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603F" w14:textId="1298D725" w:rsidR="000F1B92" w:rsidRPr="00F07137" w:rsidRDefault="00584A10" w:rsidP="000F1B92">
      <w:pPr>
        <w:spacing w:after="0" w:line="240" w:lineRule="auto"/>
        <w:rPr>
          <w:rFonts w:ascii="Times New Roman" w:hAnsi="Times New Roman" w:cs="Times New Roman"/>
          <w:sz w:val="24"/>
          <w:szCs w:val="24"/>
          <w:lang w:val="en-US"/>
        </w:rPr>
      </w:pPr>
      <w:r w:rsidRPr="00F07137">
        <w:rPr>
          <w:rFonts w:ascii="Times New Roman" w:hAnsi="Times New Roman" w:cs="Times New Roman"/>
          <w:sz w:val="24"/>
          <w:szCs w:val="24"/>
          <w:lang w:val="en-US"/>
        </w:rPr>
        <w:t>Tiziano Boggio                                                                                                               CAMWS 2022</w:t>
      </w:r>
    </w:p>
    <w:p w14:paraId="1EEA5BE2" w14:textId="2A71C4E8" w:rsidR="00584A10" w:rsidRPr="00584A10" w:rsidRDefault="00701269" w:rsidP="000F1B9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University of Cincinnati</w:t>
      </w:r>
      <w:r w:rsidR="00584A10" w:rsidRPr="00584A10">
        <w:rPr>
          <w:rFonts w:ascii="Times New Roman" w:hAnsi="Times New Roman" w:cs="Times New Roman"/>
          <w:sz w:val="24"/>
          <w:szCs w:val="24"/>
          <w:lang w:val="en-US"/>
        </w:rPr>
        <w:t xml:space="preserve">   </w:t>
      </w:r>
      <w:r w:rsidR="00584A1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84A10">
        <w:rPr>
          <w:rFonts w:ascii="Times New Roman" w:hAnsi="Times New Roman" w:cs="Times New Roman"/>
          <w:sz w:val="24"/>
          <w:szCs w:val="24"/>
          <w:lang w:val="en-US"/>
        </w:rPr>
        <w:t>Winston-Salem,</w:t>
      </w:r>
      <w:r>
        <w:rPr>
          <w:rFonts w:ascii="Times New Roman" w:hAnsi="Times New Roman" w:cs="Times New Roman"/>
          <w:sz w:val="24"/>
          <w:szCs w:val="24"/>
          <w:lang w:val="en-US"/>
        </w:rPr>
        <w:t xml:space="preserve"> </w:t>
      </w:r>
      <w:r w:rsidR="00584A10">
        <w:rPr>
          <w:rFonts w:ascii="Times New Roman" w:hAnsi="Times New Roman" w:cs="Times New Roman"/>
          <w:sz w:val="24"/>
          <w:szCs w:val="24"/>
          <w:lang w:val="en-US"/>
        </w:rPr>
        <w:t>NC</w:t>
      </w:r>
    </w:p>
    <w:p w14:paraId="473BB5D8" w14:textId="3339C4ED" w:rsidR="00584A10" w:rsidRPr="00584A10" w:rsidRDefault="00F3471C" w:rsidP="000F1B92">
      <w:pPr>
        <w:spacing w:after="0" w:line="240" w:lineRule="auto"/>
        <w:rPr>
          <w:rFonts w:ascii="Times New Roman" w:hAnsi="Times New Roman" w:cs="Times New Roman"/>
          <w:sz w:val="24"/>
          <w:szCs w:val="24"/>
          <w:lang w:val="en-US"/>
        </w:rPr>
      </w:pPr>
      <w:hyperlink r:id="rId8" w:history="1">
        <w:r w:rsidR="00701269" w:rsidRPr="00BB3BDC">
          <w:rPr>
            <w:rStyle w:val="Hyperlink"/>
            <w:rFonts w:ascii="Times New Roman" w:hAnsi="Times New Roman" w:cs="Times New Roman"/>
            <w:sz w:val="24"/>
            <w:szCs w:val="24"/>
            <w:lang w:val="en-US"/>
          </w:rPr>
          <w:t>boggioto@mail.uc.edu</w:t>
        </w:r>
      </w:hyperlink>
      <w:r w:rsidR="00701269">
        <w:rPr>
          <w:rFonts w:ascii="Times New Roman" w:hAnsi="Times New Roman" w:cs="Times New Roman"/>
          <w:sz w:val="24"/>
          <w:szCs w:val="24"/>
          <w:lang w:val="en-US"/>
        </w:rPr>
        <w:t xml:space="preserve">                                                                                                            March 25 </w:t>
      </w:r>
    </w:p>
    <w:p w14:paraId="05F8DA68" w14:textId="77777777" w:rsidR="00584A10" w:rsidRPr="00584A10" w:rsidRDefault="00584A10" w:rsidP="000F1B92">
      <w:pPr>
        <w:spacing w:after="0" w:line="240" w:lineRule="auto"/>
        <w:rPr>
          <w:rFonts w:ascii="Times New Roman" w:hAnsi="Times New Roman" w:cs="Times New Roman"/>
          <w:sz w:val="24"/>
          <w:szCs w:val="24"/>
          <w:lang w:val="en-US"/>
        </w:rPr>
      </w:pPr>
    </w:p>
    <w:p w14:paraId="32508D04" w14:textId="573E9058" w:rsidR="000F1B92" w:rsidRPr="00522C56" w:rsidRDefault="000F1B92" w:rsidP="000F1B92">
      <w:pPr>
        <w:spacing w:after="0" w:line="240" w:lineRule="auto"/>
        <w:jc w:val="center"/>
        <w:rPr>
          <w:rFonts w:ascii="Times New Roman" w:hAnsi="Times New Roman" w:cs="Times New Roman"/>
          <w:b/>
          <w:bCs/>
          <w:i/>
          <w:sz w:val="40"/>
          <w:szCs w:val="40"/>
          <w:lang w:val="en-US"/>
        </w:rPr>
      </w:pPr>
      <w:r w:rsidRPr="00522C56">
        <w:rPr>
          <w:rFonts w:ascii="Times New Roman" w:hAnsi="Times New Roman" w:cs="Times New Roman"/>
          <w:b/>
          <w:bCs/>
          <w:sz w:val="40"/>
          <w:szCs w:val="40"/>
          <w:lang w:val="en-US"/>
        </w:rPr>
        <w:t xml:space="preserve">Simonides’ </w:t>
      </w:r>
      <w:r w:rsidRPr="00522C56">
        <w:rPr>
          <w:rFonts w:ascii="Times New Roman" w:hAnsi="Times New Roman" w:cs="Times New Roman"/>
          <w:b/>
          <w:bCs/>
          <w:i/>
          <w:sz w:val="40"/>
          <w:szCs w:val="40"/>
          <w:lang w:val="en-US"/>
        </w:rPr>
        <w:t>Ode to Scopas</w:t>
      </w:r>
      <w:r w:rsidRPr="00522C56">
        <w:rPr>
          <w:rFonts w:ascii="Times New Roman" w:hAnsi="Times New Roman" w:cs="Times New Roman"/>
          <w:b/>
          <w:bCs/>
          <w:sz w:val="40"/>
          <w:szCs w:val="40"/>
          <w:lang w:val="en-US"/>
        </w:rPr>
        <w:t xml:space="preserve"> in Plato’s </w:t>
      </w:r>
      <w:r w:rsidRPr="00522C56">
        <w:rPr>
          <w:rFonts w:ascii="Times New Roman" w:hAnsi="Times New Roman" w:cs="Times New Roman"/>
          <w:b/>
          <w:bCs/>
          <w:i/>
          <w:sz w:val="40"/>
          <w:szCs w:val="40"/>
          <w:lang w:val="en-US"/>
        </w:rPr>
        <w:t xml:space="preserve">Protagoras </w:t>
      </w:r>
      <w:r w:rsidRPr="00522C56">
        <w:rPr>
          <w:rFonts w:ascii="Times New Roman" w:hAnsi="Times New Roman" w:cs="Times New Roman"/>
          <w:b/>
          <w:bCs/>
          <w:sz w:val="40"/>
          <w:szCs w:val="40"/>
          <w:lang w:val="en-US"/>
        </w:rPr>
        <w:t xml:space="preserve">and the Value of Poetic Interpretation in Book 10 of the </w:t>
      </w:r>
      <w:r w:rsidRPr="00522C56">
        <w:rPr>
          <w:rFonts w:ascii="Times New Roman" w:hAnsi="Times New Roman" w:cs="Times New Roman"/>
          <w:b/>
          <w:bCs/>
          <w:i/>
          <w:sz w:val="40"/>
          <w:szCs w:val="40"/>
          <w:lang w:val="en-US"/>
        </w:rPr>
        <w:t>Republic</w:t>
      </w:r>
    </w:p>
    <w:p w14:paraId="6BC8743E" w14:textId="4B351DB0" w:rsidR="001A1805" w:rsidRDefault="001A1805">
      <w:pPr>
        <w:rPr>
          <w:lang w:val="en-US"/>
        </w:rPr>
      </w:pPr>
    </w:p>
    <w:p w14:paraId="4FC0C9BF" w14:textId="7F7BA2D9" w:rsidR="000F1B92" w:rsidRPr="00C774D6" w:rsidRDefault="000F1B92">
      <w:pPr>
        <w:rPr>
          <w:rFonts w:ascii="Times New Roman" w:hAnsi="Times New Roman" w:cs="Times New Roman"/>
          <w:b/>
          <w:bCs/>
          <w:i/>
          <w:sz w:val="32"/>
          <w:szCs w:val="32"/>
          <w:lang w:val="en-US"/>
        </w:rPr>
      </w:pPr>
      <w:r w:rsidRPr="00C774D6">
        <w:rPr>
          <w:rFonts w:ascii="Times New Roman" w:hAnsi="Times New Roman" w:cs="Times New Roman"/>
          <w:b/>
          <w:bCs/>
          <w:sz w:val="32"/>
          <w:szCs w:val="32"/>
          <w:lang w:val="en-US"/>
        </w:rPr>
        <w:t xml:space="preserve">Part 1 – Socrates, </w:t>
      </w:r>
      <w:proofErr w:type="gramStart"/>
      <w:r w:rsidRPr="00C774D6">
        <w:rPr>
          <w:rFonts w:ascii="Times New Roman" w:hAnsi="Times New Roman" w:cs="Times New Roman"/>
          <w:b/>
          <w:bCs/>
          <w:sz w:val="32"/>
          <w:szCs w:val="32"/>
          <w:lang w:val="en-US"/>
        </w:rPr>
        <w:t>Protagoras</w:t>
      </w:r>
      <w:proofErr w:type="gramEnd"/>
      <w:r w:rsidRPr="00C774D6">
        <w:rPr>
          <w:rFonts w:ascii="Times New Roman" w:hAnsi="Times New Roman" w:cs="Times New Roman"/>
          <w:b/>
          <w:bCs/>
          <w:sz w:val="32"/>
          <w:szCs w:val="32"/>
          <w:lang w:val="en-US"/>
        </w:rPr>
        <w:t xml:space="preserve"> and Simonides’ </w:t>
      </w:r>
      <w:r w:rsidRPr="00C774D6">
        <w:rPr>
          <w:rFonts w:ascii="Times New Roman" w:hAnsi="Times New Roman" w:cs="Times New Roman"/>
          <w:b/>
          <w:bCs/>
          <w:i/>
          <w:sz w:val="32"/>
          <w:szCs w:val="32"/>
          <w:lang w:val="en-US"/>
        </w:rPr>
        <w:t>Ode to Scopas</w:t>
      </w:r>
    </w:p>
    <w:p w14:paraId="35E1488D" w14:textId="77777777" w:rsidR="00AF7AA9" w:rsidRPr="00AF7AA9" w:rsidRDefault="00AF7AA9" w:rsidP="00AF7AA9">
      <w:pPr>
        <w:pStyle w:val="ListParagraph"/>
        <w:rPr>
          <w:rFonts w:ascii="Times New Roman" w:hAnsi="Times New Roman" w:cs="Times New Roman"/>
          <w:iCs/>
          <w:sz w:val="24"/>
          <w:szCs w:val="24"/>
          <w:lang w:val="en-US"/>
        </w:rPr>
      </w:pPr>
    </w:p>
    <w:p w14:paraId="3AEB9A13" w14:textId="19DBD4B3" w:rsidR="00C92DD8" w:rsidRPr="00C92DD8" w:rsidRDefault="00C92DD8" w:rsidP="00C92DD8">
      <w:pPr>
        <w:pStyle w:val="ListParagraph"/>
        <w:numPr>
          <w:ilvl w:val="0"/>
          <w:numId w:val="1"/>
        </w:numPr>
        <w:rPr>
          <w:rFonts w:ascii="Times New Roman" w:hAnsi="Times New Roman" w:cs="Times New Roman"/>
          <w:sz w:val="24"/>
          <w:szCs w:val="24"/>
          <w:lang w:val="en-US"/>
        </w:rPr>
      </w:pPr>
      <w:r w:rsidRPr="00C92DD8">
        <w:rPr>
          <w:rFonts w:ascii="Times New Roman" w:hAnsi="Times New Roman" w:cs="Times New Roman"/>
          <w:i/>
          <w:iCs/>
          <w:sz w:val="24"/>
          <w:szCs w:val="24"/>
          <w:lang w:val="en-US"/>
        </w:rPr>
        <w:t>Protagoras</w:t>
      </w:r>
      <w:r w:rsidRPr="00C92DD8">
        <w:rPr>
          <w:rFonts w:ascii="Times New Roman" w:hAnsi="Times New Roman" w:cs="Times New Roman"/>
          <w:sz w:val="24"/>
          <w:szCs w:val="24"/>
          <w:lang w:val="en-US"/>
        </w:rPr>
        <w:t xml:space="preserve">, 338e – 339a – The value of </w:t>
      </w:r>
      <w:r>
        <w:rPr>
          <w:rFonts w:ascii="Times New Roman" w:hAnsi="Times New Roman" w:cs="Times New Roman"/>
          <w:sz w:val="24"/>
          <w:szCs w:val="24"/>
          <w:lang w:val="en-US"/>
        </w:rPr>
        <w:t>poetic exegesis for Protagoras:</w:t>
      </w:r>
    </w:p>
    <w:p w14:paraId="7B8290A8" w14:textId="77777777" w:rsidR="00C92DD8" w:rsidRDefault="00C92DD8" w:rsidP="00C92DD8">
      <w:pPr>
        <w:rPr>
          <w:rFonts w:ascii="Times New Roman" w:hAnsi="Times New Roman" w:cs="Times New Roman"/>
          <w:sz w:val="24"/>
          <w:szCs w:val="24"/>
          <w:lang w:val="en-US"/>
        </w:rPr>
      </w:pPr>
      <w:proofErr w:type="spellStart"/>
      <w:r w:rsidRPr="00682F7D">
        <w:rPr>
          <w:rFonts w:ascii="Times New Roman" w:hAnsi="Times New Roman" w:cs="Times New Roman"/>
          <w:sz w:val="24"/>
          <w:szCs w:val="24"/>
          <w:lang w:val="en-US"/>
        </w:rPr>
        <w:t>ἡγοῦμ</w:t>
      </w:r>
      <w:proofErr w:type="spellEnd"/>
      <w:r w:rsidRPr="00682F7D">
        <w:rPr>
          <w:rFonts w:ascii="Times New Roman" w:hAnsi="Times New Roman" w:cs="Times New Roman"/>
          <w:sz w:val="24"/>
          <w:szCs w:val="24"/>
          <w:lang w:val="en-US"/>
        </w:rPr>
        <w:t xml:space="preserve">αι, </w:t>
      </w:r>
      <w:proofErr w:type="spellStart"/>
      <w:r w:rsidRPr="00682F7D">
        <w:rPr>
          <w:rFonts w:ascii="Times New Roman" w:hAnsi="Times New Roman" w:cs="Times New Roman"/>
          <w:sz w:val="24"/>
          <w:szCs w:val="24"/>
          <w:lang w:val="en-US"/>
        </w:rPr>
        <w:t>ἔφη</w:t>
      </w:r>
      <w:proofErr w:type="spellEnd"/>
      <w:r w:rsidRPr="00682F7D">
        <w:rPr>
          <w:rFonts w:ascii="Times New Roman" w:hAnsi="Times New Roman" w:cs="Times New Roman"/>
          <w:sz w:val="24"/>
          <w:szCs w:val="24"/>
          <w:lang w:val="en-US"/>
        </w:rPr>
        <w:t xml:space="preserve">, ὦ </w:t>
      </w:r>
      <w:proofErr w:type="spellStart"/>
      <w:r w:rsidRPr="00682F7D">
        <w:rPr>
          <w:rFonts w:ascii="Times New Roman" w:hAnsi="Times New Roman" w:cs="Times New Roman"/>
          <w:sz w:val="24"/>
          <w:szCs w:val="24"/>
          <w:lang w:val="en-US"/>
        </w:rPr>
        <w:t>Σώκρ</w:t>
      </w:r>
      <w:proofErr w:type="spellEnd"/>
      <w:r w:rsidRPr="00682F7D">
        <w:rPr>
          <w:rFonts w:ascii="Times New Roman" w:hAnsi="Times New Roman" w:cs="Times New Roman"/>
          <w:sz w:val="24"/>
          <w:szCs w:val="24"/>
          <w:lang w:val="en-US"/>
        </w:rPr>
        <w:t xml:space="preserve">ατες, </w:t>
      </w:r>
      <w:proofErr w:type="spellStart"/>
      <w:r w:rsidRPr="00682F7D">
        <w:rPr>
          <w:rFonts w:ascii="Times New Roman" w:hAnsi="Times New Roman" w:cs="Times New Roman"/>
          <w:sz w:val="24"/>
          <w:szCs w:val="24"/>
          <w:lang w:val="en-US"/>
        </w:rPr>
        <w:t>ἐγὼ</w:t>
      </w:r>
      <w:proofErr w:type="spellEnd"/>
      <w:r w:rsidRPr="00682F7D">
        <w:rPr>
          <w:rFonts w:ascii="Times New Roman" w:hAnsi="Times New Roman" w:cs="Times New Roman"/>
          <w:sz w:val="24"/>
          <w:szCs w:val="24"/>
          <w:lang w:val="en-US"/>
        </w:rPr>
        <w:t xml:space="preserve"> </w:t>
      </w:r>
      <w:proofErr w:type="spellStart"/>
      <w:r w:rsidRPr="00C92DD8">
        <w:rPr>
          <w:rFonts w:ascii="Times New Roman" w:hAnsi="Times New Roman" w:cs="Times New Roman"/>
          <w:b/>
          <w:bCs/>
          <w:sz w:val="24"/>
          <w:szCs w:val="24"/>
          <w:lang w:val="en-US"/>
        </w:rPr>
        <w:t>ἀνδρὶ</w:t>
      </w:r>
      <w:proofErr w:type="spellEnd"/>
      <w:r w:rsidRPr="00C92DD8">
        <w:rPr>
          <w:rFonts w:ascii="Times New Roman" w:hAnsi="Times New Roman" w:cs="Times New Roman"/>
          <w:b/>
          <w:bCs/>
          <w:sz w:val="24"/>
          <w:szCs w:val="24"/>
          <w:lang w:val="en-US"/>
        </w:rPr>
        <w:t xml:space="preserve"> πα</w:t>
      </w:r>
      <w:proofErr w:type="spellStart"/>
      <w:r w:rsidRPr="00C92DD8">
        <w:rPr>
          <w:rFonts w:ascii="Times New Roman" w:hAnsi="Times New Roman" w:cs="Times New Roman"/>
          <w:b/>
          <w:bCs/>
          <w:sz w:val="24"/>
          <w:szCs w:val="24"/>
          <w:lang w:val="en-US"/>
        </w:rPr>
        <w:t>ιδεί</w:t>
      </w:r>
      <w:proofErr w:type="spellEnd"/>
      <w:r w:rsidRPr="00C92DD8">
        <w:rPr>
          <w:rFonts w:ascii="Times New Roman" w:hAnsi="Times New Roman" w:cs="Times New Roman"/>
          <w:b/>
          <w:bCs/>
          <w:sz w:val="24"/>
          <w:szCs w:val="24"/>
          <w:lang w:val="en-US"/>
        </w:rPr>
        <w:t xml:space="preserve">ας </w:t>
      </w:r>
      <w:proofErr w:type="spellStart"/>
      <w:r w:rsidRPr="00C92DD8">
        <w:rPr>
          <w:rFonts w:ascii="Times New Roman" w:hAnsi="Times New Roman" w:cs="Times New Roman"/>
          <w:b/>
          <w:bCs/>
          <w:sz w:val="24"/>
          <w:szCs w:val="24"/>
          <w:lang w:val="en-US"/>
        </w:rPr>
        <w:t>μέγιστον</w:t>
      </w:r>
      <w:proofErr w:type="spellEnd"/>
      <w:r w:rsidRPr="00C92DD8">
        <w:rPr>
          <w:rFonts w:ascii="Times New Roman" w:hAnsi="Times New Roman" w:cs="Times New Roman"/>
          <w:b/>
          <w:bCs/>
          <w:sz w:val="24"/>
          <w:szCs w:val="24"/>
          <w:lang w:val="en-US"/>
        </w:rPr>
        <w:t xml:space="preserve"> </w:t>
      </w:r>
      <w:proofErr w:type="spellStart"/>
      <w:r w:rsidRPr="00C92DD8">
        <w:rPr>
          <w:rFonts w:ascii="Times New Roman" w:hAnsi="Times New Roman" w:cs="Times New Roman"/>
          <w:b/>
          <w:bCs/>
          <w:sz w:val="24"/>
          <w:szCs w:val="24"/>
          <w:lang w:val="en-US"/>
        </w:rPr>
        <w:t>μέρος</w:t>
      </w:r>
      <w:proofErr w:type="spellEnd"/>
      <w:r w:rsidRPr="00246F2A">
        <w:rPr>
          <w:rFonts w:ascii="Times New Roman" w:hAnsi="Times New Roman" w:cs="Times New Roman"/>
          <w:sz w:val="24"/>
          <w:szCs w:val="24"/>
          <w:lang w:val="en-US"/>
        </w:rPr>
        <w:t xml:space="preserve"> </w:t>
      </w:r>
      <w:proofErr w:type="spellStart"/>
      <w:r w:rsidRPr="00246F2A">
        <w:rPr>
          <w:rFonts w:ascii="Times New Roman" w:hAnsi="Times New Roman" w:cs="Times New Roman"/>
          <w:sz w:val="24"/>
          <w:szCs w:val="24"/>
          <w:lang w:val="en-US"/>
        </w:rPr>
        <w:t>εἶν</w:t>
      </w:r>
      <w:proofErr w:type="spellEnd"/>
      <w:r w:rsidRPr="00246F2A">
        <w:rPr>
          <w:rFonts w:ascii="Times New Roman" w:hAnsi="Times New Roman" w:cs="Times New Roman"/>
          <w:sz w:val="24"/>
          <w:szCs w:val="24"/>
          <w:lang w:val="en-US"/>
        </w:rPr>
        <w:t>αι π</w:t>
      </w:r>
      <w:proofErr w:type="spellStart"/>
      <w:r w:rsidRPr="00246F2A">
        <w:rPr>
          <w:rFonts w:ascii="Times New Roman" w:hAnsi="Times New Roman" w:cs="Times New Roman"/>
          <w:sz w:val="24"/>
          <w:szCs w:val="24"/>
          <w:lang w:val="en-US"/>
        </w:rPr>
        <w:t>ερὶ</w:t>
      </w:r>
      <w:proofErr w:type="spellEnd"/>
      <w:r w:rsidRPr="00246F2A">
        <w:rPr>
          <w:rFonts w:ascii="Times New Roman" w:hAnsi="Times New Roman" w:cs="Times New Roman"/>
          <w:sz w:val="24"/>
          <w:szCs w:val="24"/>
          <w:lang w:val="en-US"/>
        </w:rPr>
        <w:t xml:space="preserve"> ἐπ</w:t>
      </w:r>
      <w:proofErr w:type="spellStart"/>
      <w:r w:rsidRPr="00246F2A">
        <w:rPr>
          <w:rFonts w:ascii="Times New Roman" w:hAnsi="Times New Roman" w:cs="Times New Roman"/>
          <w:sz w:val="24"/>
          <w:szCs w:val="24"/>
          <w:lang w:val="en-US"/>
        </w:rPr>
        <w:t>ῶν</w:t>
      </w:r>
      <w:proofErr w:type="spellEnd"/>
      <w:r w:rsidRPr="00246F2A">
        <w:rPr>
          <w:rFonts w:ascii="Times New Roman" w:hAnsi="Times New Roman" w:cs="Times New Roman"/>
          <w:sz w:val="24"/>
          <w:szCs w:val="24"/>
          <w:lang w:val="en-US"/>
        </w:rPr>
        <w:t xml:space="preserve"> </w:t>
      </w:r>
      <w:proofErr w:type="spellStart"/>
      <w:r w:rsidRPr="00246F2A">
        <w:rPr>
          <w:rFonts w:ascii="Times New Roman" w:hAnsi="Times New Roman" w:cs="Times New Roman"/>
          <w:sz w:val="24"/>
          <w:szCs w:val="24"/>
          <w:lang w:val="en-US"/>
        </w:rPr>
        <w:t>δεινὸν</w:t>
      </w:r>
      <w:proofErr w:type="spellEnd"/>
      <w:r w:rsidRPr="00246F2A">
        <w:rPr>
          <w:rFonts w:ascii="Times New Roman" w:hAnsi="Times New Roman" w:cs="Times New Roman"/>
          <w:sz w:val="24"/>
          <w:szCs w:val="24"/>
          <w:lang w:val="en-US"/>
        </w:rPr>
        <w:t xml:space="preserve"> </w:t>
      </w:r>
      <w:proofErr w:type="spellStart"/>
      <w:r w:rsidRPr="00246F2A">
        <w:rPr>
          <w:rFonts w:ascii="Times New Roman" w:hAnsi="Times New Roman" w:cs="Times New Roman"/>
          <w:sz w:val="24"/>
          <w:szCs w:val="24"/>
          <w:lang w:val="en-US"/>
        </w:rPr>
        <w:t>εἶν</w:t>
      </w:r>
      <w:proofErr w:type="spellEnd"/>
      <w:r w:rsidRPr="00246F2A">
        <w:rPr>
          <w:rFonts w:ascii="Times New Roman" w:hAnsi="Times New Roman" w:cs="Times New Roman"/>
          <w:sz w:val="24"/>
          <w:szCs w:val="24"/>
          <w:lang w:val="en-US"/>
        </w:rPr>
        <w:t>αι</w:t>
      </w:r>
      <w:r w:rsidRPr="00682F7D">
        <w:rPr>
          <w:rFonts w:ascii="Times New Roman" w:hAnsi="Times New Roman" w:cs="Times New Roman"/>
          <w:sz w:val="24"/>
          <w:szCs w:val="24"/>
          <w:lang w:val="en-US"/>
        </w:rPr>
        <w:t xml:space="preserve">: </w:t>
      </w:r>
      <w:proofErr w:type="spellStart"/>
      <w:r w:rsidRPr="00682F7D">
        <w:rPr>
          <w:rFonts w:ascii="Times New Roman" w:hAnsi="Times New Roman" w:cs="Times New Roman"/>
          <w:sz w:val="24"/>
          <w:szCs w:val="24"/>
          <w:lang w:val="en-US"/>
        </w:rPr>
        <w:t>ἔστιν</w:t>
      </w:r>
      <w:proofErr w:type="spellEnd"/>
      <w:r w:rsidRPr="00682F7D">
        <w:rPr>
          <w:rFonts w:ascii="Times New Roman" w:hAnsi="Times New Roman" w:cs="Times New Roman"/>
          <w:sz w:val="24"/>
          <w:szCs w:val="24"/>
          <w:lang w:val="en-US"/>
        </w:rPr>
        <w:t xml:space="preserve"> </w:t>
      </w:r>
      <w:proofErr w:type="spellStart"/>
      <w:r w:rsidRPr="00682F7D">
        <w:rPr>
          <w:rFonts w:ascii="Times New Roman" w:hAnsi="Times New Roman" w:cs="Times New Roman"/>
          <w:sz w:val="24"/>
          <w:szCs w:val="24"/>
          <w:lang w:val="en-US"/>
        </w:rPr>
        <w:t>δὲ</w:t>
      </w:r>
      <w:proofErr w:type="spellEnd"/>
      <w:r w:rsidRPr="00682F7D">
        <w:rPr>
          <w:rFonts w:ascii="Times New Roman" w:hAnsi="Times New Roman" w:cs="Times New Roman"/>
          <w:sz w:val="24"/>
          <w:szCs w:val="24"/>
          <w:lang w:val="en-US"/>
        </w:rPr>
        <w:t xml:space="preserve"> </w:t>
      </w:r>
      <w:proofErr w:type="spellStart"/>
      <w:r w:rsidRPr="00682F7D">
        <w:rPr>
          <w:rFonts w:ascii="Times New Roman" w:hAnsi="Times New Roman" w:cs="Times New Roman"/>
          <w:sz w:val="24"/>
          <w:szCs w:val="24"/>
          <w:lang w:val="en-US"/>
        </w:rPr>
        <w:t>τοῦτο</w:t>
      </w:r>
      <w:proofErr w:type="spellEnd"/>
      <w:r w:rsidRPr="00682F7D">
        <w:rPr>
          <w:rFonts w:ascii="Times New Roman" w:hAnsi="Times New Roman" w:cs="Times New Roman"/>
          <w:sz w:val="24"/>
          <w:szCs w:val="24"/>
          <w:lang w:val="en-US"/>
        </w:rPr>
        <w:t xml:space="preserve"> </w:t>
      </w:r>
      <w:proofErr w:type="spellStart"/>
      <w:r w:rsidRPr="00682F7D">
        <w:rPr>
          <w:rFonts w:ascii="Times New Roman" w:hAnsi="Times New Roman" w:cs="Times New Roman"/>
          <w:sz w:val="24"/>
          <w:szCs w:val="24"/>
          <w:lang w:val="en-US"/>
        </w:rPr>
        <w:t>τὰ</w:t>
      </w:r>
      <w:proofErr w:type="spellEnd"/>
      <w:r w:rsidRPr="00682F7D">
        <w:rPr>
          <w:rFonts w:ascii="Times New Roman" w:hAnsi="Times New Roman" w:cs="Times New Roman"/>
          <w:sz w:val="24"/>
          <w:szCs w:val="24"/>
          <w:lang w:val="en-US"/>
        </w:rPr>
        <w:t xml:space="preserve"> ὑπὸ </w:t>
      </w:r>
      <w:proofErr w:type="spellStart"/>
      <w:r w:rsidRPr="00682F7D">
        <w:rPr>
          <w:rFonts w:ascii="Times New Roman" w:hAnsi="Times New Roman" w:cs="Times New Roman"/>
          <w:sz w:val="24"/>
          <w:szCs w:val="24"/>
          <w:lang w:val="en-US"/>
        </w:rPr>
        <w:t>τῶν</w:t>
      </w:r>
      <w:proofErr w:type="spellEnd"/>
      <w:r w:rsidRPr="00682F7D">
        <w:rPr>
          <w:rFonts w:ascii="Times New Roman" w:hAnsi="Times New Roman" w:cs="Times New Roman"/>
          <w:sz w:val="24"/>
          <w:szCs w:val="24"/>
          <w:lang w:val="en-US"/>
        </w:rPr>
        <w:t xml:space="preserve"> π</w:t>
      </w:r>
      <w:proofErr w:type="spellStart"/>
      <w:r w:rsidRPr="00682F7D">
        <w:rPr>
          <w:rFonts w:ascii="Times New Roman" w:hAnsi="Times New Roman" w:cs="Times New Roman"/>
          <w:sz w:val="24"/>
          <w:szCs w:val="24"/>
          <w:lang w:val="en-US"/>
        </w:rPr>
        <w:t>οιητῶν</w:t>
      </w:r>
      <w:proofErr w:type="spellEnd"/>
      <w:r w:rsidRPr="00682F7D">
        <w:rPr>
          <w:rFonts w:ascii="Times New Roman" w:hAnsi="Times New Roman" w:cs="Times New Roman"/>
          <w:sz w:val="24"/>
          <w:szCs w:val="24"/>
          <w:lang w:val="en-US"/>
        </w:rPr>
        <w:t xml:space="preserve"> </w:t>
      </w:r>
      <w:proofErr w:type="spellStart"/>
      <w:r w:rsidRPr="00682F7D">
        <w:rPr>
          <w:rFonts w:ascii="Times New Roman" w:hAnsi="Times New Roman" w:cs="Times New Roman"/>
          <w:sz w:val="24"/>
          <w:szCs w:val="24"/>
          <w:lang w:val="en-US"/>
        </w:rPr>
        <w:t>λεγόμεν</w:t>
      </w:r>
      <w:proofErr w:type="spellEnd"/>
      <w:r w:rsidRPr="00682F7D">
        <w:rPr>
          <w:rFonts w:ascii="Times New Roman" w:hAnsi="Times New Roman" w:cs="Times New Roman"/>
          <w:sz w:val="24"/>
          <w:szCs w:val="24"/>
          <w:lang w:val="en-US"/>
        </w:rPr>
        <w:t xml:space="preserve">α </w:t>
      </w:r>
      <w:proofErr w:type="spellStart"/>
      <w:r w:rsidRPr="00682F7D">
        <w:rPr>
          <w:rFonts w:ascii="Times New Roman" w:hAnsi="Times New Roman" w:cs="Times New Roman"/>
          <w:sz w:val="24"/>
          <w:szCs w:val="24"/>
          <w:lang w:val="en-US"/>
        </w:rPr>
        <w:t>οἷόν</w:t>
      </w:r>
      <w:proofErr w:type="spellEnd"/>
      <w:r w:rsidRPr="00682F7D">
        <w:rPr>
          <w:rFonts w:ascii="Times New Roman" w:hAnsi="Times New Roman" w:cs="Times New Roman"/>
          <w:sz w:val="24"/>
          <w:szCs w:val="24"/>
          <w:lang w:val="en-US"/>
        </w:rPr>
        <w:t xml:space="preserve"> τ᾽ </w:t>
      </w:r>
      <w:proofErr w:type="spellStart"/>
      <w:r w:rsidRPr="00682F7D">
        <w:rPr>
          <w:rFonts w:ascii="Times New Roman" w:hAnsi="Times New Roman" w:cs="Times New Roman"/>
          <w:sz w:val="24"/>
          <w:szCs w:val="24"/>
          <w:lang w:val="en-US"/>
        </w:rPr>
        <w:t>εἶν</w:t>
      </w:r>
      <w:proofErr w:type="spellEnd"/>
      <w:r w:rsidRPr="00682F7D">
        <w:rPr>
          <w:rFonts w:ascii="Times New Roman" w:hAnsi="Times New Roman" w:cs="Times New Roman"/>
          <w:sz w:val="24"/>
          <w:szCs w:val="24"/>
          <w:lang w:val="en-US"/>
        </w:rPr>
        <w:t xml:space="preserve">αι </w:t>
      </w:r>
      <w:proofErr w:type="spellStart"/>
      <w:r w:rsidRPr="00246F2A">
        <w:rPr>
          <w:rFonts w:ascii="Times New Roman" w:hAnsi="Times New Roman" w:cs="Times New Roman"/>
          <w:sz w:val="24"/>
          <w:szCs w:val="24"/>
          <w:lang w:val="en-US"/>
        </w:rPr>
        <w:t>συνιέν</w:t>
      </w:r>
      <w:proofErr w:type="spellEnd"/>
      <w:r w:rsidRPr="00246F2A">
        <w:rPr>
          <w:rFonts w:ascii="Times New Roman" w:hAnsi="Times New Roman" w:cs="Times New Roman"/>
          <w:sz w:val="24"/>
          <w:szCs w:val="24"/>
          <w:lang w:val="en-US"/>
        </w:rPr>
        <w:t xml:space="preserve">αι ἅ </w:t>
      </w:r>
      <w:proofErr w:type="spellStart"/>
      <w:r w:rsidRPr="00246F2A">
        <w:rPr>
          <w:rFonts w:ascii="Times New Roman" w:hAnsi="Times New Roman" w:cs="Times New Roman"/>
          <w:sz w:val="24"/>
          <w:szCs w:val="24"/>
          <w:lang w:val="en-US"/>
        </w:rPr>
        <w:t>τε</w:t>
      </w:r>
      <w:proofErr w:type="spellEnd"/>
      <w:r w:rsidRPr="00246F2A">
        <w:rPr>
          <w:rFonts w:ascii="Times New Roman" w:hAnsi="Times New Roman" w:cs="Times New Roman"/>
          <w:sz w:val="24"/>
          <w:szCs w:val="24"/>
          <w:lang w:val="en-US"/>
        </w:rPr>
        <w:t xml:space="preserve"> </w:t>
      </w:r>
      <w:proofErr w:type="spellStart"/>
      <w:r w:rsidRPr="00246F2A">
        <w:rPr>
          <w:rFonts w:ascii="Times New Roman" w:hAnsi="Times New Roman" w:cs="Times New Roman"/>
          <w:sz w:val="24"/>
          <w:szCs w:val="24"/>
          <w:lang w:val="en-US"/>
        </w:rPr>
        <w:t>ὀρθῶς</w:t>
      </w:r>
      <w:proofErr w:type="spellEnd"/>
      <w:r w:rsidRPr="00246F2A">
        <w:rPr>
          <w:rFonts w:ascii="Times New Roman" w:hAnsi="Times New Roman" w:cs="Times New Roman"/>
          <w:sz w:val="24"/>
          <w:szCs w:val="24"/>
          <w:lang w:val="en-US"/>
        </w:rPr>
        <w:t xml:space="preserve"> πεπ</w:t>
      </w:r>
      <w:proofErr w:type="spellStart"/>
      <w:r w:rsidRPr="00246F2A">
        <w:rPr>
          <w:rFonts w:ascii="Times New Roman" w:hAnsi="Times New Roman" w:cs="Times New Roman"/>
          <w:sz w:val="24"/>
          <w:szCs w:val="24"/>
          <w:lang w:val="en-US"/>
        </w:rPr>
        <w:t>οίητ</w:t>
      </w:r>
      <w:proofErr w:type="spellEnd"/>
      <w:r w:rsidRPr="00246F2A">
        <w:rPr>
          <w:rFonts w:ascii="Times New Roman" w:hAnsi="Times New Roman" w:cs="Times New Roman"/>
          <w:sz w:val="24"/>
          <w:szCs w:val="24"/>
          <w:lang w:val="en-US"/>
        </w:rPr>
        <w:t>αι καὶ ἃ</w:t>
      </w:r>
      <w:r w:rsidRPr="00682F7D">
        <w:rPr>
          <w:rFonts w:ascii="Times New Roman" w:hAnsi="Times New Roman" w:cs="Times New Roman"/>
          <w:sz w:val="24"/>
          <w:szCs w:val="24"/>
          <w:u w:val="single"/>
          <w:lang w:val="en-US"/>
        </w:rPr>
        <w:t xml:space="preserve"> </w:t>
      </w:r>
      <w:proofErr w:type="spellStart"/>
      <w:r w:rsidRPr="00246F2A">
        <w:rPr>
          <w:rFonts w:ascii="Times New Roman" w:hAnsi="Times New Roman" w:cs="Times New Roman"/>
          <w:sz w:val="24"/>
          <w:szCs w:val="24"/>
          <w:lang w:val="en-US"/>
        </w:rPr>
        <w:t>μή</w:t>
      </w:r>
      <w:proofErr w:type="spellEnd"/>
      <w:r w:rsidRPr="00246F2A">
        <w:rPr>
          <w:rFonts w:ascii="Times New Roman" w:hAnsi="Times New Roman" w:cs="Times New Roman"/>
          <w:sz w:val="24"/>
          <w:szCs w:val="24"/>
          <w:lang w:val="en-US"/>
        </w:rPr>
        <w:t>,</w:t>
      </w:r>
      <w:r w:rsidRPr="00682F7D">
        <w:rPr>
          <w:rFonts w:ascii="Times New Roman" w:hAnsi="Times New Roman" w:cs="Times New Roman"/>
          <w:sz w:val="24"/>
          <w:szCs w:val="24"/>
          <w:lang w:val="en-US"/>
        </w:rPr>
        <w:t xml:space="preserve"> καὶ ἐπ</w:t>
      </w:r>
      <w:proofErr w:type="spellStart"/>
      <w:r w:rsidRPr="00682F7D">
        <w:rPr>
          <w:rFonts w:ascii="Times New Roman" w:hAnsi="Times New Roman" w:cs="Times New Roman"/>
          <w:sz w:val="24"/>
          <w:szCs w:val="24"/>
          <w:lang w:val="en-US"/>
        </w:rPr>
        <w:t>ίστ</w:t>
      </w:r>
      <w:proofErr w:type="spellEnd"/>
      <w:r w:rsidRPr="00682F7D">
        <w:rPr>
          <w:rFonts w:ascii="Times New Roman" w:hAnsi="Times New Roman" w:cs="Times New Roman"/>
          <w:sz w:val="24"/>
          <w:szCs w:val="24"/>
          <w:lang w:val="en-US"/>
        </w:rPr>
        <w:t xml:space="preserve">ασθαι </w:t>
      </w:r>
      <w:proofErr w:type="spellStart"/>
      <w:r w:rsidRPr="00682F7D">
        <w:rPr>
          <w:rFonts w:ascii="Times New Roman" w:hAnsi="Times New Roman" w:cs="Times New Roman"/>
          <w:sz w:val="24"/>
          <w:szCs w:val="24"/>
          <w:lang w:val="en-US"/>
        </w:rPr>
        <w:t>διελεῖν</w:t>
      </w:r>
      <w:proofErr w:type="spellEnd"/>
      <w:r w:rsidRPr="00682F7D">
        <w:rPr>
          <w:rFonts w:ascii="Times New Roman" w:hAnsi="Times New Roman" w:cs="Times New Roman"/>
          <w:sz w:val="24"/>
          <w:szCs w:val="24"/>
          <w:lang w:val="en-US"/>
        </w:rPr>
        <w:t xml:space="preserve"> </w:t>
      </w:r>
      <w:proofErr w:type="spellStart"/>
      <w:r w:rsidRPr="00682F7D">
        <w:rPr>
          <w:rFonts w:ascii="Times New Roman" w:hAnsi="Times New Roman" w:cs="Times New Roman"/>
          <w:sz w:val="24"/>
          <w:szCs w:val="24"/>
          <w:lang w:val="en-US"/>
        </w:rPr>
        <w:t>τε</w:t>
      </w:r>
      <w:proofErr w:type="spellEnd"/>
      <w:r w:rsidRPr="00682F7D">
        <w:rPr>
          <w:rFonts w:ascii="Times New Roman" w:hAnsi="Times New Roman" w:cs="Times New Roman"/>
          <w:sz w:val="24"/>
          <w:szCs w:val="24"/>
          <w:lang w:val="en-US"/>
        </w:rPr>
        <w:t xml:space="preserve"> καὶ </w:t>
      </w:r>
      <w:proofErr w:type="spellStart"/>
      <w:r w:rsidRPr="00682F7D">
        <w:rPr>
          <w:rFonts w:ascii="Times New Roman" w:hAnsi="Times New Roman" w:cs="Times New Roman"/>
          <w:sz w:val="24"/>
          <w:szCs w:val="24"/>
          <w:lang w:val="en-US"/>
        </w:rPr>
        <w:t>ἐρωτώμενον</w:t>
      </w:r>
      <w:proofErr w:type="spellEnd"/>
      <w:r w:rsidRPr="00682F7D">
        <w:rPr>
          <w:rFonts w:ascii="Times New Roman" w:hAnsi="Times New Roman" w:cs="Times New Roman"/>
          <w:sz w:val="24"/>
          <w:szCs w:val="24"/>
          <w:lang w:val="en-US"/>
        </w:rPr>
        <w:t xml:space="preserve"> </w:t>
      </w:r>
      <w:proofErr w:type="spellStart"/>
      <w:r w:rsidRPr="00682F7D">
        <w:rPr>
          <w:rFonts w:ascii="Times New Roman" w:hAnsi="Times New Roman" w:cs="Times New Roman"/>
          <w:sz w:val="24"/>
          <w:szCs w:val="24"/>
          <w:lang w:val="en-US"/>
        </w:rPr>
        <w:t>λόγον</w:t>
      </w:r>
      <w:proofErr w:type="spellEnd"/>
      <w:r w:rsidRPr="00682F7D">
        <w:rPr>
          <w:rFonts w:ascii="Times New Roman" w:hAnsi="Times New Roman" w:cs="Times New Roman"/>
          <w:sz w:val="24"/>
          <w:szCs w:val="24"/>
          <w:lang w:val="en-US"/>
        </w:rPr>
        <w:t xml:space="preserve"> </w:t>
      </w:r>
      <w:proofErr w:type="spellStart"/>
      <w:r w:rsidRPr="00682F7D">
        <w:rPr>
          <w:rFonts w:ascii="Times New Roman" w:hAnsi="Times New Roman" w:cs="Times New Roman"/>
          <w:sz w:val="24"/>
          <w:szCs w:val="24"/>
          <w:lang w:val="en-US"/>
        </w:rPr>
        <w:t>δοῦν</w:t>
      </w:r>
      <w:proofErr w:type="spellEnd"/>
      <w:r w:rsidRPr="00682F7D">
        <w:rPr>
          <w:rFonts w:ascii="Times New Roman" w:hAnsi="Times New Roman" w:cs="Times New Roman"/>
          <w:sz w:val="24"/>
          <w:szCs w:val="24"/>
          <w:lang w:val="en-US"/>
        </w:rPr>
        <w:t>αι</w:t>
      </w:r>
    </w:p>
    <w:p w14:paraId="64C6DD53" w14:textId="11D6D8BC" w:rsidR="00C92DD8" w:rsidRDefault="00C92DD8" w:rsidP="00EF7718">
      <w:pPr>
        <w:spacing w:after="240"/>
        <w:rPr>
          <w:rFonts w:ascii="Times New Roman" w:hAnsi="Times New Roman" w:cs="Times New Roman"/>
          <w:color w:val="000000"/>
          <w:sz w:val="24"/>
          <w:szCs w:val="24"/>
          <w:lang w:val="en-US"/>
        </w:rPr>
      </w:pPr>
      <w:r w:rsidRPr="00C92DD8">
        <w:rPr>
          <w:rFonts w:ascii="Times New Roman" w:hAnsi="Times New Roman" w:cs="Times New Roman"/>
          <w:color w:val="000000"/>
          <w:sz w:val="24"/>
          <w:szCs w:val="24"/>
          <w:lang w:val="en-US"/>
        </w:rPr>
        <w:t xml:space="preserve">I </w:t>
      </w:r>
      <w:r>
        <w:rPr>
          <w:rFonts w:ascii="Times New Roman" w:hAnsi="Times New Roman" w:cs="Times New Roman"/>
          <w:color w:val="000000"/>
          <w:sz w:val="24"/>
          <w:szCs w:val="24"/>
          <w:lang w:val="en-US"/>
        </w:rPr>
        <w:t>believe</w:t>
      </w:r>
      <w:r w:rsidRPr="00C92DD8">
        <w:rPr>
          <w:rFonts w:ascii="Times New Roman" w:hAnsi="Times New Roman" w:cs="Times New Roman"/>
          <w:color w:val="000000"/>
          <w:sz w:val="24"/>
          <w:szCs w:val="24"/>
          <w:lang w:val="en-US"/>
        </w:rPr>
        <w:t xml:space="preserve">, Socrates, that </w:t>
      </w:r>
      <w:r w:rsidRPr="00C92DD8">
        <w:rPr>
          <w:rFonts w:ascii="Times New Roman" w:hAnsi="Times New Roman" w:cs="Times New Roman"/>
          <w:b/>
          <w:bCs/>
          <w:color w:val="000000"/>
          <w:sz w:val="24"/>
          <w:szCs w:val="24"/>
          <w:lang w:val="en-US"/>
        </w:rPr>
        <w:t>the greatest part of a man's education</w:t>
      </w:r>
      <w:r w:rsidRPr="00C92DD8">
        <w:rPr>
          <w:rFonts w:ascii="Times New Roman" w:hAnsi="Times New Roman" w:cs="Times New Roman"/>
          <w:color w:val="000000"/>
          <w:sz w:val="24"/>
          <w:szCs w:val="24"/>
          <w:lang w:val="en-US"/>
        </w:rPr>
        <w:t xml:space="preserve"> is to be skilled in the matter of verses; that is, to be able to apprehend, in the utterances of the poets, what has been rightly and what wrongly composed, and to know how to distinguish them and account for them when questioned</w:t>
      </w:r>
      <w:r w:rsidR="000E1F61">
        <w:rPr>
          <w:rStyle w:val="FootnoteReference"/>
          <w:rFonts w:ascii="Times New Roman" w:hAnsi="Times New Roman" w:cs="Times New Roman"/>
          <w:iCs/>
          <w:sz w:val="24"/>
          <w:szCs w:val="24"/>
          <w:lang w:val="en-US"/>
        </w:rPr>
        <w:footnoteReference w:id="1"/>
      </w:r>
      <w:r w:rsidRPr="00C92DD8">
        <w:rPr>
          <w:rFonts w:ascii="Times New Roman" w:hAnsi="Times New Roman" w:cs="Times New Roman"/>
          <w:color w:val="000000"/>
          <w:sz w:val="24"/>
          <w:szCs w:val="24"/>
          <w:lang w:val="en-US"/>
        </w:rPr>
        <w:t>.</w:t>
      </w:r>
    </w:p>
    <w:p w14:paraId="24689680" w14:textId="2439A64F" w:rsidR="00C92DD8" w:rsidRPr="00C92DD8" w:rsidRDefault="00C92DD8" w:rsidP="00C92DD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Simonides Fr. 37.1.11</w:t>
      </w:r>
      <w:r w:rsidR="00514F5B">
        <w:rPr>
          <w:rFonts w:ascii="Times New Roman" w:hAnsi="Times New Roman" w:cs="Times New Roman"/>
          <w:sz w:val="24"/>
          <w:szCs w:val="24"/>
          <w:lang w:val="en-US"/>
        </w:rPr>
        <w:t xml:space="preserve"> </w:t>
      </w:r>
      <w:r w:rsidR="00514F5B">
        <w:rPr>
          <w:rFonts w:ascii="Times New Roman" w:hAnsi="Times New Roman" w:cs="Times New Roman"/>
          <w:sz w:val="24"/>
          <w:szCs w:val="24"/>
        </w:rPr>
        <w:t>= Fr. 542 PMG</w:t>
      </w:r>
    </w:p>
    <w:p w14:paraId="1BFAAE76" w14:textId="0EBA7408" w:rsidR="001724AF" w:rsidRPr="00053645" w:rsidRDefault="00C92DD8" w:rsidP="001724AF">
      <w:pPr>
        <w:spacing w:after="0" w:line="240" w:lineRule="auto"/>
        <w:rPr>
          <w:rFonts w:ascii="Times New Roman" w:hAnsi="Times New Roman" w:cs="Times New Roman"/>
          <w:lang w:val="en-US"/>
        </w:rPr>
      </w:pPr>
      <w:bookmarkStart w:id="0" w:name="_Hlk97900988"/>
      <w:r>
        <w:rPr>
          <w:rFonts w:ascii="Times New Roman" w:hAnsi="Times New Roman" w:cs="Times New Roman"/>
          <w:sz w:val="24"/>
          <w:szCs w:val="24"/>
          <w:lang w:val="en-US"/>
        </w:rPr>
        <w:t xml:space="preserve">        </w:t>
      </w:r>
      <w:proofErr w:type="spellStart"/>
      <w:r w:rsidR="001724AF" w:rsidRPr="00053645">
        <w:rPr>
          <w:rFonts w:ascii="Times New Roman" w:hAnsi="Times New Roman" w:cs="Times New Roman"/>
          <w:lang w:val="en-US"/>
        </w:rPr>
        <w:t>ἄνδρ</w:t>
      </w:r>
      <w:proofErr w:type="spellEnd"/>
      <w:r w:rsidR="001724AF" w:rsidRPr="00053645">
        <w:rPr>
          <w:rFonts w:ascii="Times New Roman" w:hAnsi="Times New Roman" w:cs="Times New Roman"/>
          <w:lang w:val="en-US"/>
        </w:rPr>
        <w:t xml:space="preserve">᾿ </w:t>
      </w:r>
      <w:proofErr w:type="spellStart"/>
      <w:r w:rsidR="001724AF" w:rsidRPr="00053645">
        <w:rPr>
          <w:rFonts w:ascii="Times New Roman" w:hAnsi="Times New Roman" w:cs="Times New Roman"/>
          <w:lang w:val="en-US"/>
        </w:rPr>
        <w:t>ἀγ</w:t>
      </w:r>
      <w:proofErr w:type="spellEnd"/>
      <w:r w:rsidR="001724AF" w:rsidRPr="00053645">
        <w:rPr>
          <w:rFonts w:ascii="Times New Roman" w:hAnsi="Times New Roman" w:cs="Times New Roman"/>
          <w:lang w:val="en-US"/>
        </w:rPr>
        <w:t xml:space="preserve">αθὸν </w:t>
      </w:r>
      <w:proofErr w:type="spellStart"/>
      <w:r w:rsidR="001724AF" w:rsidRPr="00053645">
        <w:rPr>
          <w:rFonts w:ascii="Times New Roman" w:hAnsi="Times New Roman" w:cs="Times New Roman"/>
          <w:lang w:val="en-US"/>
        </w:rPr>
        <w:t>μὲν</w:t>
      </w:r>
      <w:proofErr w:type="spellEnd"/>
      <w:r w:rsidR="001724AF" w:rsidRPr="00053645">
        <w:rPr>
          <w:rFonts w:ascii="Times New Roman" w:hAnsi="Times New Roman" w:cs="Times New Roman"/>
          <w:lang w:val="en-US"/>
        </w:rPr>
        <w:t xml:space="preserve"> </w:t>
      </w:r>
      <w:proofErr w:type="spellStart"/>
      <w:r w:rsidR="001724AF" w:rsidRPr="00053645">
        <w:rPr>
          <w:rFonts w:ascii="Times New Roman" w:hAnsi="Times New Roman" w:cs="Times New Roman"/>
          <w:lang w:val="en-US"/>
        </w:rPr>
        <w:t>ἀλ</w:t>
      </w:r>
      <w:proofErr w:type="spellEnd"/>
      <w:r w:rsidR="001724AF" w:rsidRPr="00053645">
        <w:rPr>
          <w:rFonts w:ascii="Times New Roman" w:hAnsi="Times New Roman" w:cs="Times New Roman"/>
          <w:lang w:val="en-US"/>
        </w:rPr>
        <w:t xml:space="preserve">αθέως </w:t>
      </w:r>
      <w:proofErr w:type="spellStart"/>
      <w:r w:rsidR="001724AF" w:rsidRPr="00053645">
        <w:rPr>
          <w:rFonts w:ascii="Times New Roman" w:hAnsi="Times New Roman" w:cs="Times New Roman"/>
          <w:lang w:val="en-US"/>
        </w:rPr>
        <w:t>γενέσθ</w:t>
      </w:r>
      <w:proofErr w:type="spellEnd"/>
      <w:r w:rsidR="001724AF" w:rsidRPr="00053645">
        <w:rPr>
          <w:rFonts w:ascii="Times New Roman" w:hAnsi="Times New Roman" w:cs="Times New Roman"/>
          <w:lang w:val="en-US"/>
        </w:rPr>
        <w:t>αι χα</w:t>
      </w:r>
      <w:proofErr w:type="spellStart"/>
      <w:r w:rsidR="001724AF" w:rsidRPr="00053645">
        <w:rPr>
          <w:rFonts w:ascii="Times New Roman" w:hAnsi="Times New Roman" w:cs="Times New Roman"/>
          <w:lang w:val="en-US"/>
        </w:rPr>
        <w:t>λε</w:t>
      </w:r>
      <w:proofErr w:type="spellEnd"/>
      <w:r w:rsidR="001724AF" w:rsidRPr="00053645">
        <w:rPr>
          <w:rFonts w:ascii="Times New Roman" w:hAnsi="Times New Roman" w:cs="Times New Roman"/>
          <w:lang w:val="en-US"/>
        </w:rPr>
        <w:t xml:space="preserve">πὸν        </w:t>
      </w:r>
      <w:r w:rsidR="001724AF">
        <w:rPr>
          <w:rFonts w:ascii="Times New Roman" w:hAnsi="Times New Roman" w:cs="Times New Roman"/>
          <w:lang w:val="en-US"/>
        </w:rPr>
        <w:t>It is difficult to become a truly good man</w:t>
      </w:r>
    </w:p>
    <w:p w14:paraId="7B0396C4" w14:textId="6F1EE169" w:rsidR="001724AF" w:rsidRPr="00053645"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χερσίν</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τε</w:t>
      </w:r>
      <w:proofErr w:type="spellEnd"/>
      <w:r w:rsidRPr="00053645">
        <w:rPr>
          <w:rFonts w:ascii="Times New Roman" w:hAnsi="Times New Roman" w:cs="Times New Roman"/>
          <w:lang w:val="en-US"/>
        </w:rPr>
        <w:t xml:space="preserve"> καὶ π</w:t>
      </w:r>
      <w:proofErr w:type="spellStart"/>
      <w:r w:rsidRPr="00053645">
        <w:rPr>
          <w:rFonts w:ascii="Times New Roman" w:hAnsi="Times New Roman" w:cs="Times New Roman"/>
          <w:lang w:val="en-US"/>
        </w:rPr>
        <w:t>οσὶ</w:t>
      </w:r>
      <w:proofErr w:type="spellEnd"/>
      <w:r w:rsidRPr="00053645">
        <w:rPr>
          <w:rFonts w:ascii="Times New Roman" w:hAnsi="Times New Roman" w:cs="Times New Roman"/>
          <w:lang w:val="en-US"/>
        </w:rPr>
        <w:t xml:space="preserve"> καὶ </w:t>
      </w:r>
      <w:proofErr w:type="spellStart"/>
      <w:r w:rsidRPr="00053645">
        <w:rPr>
          <w:rFonts w:ascii="Times New Roman" w:hAnsi="Times New Roman" w:cs="Times New Roman"/>
          <w:lang w:val="en-US"/>
        </w:rPr>
        <w:t>νόῳ</w:t>
      </w:r>
      <w:proofErr w:type="spellEnd"/>
      <w:r w:rsidRPr="00053645">
        <w:rPr>
          <w:rFonts w:ascii="Times New Roman" w:hAnsi="Times New Roman" w:cs="Times New Roman"/>
          <w:lang w:val="en-US"/>
        </w:rPr>
        <w:t xml:space="preserve">                                             in hands and feet and mind</w:t>
      </w:r>
    </w:p>
    <w:p w14:paraId="53BBDC5B" w14:textId="0F37EA29" w:rsidR="001724AF" w:rsidRPr="00053645"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τετράγωνον</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ἄνευ</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ψόγου</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τετυγμένον</w:t>
      </w:r>
      <w:proofErr w:type="spellEnd"/>
      <w:r w:rsidRPr="00053645">
        <w:rPr>
          <w:rFonts w:ascii="Times New Roman" w:hAnsi="Times New Roman" w:cs="Times New Roman"/>
          <w:lang w:val="en-US"/>
        </w:rPr>
        <w:t>·                3           built four-square without blame.</w:t>
      </w:r>
    </w:p>
    <w:p w14:paraId="69017256" w14:textId="77777777" w:rsidR="001724AF" w:rsidRPr="00053645" w:rsidRDefault="001724AF" w:rsidP="001724AF">
      <w:pPr>
        <w:spacing w:after="0" w:line="240" w:lineRule="auto"/>
        <w:rPr>
          <w:rFonts w:ascii="Times New Roman" w:hAnsi="Times New Roman" w:cs="Times New Roman"/>
          <w:i/>
          <w:iCs/>
          <w:lang w:val="en-US"/>
        </w:rPr>
      </w:pPr>
      <w:r w:rsidRPr="00053645">
        <w:rPr>
          <w:rFonts w:ascii="Times New Roman" w:hAnsi="Times New Roman" w:cs="Times New Roman"/>
          <w:lang w:val="en-US"/>
        </w:rPr>
        <w:t xml:space="preserve">     </w:t>
      </w:r>
      <w:proofErr w:type="spellStart"/>
      <w:r w:rsidRPr="00053645">
        <w:rPr>
          <w:rFonts w:ascii="Times New Roman" w:hAnsi="Times New Roman" w:cs="Times New Roman"/>
          <w:i/>
          <w:iCs/>
          <w:lang w:val="en-US"/>
        </w:rPr>
        <w:t>desunt</w:t>
      </w:r>
      <w:proofErr w:type="spellEnd"/>
      <w:r w:rsidRPr="00053645">
        <w:rPr>
          <w:rFonts w:ascii="Times New Roman" w:hAnsi="Times New Roman" w:cs="Times New Roman"/>
          <w:i/>
          <w:iCs/>
          <w:lang w:val="en-US"/>
        </w:rPr>
        <w:t xml:space="preserve"> </w:t>
      </w:r>
      <w:proofErr w:type="spellStart"/>
      <w:r w:rsidRPr="00053645">
        <w:rPr>
          <w:rFonts w:ascii="Times New Roman" w:hAnsi="Times New Roman" w:cs="Times New Roman"/>
          <w:i/>
          <w:iCs/>
          <w:lang w:val="en-US"/>
        </w:rPr>
        <w:t>septem</w:t>
      </w:r>
      <w:proofErr w:type="spellEnd"/>
      <w:r w:rsidRPr="00053645">
        <w:rPr>
          <w:rFonts w:ascii="Times New Roman" w:hAnsi="Times New Roman" w:cs="Times New Roman"/>
          <w:i/>
          <w:iCs/>
          <w:lang w:val="en-US"/>
        </w:rPr>
        <w:t xml:space="preserve"> (vel </w:t>
      </w:r>
      <w:proofErr w:type="spellStart"/>
      <w:r w:rsidRPr="00053645">
        <w:rPr>
          <w:rFonts w:ascii="Times New Roman" w:hAnsi="Times New Roman" w:cs="Times New Roman"/>
          <w:i/>
          <w:iCs/>
          <w:lang w:val="en-US"/>
        </w:rPr>
        <w:t>septemdecim</w:t>
      </w:r>
      <w:proofErr w:type="spellEnd"/>
      <w:r w:rsidRPr="00053645">
        <w:rPr>
          <w:rFonts w:ascii="Times New Roman" w:hAnsi="Times New Roman" w:cs="Times New Roman"/>
          <w:i/>
          <w:iCs/>
          <w:lang w:val="en-US"/>
        </w:rPr>
        <w:t xml:space="preserve"> versus)</w:t>
      </w:r>
    </w:p>
    <w:p w14:paraId="778C40EE" w14:textId="4A448E1D" w:rsidR="001724AF" w:rsidRPr="00053645" w:rsidRDefault="001724AF" w:rsidP="001724AF">
      <w:pPr>
        <w:spacing w:after="0" w:line="240" w:lineRule="auto"/>
        <w:rPr>
          <w:rFonts w:ascii="Times New Roman" w:hAnsi="Times New Roman" w:cs="Times New Roman"/>
          <w:lang w:val="en-US"/>
        </w:rPr>
      </w:pPr>
      <w:proofErr w:type="spellStart"/>
      <w:r w:rsidRPr="00053645">
        <w:rPr>
          <w:rFonts w:ascii="Times New Roman" w:hAnsi="Times New Roman" w:cs="Times New Roman"/>
          <w:lang w:val="en-US"/>
        </w:rPr>
        <w:t>οὐδέ</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μοι</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ἐμμελέως</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τὸ</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Πιττάκειον</w:t>
      </w:r>
      <w:proofErr w:type="spellEnd"/>
      <w:r w:rsidRPr="00053645">
        <w:rPr>
          <w:rFonts w:ascii="Times New Roman" w:hAnsi="Times New Roman" w:cs="Times New Roman"/>
          <w:lang w:val="en-US"/>
        </w:rPr>
        <w:t xml:space="preserve"> </w:t>
      </w:r>
      <w:proofErr w:type="spellStart"/>
      <w:proofErr w:type="gramStart"/>
      <w:r w:rsidRPr="00053645">
        <w:rPr>
          <w:rFonts w:ascii="Times New Roman" w:hAnsi="Times New Roman" w:cs="Times New Roman"/>
          <w:lang w:val="en-US"/>
        </w:rPr>
        <w:t>νέμετ</w:t>
      </w:r>
      <w:proofErr w:type="spellEnd"/>
      <w:r w:rsidRPr="00053645">
        <w:rPr>
          <w:rFonts w:ascii="Times New Roman" w:hAnsi="Times New Roman" w:cs="Times New Roman"/>
          <w:lang w:val="en-US"/>
        </w:rPr>
        <w:t xml:space="preserve">αι,   </w:t>
      </w:r>
      <w:proofErr w:type="gramEnd"/>
      <w:r w:rsidRPr="00053645">
        <w:rPr>
          <w:rFonts w:ascii="Times New Roman" w:hAnsi="Times New Roman" w:cs="Times New Roman"/>
          <w:lang w:val="en-US"/>
        </w:rPr>
        <w:t xml:space="preserve">                   Nor </w:t>
      </w:r>
      <w:r>
        <w:rPr>
          <w:rFonts w:ascii="Times New Roman" w:hAnsi="Times New Roman" w:cs="Times New Roman"/>
          <w:lang w:val="en-US"/>
        </w:rPr>
        <w:t xml:space="preserve">Pittacus’ saying </w:t>
      </w:r>
      <w:r w:rsidR="000E1F61">
        <w:rPr>
          <w:rFonts w:ascii="Times New Roman" w:hAnsi="Times New Roman" w:cs="Times New Roman"/>
          <w:lang w:val="en-US"/>
        </w:rPr>
        <w:t>seems to me in tune</w:t>
      </w:r>
      <w:r w:rsidR="00701269">
        <w:rPr>
          <w:rFonts w:ascii="Times New Roman" w:hAnsi="Times New Roman" w:cs="Times New Roman"/>
          <w:lang w:val="en-US"/>
        </w:rPr>
        <w:t>,</w:t>
      </w:r>
    </w:p>
    <w:p w14:paraId="5AA3D5AF" w14:textId="641A0F08" w:rsidR="001724AF" w:rsidRPr="00053645"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t xml:space="preserve">  κα</w:t>
      </w:r>
      <w:proofErr w:type="spellStart"/>
      <w:r w:rsidRPr="00053645">
        <w:rPr>
          <w:rFonts w:ascii="Times New Roman" w:hAnsi="Times New Roman" w:cs="Times New Roman"/>
          <w:lang w:val="en-US"/>
        </w:rPr>
        <w:t>ίτοι</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σοφοῦ</w:t>
      </w:r>
      <w:proofErr w:type="spellEnd"/>
      <w:r w:rsidRPr="00053645">
        <w:rPr>
          <w:rFonts w:ascii="Times New Roman" w:hAnsi="Times New Roman" w:cs="Times New Roman"/>
          <w:lang w:val="en-US"/>
        </w:rPr>
        <w:t xml:space="preserve"> πα</w:t>
      </w:r>
      <w:proofErr w:type="spellStart"/>
      <w:r w:rsidRPr="00053645">
        <w:rPr>
          <w:rFonts w:ascii="Times New Roman" w:hAnsi="Times New Roman" w:cs="Times New Roman"/>
          <w:lang w:val="en-US"/>
        </w:rPr>
        <w:t>ρὰ</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φωτὸς</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εἰ</w:t>
      </w:r>
      <w:proofErr w:type="spellEnd"/>
      <w:r w:rsidRPr="00053645">
        <w:rPr>
          <w:rFonts w:ascii="Times New Roman" w:hAnsi="Times New Roman" w:cs="Times New Roman"/>
          <w:lang w:val="en-US"/>
        </w:rPr>
        <w:t xml:space="preserve">-                                         </w:t>
      </w:r>
      <w:r>
        <w:rPr>
          <w:rFonts w:ascii="Times New Roman" w:hAnsi="Times New Roman" w:cs="Times New Roman"/>
          <w:lang w:val="en-US"/>
        </w:rPr>
        <w:t>although said by a wise man</w:t>
      </w:r>
    </w:p>
    <w:p w14:paraId="5A4971B7" w14:textId="77777777" w:rsidR="001724AF" w:rsidRPr="00053645"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ρημένον</w:t>
      </w:r>
      <w:proofErr w:type="spellEnd"/>
      <w:r w:rsidRPr="00053645">
        <w:rPr>
          <w:rFonts w:ascii="Times New Roman" w:hAnsi="Times New Roman" w:cs="Times New Roman"/>
          <w:lang w:val="en-US"/>
        </w:rPr>
        <w:t>· χα</w:t>
      </w:r>
      <w:proofErr w:type="spellStart"/>
      <w:r w:rsidRPr="00053645">
        <w:rPr>
          <w:rFonts w:ascii="Times New Roman" w:hAnsi="Times New Roman" w:cs="Times New Roman"/>
          <w:lang w:val="en-US"/>
        </w:rPr>
        <w:t>λε</w:t>
      </w:r>
      <w:proofErr w:type="spellEnd"/>
      <w:r w:rsidRPr="00053645">
        <w:rPr>
          <w:rFonts w:ascii="Times New Roman" w:hAnsi="Times New Roman" w:cs="Times New Roman"/>
          <w:lang w:val="en-US"/>
        </w:rPr>
        <w:t xml:space="preserve">πὸν </w:t>
      </w:r>
      <w:proofErr w:type="spellStart"/>
      <w:r w:rsidRPr="00053645">
        <w:rPr>
          <w:rFonts w:ascii="Times New Roman" w:hAnsi="Times New Roman" w:cs="Times New Roman"/>
          <w:lang w:val="en-US"/>
        </w:rPr>
        <w:t>φάτ</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ἐσθλὸν</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ἔμμεν</w:t>
      </w:r>
      <w:proofErr w:type="spellEnd"/>
      <w:r w:rsidRPr="00053645">
        <w:rPr>
          <w:rFonts w:ascii="Times New Roman" w:hAnsi="Times New Roman" w:cs="Times New Roman"/>
          <w:lang w:val="en-US"/>
        </w:rPr>
        <w:t xml:space="preserve">αι.                        </w:t>
      </w:r>
      <w:r>
        <w:rPr>
          <w:rFonts w:ascii="Times New Roman" w:hAnsi="Times New Roman" w:cs="Times New Roman"/>
          <w:lang w:val="en-US"/>
        </w:rPr>
        <w:t xml:space="preserve">it is hard – he said – to be good. </w:t>
      </w:r>
    </w:p>
    <w:p w14:paraId="4E9C5CD6" w14:textId="77777777" w:rsidR="001724AF" w:rsidRPr="00053645" w:rsidRDefault="001724AF" w:rsidP="001724AF">
      <w:pPr>
        <w:spacing w:after="0" w:line="240" w:lineRule="auto"/>
        <w:rPr>
          <w:rFonts w:ascii="Times New Roman" w:hAnsi="Times New Roman" w:cs="Times New Roman"/>
          <w:lang w:val="en-US"/>
        </w:rPr>
      </w:pPr>
      <w:proofErr w:type="spellStart"/>
      <w:r w:rsidRPr="00053645">
        <w:rPr>
          <w:rFonts w:ascii="Times New Roman" w:hAnsi="Times New Roman" w:cs="Times New Roman"/>
          <w:lang w:val="en-US"/>
        </w:rPr>
        <w:t>θεὸς</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ἂν</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μόνος</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τοῦτ</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ἔχοι</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γέρ</w:t>
      </w:r>
      <w:proofErr w:type="spellEnd"/>
      <w:r w:rsidRPr="00053645">
        <w:rPr>
          <w:rFonts w:ascii="Times New Roman" w:hAnsi="Times New Roman" w:cs="Times New Roman"/>
          <w:lang w:val="en-US"/>
        </w:rPr>
        <w:t xml:space="preserve">ας, </w:t>
      </w:r>
      <w:proofErr w:type="spellStart"/>
      <w:r w:rsidRPr="00053645">
        <w:rPr>
          <w:rFonts w:ascii="Times New Roman" w:hAnsi="Times New Roman" w:cs="Times New Roman"/>
          <w:lang w:val="en-US"/>
        </w:rPr>
        <w:t>ἄνδρ</w:t>
      </w:r>
      <w:proofErr w:type="spellEnd"/>
      <w:r w:rsidRPr="00053645">
        <w:rPr>
          <w:rFonts w:ascii="Times New Roman" w:hAnsi="Times New Roman" w:cs="Times New Roman"/>
          <w:lang w:val="en-US"/>
        </w:rPr>
        <w:t xml:space="preserve">α δ᾿ </w:t>
      </w:r>
      <w:proofErr w:type="spellStart"/>
      <w:r w:rsidRPr="00053645">
        <w:rPr>
          <w:rFonts w:ascii="Times New Roman" w:hAnsi="Times New Roman" w:cs="Times New Roman"/>
          <w:lang w:val="en-US"/>
        </w:rPr>
        <w:t>οὐκ</w:t>
      </w:r>
      <w:proofErr w:type="spellEnd"/>
      <w:r w:rsidRPr="00053645">
        <w:rPr>
          <w:rFonts w:ascii="Times New Roman" w:hAnsi="Times New Roman" w:cs="Times New Roman"/>
          <w:lang w:val="en-US"/>
        </w:rPr>
        <w:t xml:space="preserve">   14          God alone could have this privilege.</w:t>
      </w:r>
    </w:p>
    <w:p w14:paraId="5FA25209" w14:textId="77777777" w:rsidR="001724AF" w:rsidRPr="00053645"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ἔστι</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μὴ</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οὐ</w:t>
      </w:r>
      <w:proofErr w:type="spellEnd"/>
      <w:r w:rsidRPr="00053645">
        <w:rPr>
          <w:rFonts w:ascii="Times New Roman" w:hAnsi="Times New Roman" w:cs="Times New Roman"/>
          <w:lang w:val="en-US"/>
        </w:rPr>
        <w:t xml:space="preserve"> κα</w:t>
      </w:r>
      <w:proofErr w:type="spellStart"/>
      <w:r w:rsidRPr="00053645">
        <w:rPr>
          <w:rFonts w:ascii="Times New Roman" w:hAnsi="Times New Roman" w:cs="Times New Roman"/>
          <w:lang w:val="en-US"/>
        </w:rPr>
        <w:t>κὸν</w:t>
      </w:r>
      <w:proofErr w:type="spellEnd"/>
      <w:r w:rsidRPr="00053645">
        <w:rPr>
          <w:rFonts w:ascii="Times New Roman" w:hAnsi="Times New Roman" w:cs="Times New Roman"/>
          <w:lang w:val="en-US"/>
        </w:rPr>
        <w:t xml:space="preserve"> </w:t>
      </w:r>
      <w:proofErr w:type="spellStart"/>
      <w:proofErr w:type="gramStart"/>
      <w:r w:rsidRPr="00053645">
        <w:rPr>
          <w:rFonts w:ascii="Times New Roman" w:hAnsi="Times New Roman" w:cs="Times New Roman"/>
          <w:lang w:val="en-US"/>
        </w:rPr>
        <w:t>ἔμμεν</w:t>
      </w:r>
      <w:proofErr w:type="spellEnd"/>
      <w:r w:rsidRPr="00053645">
        <w:rPr>
          <w:rFonts w:ascii="Times New Roman" w:hAnsi="Times New Roman" w:cs="Times New Roman"/>
          <w:lang w:val="en-US"/>
        </w:rPr>
        <w:t xml:space="preserve">αι,   </w:t>
      </w:r>
      <w:proofErr w:type="gramEnd"/>
      <w:r w:rsidRPr="00053645">
        <w:rPr>
          <w:rFonts w:ascii="Times New Roman" w:hAnsi="Times New Roman" w:cs="Times New Roman"/>
          <w:lang w:val="en-US"/>
        </w:rPr>
        <w:t xml:space="preserve">                                           </w:t>
      </w:r>
      <w:r>
        <w:rPr>
          <w:rFonts w:ascii="Times New Roman" w:hAnsi="Times New Roman" w:cs="Times New Roman"/>
          <w:lang w:val="en-US"/>
        </w:rPr>
        <w:t>A man, however,</w:t>
      </w:r>
      <w:r w:rsidRPr="00053645">
        <w:rPr>
          <w:rFonts w:ascii="Times New Roman" w:hAnsi="Times New Roman" w:cs="Times New Roman"/>
          <w:lang w:val="en-US"/>
        </w:rPr>
        <w:t xml:space="preserve"> cannot be but bad</w:t>
      </w:r>
    </w:p>
    <w:p w14:paraId="71320A5E" w14:textId="77777777" w:rsidR="001724AF" w:rsidRPr="00053645" w:rsidRDefault="001724AF" w:rsidP="001724AF">
      <w:pPr>
        <w:spacing w:after="0" w:line="240" w:lineRule="auto"/>
        <w:rPr>
          <w:rFonts w:ascii="Times New Roman" w:hAnsi="Times New Roman" w:cs="Times New Roman"/>
          <w:lang w:val="en-US"/>
        </w:rPr>
      </w:pPr>
      <w:proofErr w:type="spellStart"/>
      <w:r w:rsidRPr="00053645">
        <w:rPr>
          <w:rFonts w:ascii="Times New Roman" w:hAnsi="Times New Roman" w:cs="Times New Roman"/>
          <w:lang w:val="en-US"/>
        </w:rPr>
        <w:t>ὃν</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ἀμήχ</w:t>
      </w:r>
      <w:proofErr w:type="spellEnd"/>
      <w:r w:rsidRPr="00053645">
        <w:rPr>
          <w:rFonts w:ascii="Times New Roman" w:hAnsi="Times New Roman" w:cs="Times New Roman"/>
          <w:lang w:val="en-US"/>
        </w:rPr>
        <w:t xml:space="preserve">ανος </w:t>
      </w:r>
      <w:proofErr w:type="spellStart"/>
      <w:r w:rsidRPr="00053645">
        <w:rPr>
          <w:rFonts w:ascii="Times New Roman" w:hAnsi="Times New Roman" w:cs="Times New Roman"/>
          <w:lang w:val="en-US"/>
        </w:rPr>
        <w:t>συμφορὰ</w:t>
      </w:r>
      <w:proofErr w:type="spellEnd"/>
      <w:r w:rsidRPr="00053645">
        <w:rPr>
          <w:rFonts w:ascii="Times New Roman" w:hAnsi="Times New Roman" w:cs="Times New Roman"/>
          <w:lang w:val="en-US"/>
        </w:rPr>
        <w:t xml:space="preserve"> κα</w:t>
      </w:r>
      <w:proofErr w:type="spellStart"/>
      <w:r w:rsidRPr="00053645">
        <w:rPr>
          <w:rFonts w:ascii="Times New Roman" w:hAnsi="Times New Roman" w:cs="Times New Roman"/>
          <w:lang w:val="en-US"/>
        </w:rPr>
        <w:t>θέλῃ</w:t>
      </w:r>
      <w:proofErr w:type="spellEnd"/>
      <w:r w:rsidRPr="00053645">
        <w:rPr>
          <w:rFonts w:ascii="Times New Roman" w:hAnsi="Times New Roman" w:cs="Times New Roman"/>
          <w:lang w:val="en-US"/>
        </w:rPr>
        <w:t xml:space="preserve">·                                        </w:t>
      </w:r>
      <w:r>
        <w:rPr>
          <w:rFonts w:ascii="Times New Roman" w:hAnsi="Times New Roman" w:cs="Times New Roman"/>
          <w:lang w:val="en-US"/>
        </w:rPr>
        <w:t>When irreversible misfortune</w:t>
      </w:r>
      <w:r w:rsidRPr="00053645">
        <w:rPr>
          <w:rFonts w:ascii="Times New Roman" w:hAnsi="Times New Roman" w:cs="Times New Roman"/>
          <w:lang w:val="en-US"/>
        </w:rPr>
        <w:t xml:space="preserve"> pulls him down</w:t>
      </w:r>
    </w:p>
    <w:p w14:paraId="27C4B5F4" w14:textId="77777777" w:rsidR="001724AF" w:rsidRPr="00053645"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t>π</w:t>
      </w:r>
      <w:proofErr w:type="spellStart"/>
      <w:r w:rsidRPr="00053645">
        <w:rPr>
          <w:rFonts w:ascii="Times New Roman" w:hAnsi="Times New Roman" w:cs="Times New Roman"/>
          <w:lang w:val="en-US"/>
        </w:rPr>
        <w:t>ράξ</w:t>
      </w:r>
      <w:proofErr w:type="spellEnd"/>
      <w:r w:rsidRPr="00053645">
        <w:rPr>
          <w:rFonts w:ascii="Times New Roman" w:hAnsi="Times New Roman" w:cs="Times New Roman"/>
          <w:lang w:val="en-US"/>
        </w:rPr>
        <w:t xml:space="preserve">ας </w:t>
      </w:r>
      <w:proofErr w:type="spellStart"/>
      <w:r w:rsidRPr="00053645">
        <w:rPr>
          <w:rFonts w:ascii="Times New Roman" w:hAnsi="Times New Roman" w:cs="Times New Roman"/>
          <w:lang w:val="en-US"/>
        </w:rPr>
        <w:t>γὰρ</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εὖ</w:t>
      </w:r>
      <w:proofErr w:type="spellEnd"/>
      <w:r w:rsidRPr="00053645">
        <w:rPr>
          <w:rFonts w:ascii="Times New Roman" w:hAnsi="Times New Roman" w:cs="Times New Roman"/>
          <w:lang w:val="en-US"/>
        </w:rPr>
        <w:t xml:space="preserve"> π</w:t>
      </w:r>
      <w:proofErr w:type="spellStart"/>
      <w:r w:rsidRPr="00053645">
        <w:rPr>
          <w:rFonts w:ascii="Times New Roman" w:hAnsi="Times New Roman" w:cs="Times New Roman"/>
          <w:lang w:val="en-US"/>
        </w:rPr>
        <w:t>ᾶς</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ἀνὴρ</w:t>
      </w:r>
      <w:proofErr w:type="spellEnd"/>
      <w:r w:rsidRPr="00053645">
        <w:rPr>
          <w:rFonts w:ascii="Times New Roman" w:hAnsi="Times New Roman" w:cs="Times New Roman"/>
          <w:lang w:val="en-US"/>
        </w:rPr>
        <w:t xml:space="preserve"> </w:t>
      </w:r>
      <w:proofErr w:type="spellStart"/>
      <w:proofErr w:type="gramStart"/>
      <w:r w:rsidRPr="00053645">
        <w:rPr>
          <w:rFonts w:ascii="Times New Roman" w:hAnsi="Times New Roman" w:cs="Times New Roman"/>
          <w:lang w:val="en-US"/>
        </w:rPr>
        <w:t>ἀγ</w:t>
      </w:r>
      <w:proofErr w:type="spellEnd"/>
      <w:r w:rsidRPr="00053645">
        <w:rPr>
          <w:rFonts w:ascii="Times New Roman" w:hAnsi="Times New Roman" w:cs="Times New Roman"/>
          <w:lang w:val="en-US"/>
        </w:rPr>
        <w:t xml:space="preserve">αθός,   </w:t>
      </w:r>
      <w:proofErr w:type="gramEnd"/>
      <w:r w:rsidRPr="00053645">
        <w:rPr>
          <w:rFonts w:ascii="Times New Roman" w:hAnsi="Times New Roman" w:cs="Times New Roman"/>
          <w:lang w:val="en-US"/>
        </w:rPr>
        <w:t xml:space="preserve">                                   </w:t>
      </w:r>
      <w:r>
        <w:rPr>
          <w:rFonts w:ascii="Times New Roman" w:hAnsi="Times New Roman" w:cs="Times New Roman"/>
          <w:lang w:val="en-US"/>
        </w:rPr>
        <w:t>For when things are good, every man is good</w:t>
      </w:r>
    </w:p>
    <w:p w14:paraId="40852A95" w14:textId="57E5397C" w:rsidR="001724AF" w:rsidRPr="00053645"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t>κα</w:t>
      </w:r>
      <w:proofErr w:type="spellStart"/>
      <w:r w:rsidRPr="00053645">
        <w:rPr>
          <w:rFonts w:ascii="Times New Roman" w:hAnsi="Times New Roman" w:cs="Times New Roman"/>
          <w:lang w:val="en-US"/>
        </w:rPr>
        <w:t>κὸς</w:t>
      </w:r>
      <w:proofErr w:type="spellEnd"/>
      <w:r w:rsidRPr="00053645">
        <w:rPr>
          <w:rFonts w:ascii="Times New Roman" w:hAnsi="Times New Roman" w:cs="Times New Roman"/>
          <w:lang w:val="en-US"/>
        </w:rPr>
        <w:t xml:space="preserve"> δ᾿ </w:t>
      </w:r>
      <w:proofErr w:type="spellStart"/>
      <w:r w:rsidRPr="00053645">
        <w:rPr>
          <w:rFonts w:ascii="Times New Roman" w:hAnsi="Times New Roman" w:cs="Times New Roman"/>
          <w:lang w:val="en-US"/>
        </w:rPr>
        <w:t>εἰ</w:t>
      </w:r>
      <w:proofErr w:type="spellEnd"/>
      <w:r w:rsidRPr="00053645">
        <w:rPr>
          <w:rFonts w:ascii="Times New Roman" w:hAnsi="Times New Roman" w:cs="Times New Roman"/>
          <w:lang w:val="en-US"/>
        </w:rPr>
        <w:t xml:space="preserve"> κα</w:t>
      </w:r>
      <w:proofErr w:type="spellStart"/>
      <w:r w:rsidRPr="00053645">
        <w:rPr>
          <w:rFonts w:ascii="Times New Roman" w:hAnsi="Times New Roman" w:cs="Times New Roman"/>
          <w:lang w:val="en-US"/>
        </w:rPr>
        <w:t>κῶς</w:t>
      </w:r>
      <w:proofErr w:type="spellEnd"/>
      <w:r w:rsidRPr="00053645">
        <w:rPr>
          <w:rFonts w:ascii="Times New Roman" w:hAnsi="Times New Roman" w:cs="Times New Roman"/>
          <w:lang w:val="en-US"/>
        </w:rPr>
        <w:t xml:space="preserve"> &lt; -                                          18</w:t>
      </w:r>
      <w:r>
        <w:rPr>
          <w:rFonts w:ascii="Times New Roman" w:hAnsi="Times New Roman" w:cs="Times New Roman"/>
          <w:lang w:val="en-US"/>
        </w:rPr>
        <w:t xml:space="preserve">          and bad when things are bad [</w:t>
      </w:r>
    </w:p>
    <w:p w14:paraId="4FBF60E8" w14:textId="77777777" w:rsidR="001724AF" w:rsidRPr="00053645" w:rsidRDefault="001724AF" w:rsidP="001724AF">
      <w:pPr>
        <w:spacing w:after="0" w:line="240" w:lineRule="auto"/>
        <w:rPr>
          <w:rFonts w:ascii="Greek2" w:hAnsi="Greek2" w:cs="Times New Roman"/>
          <w:lang w:val="en-US"/>
        </w:rPr>
      </w:pPr>
      <w:r w:rsidRPr="00053645">
        <w:rPr>
          <w:rFonts w:ascii="Times New Roman" w:hAnsi="Times New Roman" w:cs="Times New Roman"/>
          <w:lang w:val="en-US"/>
        </w:rPr>
        <w:t xml:space="preserve">-  </w:t>
      </w:r>
      <w:r w:rsidRPr="00053645">
        <w:rPr>
          <w:rFonts w:ascii="Greek2" w:hAnsi="Greek2" w:cs="Times New Roman"/>
          <w:lang w:val="en-US"/>
        </w:rPr>
        <w:t xml:space="preserve"> </w:t>
      </w:r>
      <w:r w:rsidRPr="00053645">
        <w:rPr>
          <w:rFonts w:ascii="Times New Roman" w:hAnsi="Times New Roman" w:cs="Times New Roman"/>
          <w:lang w:val="en-US"/>
        </w:rPr>
        <w:t xml:space="preserve"> </w:t>
      </w:r>
      <w:proofErr w:type="gramStart"/>
      <w:r w:rsidRPr="00053645">
        <w:rPr>
          <w:rFonts w:ascii="Greek2" w:hAnsi="Greek2" w:cs="Times New Roman"/>
          <w:lang w:val="en-US"/>
        </w:rPr>
        <w:t>Â  -</w:t>
      </w:r>
      <w:proofErr w:type="gramEnd"/>
      <w:r w:rsidRPr="00053645">
        <w:rPr>
          <w:rFonts w:ascii="Greek2" w:hAnsi="Greek2" w:cs="Times New Roman"/>
          <w:lang w:val="en-US"/>
        </w:rPr>
        <w:t xml:space="preserve">  </w:t>
      </w:r>
      <w:r w:rsidRPr="00053645">
        <w:rPr>
          <w:rFonts w:ascii="Times New Roman" w:hAnsi="Times New Roman" w:cs="Times New Roman"/>
          <w:lang w:val="en-US"/>
        </w:rPr>
        <w:t xml:space="preserve"> </w:t>
      </w:r>
      <w:r w:rsidRPr="00053645">
        <w:rPr>
          <w:rFonts w:ascii="Greek2" w:hAnsi="Greek2" w:cs="Times New Roman"/>
          <w:lang w:val="en-US"/>
        </w:rPr>
        <w:t xml:space="preserve">Â   </w:t>
      </w:r>
      <w:r w:rsidRPr="00053645">
        <w:rPr>
          <w:rFonts w:ascii="Times New Roman" w:hAnsi="Times New Roman" w:cs="Times New Roman"/>
          <w:lang w:val="en-US"/>
        </w:rPr>
        <w:t xml:space="preserve"> </w:t>
      </w:r>
      <w:proofErr w:type="spellStart"/>
      <w:r w:rsidRPr="00053645">
        <w:rPr>
          <w:rFonts w:ascii="Greek2" w:hAnsi="Greek2" w:cs="Times New Roman"/>
          <w:lang w:val="en-US"/>
        </w:rPr>
        <w:t>Â</w:t>
      </w:r>
      <w:proofErr w:type="spellEnd"/>
      <w:r w:rsidRPr="00053645">
        <w:rPr>
          <w:rFonts w:ascii="Greek2" w:hAnsi="Greek2" w:cs="Times New Roman"/>
          <w:lang w:val="en-US"/>
        </w:rPr>
        <w:t xml:space="preserve">  -  -</w:t>
      </w:r>
    </w:p>
    <w:p w14:paraId="7BF588C2" w14:textId="77777777" w:rsidR="001724AF" w:rsidRPr="00053645" w:rsidRDefault="001724AF" w:rsidP="001724AF">
      <w:pPr>
        <w:spacing w:after="0" w:line="240" w:lineRule="auto"/>
        <w:rPr>
          <w:rFonts w:ascii="Times New Roman" w:hAnsi="Times New Roman" w:cs="Times New Roman"/>
          <w:lang w:val="en-US"/>
        </w:rPr>
      </w:pPr>
      <w:r w:rsidRPr="00053645">
        <w:rPr>
          <w:rFonts w:ascii="Greek2" w:hAnsi="Greek2" w:cs="Times New Roman"/>
          <w:lang w:val="en-US"/>
        </w:rPr>
        <w:t xml:space="preserve">-   </w:t>
      </w:r>
      <w:r w:rsidRPr="00053645">
        <w:rPr>
          <w:rFonts w:ascii="Times New Roman" w:hAnsi="Times New Roman" w:cs="Times New Roman"/>
          <w:lang w:val="en-US"/>
        </w:rPr>
        <w:t xml:space="preserve"> </w:t>
      </w:r>
      <w:proofErr w:type="gramStart"/>
      <w:r w:rsidRPr="00053645">
        <w:rPr>
          <w:rFonts w:ascii="Greek2" w:hAnsi="Greek2" w:cs="Times New Roman"/>
          <w:lang w:val="en-US"/>
        </w:rPr>
        <w:t>Â  -</w:t>
      </w:r>
      <w:proofErr w:type="gramEnd"/>
      <w:r w:rsidRPr="00053645">
        <w:rPr>
          <w:rFonts w:ascii="Greek2" w:hAnsi="Greek2" w:cs="Times New Roman"/>
          <w:lang w:val="en-US"/>
        </w:rPr>
        <w:t xml:space="preserve">   </w:t>
      </w:r>
      <w:r w:rsidRPr="00053645">
        <w:rPr>
          <w:rFonts w:ascii="Times New Roman" w:hAnsi="Times New Roman" w:cs="Times New Roman"/>
          <w:lang w:val="en-US"/>
        </w:rPr>
        <w:t xml:space="preserve"> </w:t>
      </w:r>
      <w:r w:rsidRPr="00053645">
        <w:rPr>
          <w:rFonts w:ascii="Greek2" w:hAnsi="Greek2" w:cs="Times New Roman"/>
          <w:lang w:val="en-US"/>
        </w:rPr>
        <w:t xml:space="preserve">Â  -  -  </w:t>
      </w:r>
      <w:r w:rsidRPr="00053645">
        <w:rPr>
          <w:rFonts w:ascii="Times New Roman" w:hAnsi="Times New Roman" w:cs="Times New Roman"/>
          <w:lang w:val="en-US"/>
        </w:rPr>
        <w:t>&gt;</w:t>
      </w:r>
      <w:r w:rsidRPr="00053645">
        <w:rPr>
          <w:rFonts w:ascii="Greek2" w:hAnsi="Greek2" w:cs="Times New Roman"/>
          <w:lang w:val="en-US"/>
        </w:rPr>
        <w:t xml:space="preserve"> </w:t>
      </w:r>
      <w:r w:rsidRPr="00053645">
        <w:rPr>
          <w:rFonts w:ascii="Times New Roman" w:hAnsi="Times New Roman" w:cs="Times New Roman"/>
          <w:lang w:val="en-US"/>
        </w:rPr>
        <w:t xml:space="preserve">                                  </w:t>
      </w:r>
    </w:p>
    <w:p w14:paraId="158C6A92" w14:textId="77777777" w:rsidR="001724AF" w:rsidRPr="00053645" w:rsidRDefault="001724AF" w:rsidP="001724AF">
      <w:pPr>
        <w:spacing w:after="0" w:line="240" w:lineRule="auto"/>
        <w:rPr>
          <w:rFonts w:ascii="Times New Roman" w:hAnsi="Times New Roman" w:cs="Times New Roman"/>
          <w:lang w:val="en-US"/>
        </w:rPr>
      </w:pPr>
      <w:proofErr w:type="spellStart"/>
      <w:r w:rsidRPr="00053645">
        <w:rPr>
          <w:rFonts w:ascii="Times New Roman" w:hAnsi="Times New Roman" w:cs="Times New Roman"/>
          <w:lang w:val="en-US"/>
        </w:rPr>
        <w:t>τοὔνεκεν</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οὔ</w:t>
      </w:r>
      <w:proofErr w:type="spellEnd"/>
      <w:r w:rsidRPr="00053645">
        <w:rPr>
          <w:rFonts w:ascii="Times New Roman" w:hAnsi="Times New Roman" w:cs="Times New Roman"/>
          <w:lang w:val="en-US"/>
        </w:rPr>
        <w:t xml:space="preserve"> π</w:t>
      </w:r>
      <w:proofErr w:type="spellStart"/>
      <w:r w:rsidRPr="00053645">
        <w:rPr>
          <w:rFonts w:ascii="Times New Roman" w:hAnsi="Times New Roman" w:cs="Times New Roman"/>
          <w:lang w:val="en-US"/>
        </w:rPr>
        <w:t>οτ</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ἐγὼ</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τὸ</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μὴ</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γενέσθ</w:t>
      </w:r>
      <w:proofErr w:type="spellEnd"/>
      <w:r w:rsidRPr="00053645">
        <w:rPr>
          <w:rFonts w:ascii="Times New Roman" w:hAnsi="Times New Roman" w:cs="Times New Roman"/>
          <w:lang w:val="en-US"/>
        </w:rPr>
        <w:t xml:space="preserve">αι </w:t>
      </w:r>
      <w:proofErr w:type="spellStart"/>
      <w:r w:rsidRPr="00053645">
        <w:rPr>
          <w:rFonts w:ascii="Times New Roman" w:hAnsi="Times New Roman" w:cs="Times New Roman"/>
          <w:lang w:val="en-US"/>
        </w:rPr>
        <w:t>δυν</w:t>
      </w:r>
      <w:proofErr w:type="spellEnd"/>
      <w:r w:rsidRPr="00053645">
        <w:rPr>
          <w:rFonts w:ascii="Times New Roman" w:hAnsi="Times New Roman" w:cs="Times New Roman"/>
          <w:lang w:val="en-US"/>
        </w:rPr>
        <w:t xml:space="preserve">ατὸν   21 </w:t>
      </w:r>
      <w:r>
        <w:rPr>
          <w:rFonts w:ascii="Times New Roman" w:hAnsi="Times New Roman" w:cs="Times New Roman"/>
          <w:lang w:val="en-US"/>
        </w:rPr>
        <w:t xml:space="preserve">        Thus, searching for what cannot come into being,   </w:t>
      </w:r>
    </w:p>
    <w:p w14:paraId="46E132B0" w14:textId="77777777" w:rsidR="001724AF" w:rsidRPr="00053645"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διζήμενος</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κενεὰν</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ἐς</w:t>
      </w:r>
      <w:proofErr w:type="spellEnd"/>
      <w:r w:rsidRPr="00053645">
        <w:rPr>
          <w:rFonts w:ascii="Times New Roman" w:hAnsi="Times New Roman" w:cs="Times New Roman"/>
          <w:lang w:val="en-US"/>
        </w:rPr>
        <w:t xml:space="preserve"> ἄ-</w:t>
      </w:r>
      <w:r>
        <w:rPr>
          <w:rFonts w:ascii="Times New Roman" w:hAnsi="Times New Roman" w:cs="Times New Roman"/>
          <w:lang w:val="en-US"/>
        </w:rPr>
        <w:t xml:space="preserve">                                                   vainly, I will never throw away in an</w:t>
      </w:r>
    </w:p>
    <w:p w14:paraId="48626700" w14:textId="77777777" w:rsidR="001724AF" w:rsidRPr="00053645"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t xml:space="preserve">  πρα</w:t>
      </w:r>
      <w:proofErr w:type="spellStart"/>
      <w:r w:rsidRPr="00053645">
        <w:rPr>
          <w:rFonts w:ascii="Times New Roman" w:hAnsi="Times New Roman" w:cs="Times New Roman"/>
          <w:lang w:val="en-US"/>
        </w:rPr>
        <w:t>κτον</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ἐλ</w:t>
      </w:r>
      <w:proofErr w:type="spellEnd"/>
      <w:r w:rsidRPr="00053645">
        <w:rPr>
          <w:rFonts w:ascii="Times New Roman" w:hAnsi="Times New Roman" w:cs="Times New Roman"/>
          <w:lang w:val="en-US"/>
        </w:rPr>
        <w:t xml:space="preserve">πίδα </w:t>
      </w:r>
      <w:proofErr w:type="spellStart"/>
      <w:r w:rsidRPr="00053645">
        <w:rPr>
          <w:rFonts w:ascii="Times New Roman" w:hAnsi="Times New Roman" w:cs="Times New Roman"/>
          <w:lang w:val="en-US"/>
        </w:rPr>
        <w:t>μοῖρ</w:t>
      </w:r>
      <w:proofErr w:type="spellEnd"/>
      <w:r w:rsidRPr="00053645">
        <w:rPr>
          <w:rFonts w:ascii="Times New Roman" w:hAnsi="Times New Roman" w:cs="Times New Roman"/>
          <w:lang w:val="en-US"/>
        </w:rPr>
        <w:t>αν α</w:t>
      </w:r>
      <w:proofErr w:type="spellStart"/>
      <w:r w:rsidRPr="00053645">
        <w:rPr>
          <w:rFonts w:ascii="Times New Roman" w:hAnsi="Times New Roman" w:cs="Times New Roman"/>
          <w:lang w:val="en-US"/>
        </w:rPr>
        <w:t>ἰῶνος</w:t>
      </w:r>
      <w:proofErr w:type="spellEnd"/>
      <w:r w:rsidRPr="00053645">
        <w:rPr>
          <w:rFonts w:ascii="Times New Roman" w:hAnsi="Times New Roman" w:cs="Times New Roman"/>
          <w:lang w:val="en-US"/>
        </w:rPr>
        <w:t xml:space="preserve"> </w:t>
      </w:r>
      <w:proofErr w:type="gramStart"/>
      <w:r w:rsidRPr="00053645">
        <w:rPr>
          <w:rFonts w:ascii="Times New Roman" w:hAnsi="Times New Roman" w:cs="Times New Roman"/>
          <w:lang w:val="en-US"/>
        </w:rPr>
        <w:t>βα</w:t>
      </w:r>
      <w:proofErr w:type="spellStart"/>
      <w:r w:rsidRPr="00053645">
        <w:rPr>
          <w:rFonts w:ascii="Times New Roman" w:hAnsi="Times New Roman" w:cs="Times New Roman"/>
          <w:lang w:val="en-US"/>
        </w:rPr>
        <w:t>λέω</w:t>
      </w:r>
      <w:proofErr w:type="spellEnd"/>
      <w:r w:rsidRPr="00053645">
        <w:rPr>
          <w:rFonts w:ascii="Times New Roman" w:hAnsi="Times New Roman" w:cs="Times New Roman"/>
          <w:lang w:val="en-US"/>
        </w:rPr>
        <w:t>,</w:t>
      </w:r>
      <w:r>
        <w:rPr>
          <w:rFonts w:ascii="Times New Roman" w:hAnsi="Times New Roman" w:cs="Times New Roman"/>
          <w:lang w:val="en-US"/>
        </w:rPr>
        <w:t xml:space="preserve">   </w:t>
      </w:r>
      <w:proofErr w:type="gramEnd"/>
      <w:r>
        <w:rPr>
          <w:rFonts w:ascii="Times New Roman" w:hAnsi="Times New Roman" w:cs="Times New Roman"/>
          <w:lang w:val="en-US"/>
        </w:rPr>
        <w:t xml:space="preserve">                       impracticable hope the space of my life </w:t>
      </w:r>
    </w:p>
    <w:p w14:paraId="02163568" w14:textId="77777777" w:rsidR="001724AF" w:rsidRPr="00053645"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t>πα</w:t>
      </w:r>
      <w:proofErr w:type="spellStart"/>
      <w:r w:rsidRPr="00053645">
        <w:rPr>
          <w:rFonts w:ascii="Times New Roman" w:hAnsi="Times New Roman" w:cs="Times New Roman"/>
          <w:lang w:val="en-US"/>
        </w:rPr>
        <w:t>νάμωμον</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ἄνθρω</w:t>
      </w:r>
      <w:proofErr w:type="spellEnd"/>
      <w:r w:rsidRPr="00053645">
        <w:rPr>
          <w:rFonts w:ascii="Times New Roman" w:hAnsi="Times New Roman" w:cs="Times New Roman"/>
          <w:lang w:val="en-US"/>
        </w:rPr>
        <w:t xml:space="preserve">πον, </w:t>
      </w:r>
      <w:proofErr w:type="spellStart"/>
      <w:r w:rsidRPr="00053645">
        <w:rPr>
          <w:rFonts w:ascii="Times New Roman" w:hAnsi="Times New Roman" w:cs="Times New Roman"/>
          <w:lang w:val="en-US"/>
        </w:rPr>
        <w:t>εὐρυεδέος</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ὅσοι</w:t>
      </w:r>
      <w:proofErr w:type="spellEnd"/>
      <w:r w:rsidRPr="00053645">
        <w:rPr>
          <w:rFonts w:ascii="Times New Roman" w:hAnsi="Times New Roman" w:cs="Times New Roman"/>
          <w:lang w:val="en-US"/>
        </w:rPr>
        <w:t xml:space="preserve">              24</w:t>
      </w:r>
      <w:r>
        <w:rPr>
          <w:rFonts w:ascii="Times New Roman" w:hAnsi="Times New Roman" w:cs="Times New Roman"/>
          <w:lang w:val="en-US"/>
        </w:rPr>
        <w:t xml:space="preserve">         a totally blameless man, among those of us</w:t>
      </w:r>
    </w:p>
    <w:p w14:paraId="290B986C" w14:textId="77777777" w:rsidR="001724AF" w:rsidRPr="00053645"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t xml:space="preserve">  καρπ</w:t>
      </w:r>
      <w:proofErr w:type="spellStart"/>
      <w:r w:rsidRPr="00053645">
        <w:rPr>
          <w:rFonts w:ascii="Times New Roman" w:hAnsi="Times New Roman" w:cs="Times New Roman"/>
          <w:lang w:val="en-US"/>
        </w:rPr>
        <w:t>ὸν</w:t>
      </w:r>
      <w:proofErr w:type="spellEnd"/>
      <w:r w:rsidRPr="00053645">
        <w:rPr>
          <w:rFonts w:ascii="Times New Roman" w:hAnsi="Times New Roman" w:cs="Times New Roman"/>
          <w:lang w:val="en-US"/>
        </w:rPr>
        <w:t xml:space="preserve"> α</w:t>
      </w:r>
      <w:proofErr w:type="spellStart"/>
      <w:r w:rsidRPr="00053645">
        <w:rPr>
          <w:rFonts w:ascii="Times New Roman" w:hAnsi="Times New Roman" w:cs="Times New Roman"/>
          <w:lang w:val="en-US"/>
        </w:rPr>
        <w:t>ἰνύμεθ</w:t>
      </w:r>
      <w:proofErr w:type="spellEnd"/>
      <w:r w:rsidRPr="00053645">
        <w:rPr>
          <w:rFonts w:ascii="Times New Roman" w:hAnsi="Times New Roman" w:cs="Times New Roman"/>
          <w:lang w:val="en-US"/>
        </w:rPr>
        <w:t xml:space="preserve">α </w:t>
      </w:r>
      <w:proofErr w:type="spellStart"/>
      <w:r w:rsidRPr="00053645">
        <w:rPr>
          <w:rFonts w:ascii="Times New Roman" w:hAnsi="Times New Roman" w:cs="Times New Roman"/>
          <w:lang w:val="en-US"/>
        </w:rPr>
        <w:t>χθονός</w:t>
      </w:r>
      <w:proofErr w:type="spellEnd"/>
      <w:r w:rsidRPr="00053645">
        <w:rPr>
          <w:rFonts w:ascii="Times New Roman" w:hAnsi="Times New Roman" w:cs="Times New Roman"/>
          <w:lang w:val="en-US"/>
        </w:rPr>
        <w:t xml:space="preserve">·                                  </w:t>
      </w:r>
      <w:r>
        <w:rPr>
          <w:rFonts w:ascii="Times New Roman" w:hAnsi="Times New Roman" w:cs="Times New Roman"/>
          <w:lang w:val="en-US"/>
        </w:rPr>
        <w:t xml:space="preserve">             who feed on the fruits of broad-based earth</w:t>
      </w:r>
    </w:p>
    <w:p w14:paraId="3CE31F35" w14:textId="77777777" w:rsidR="001724AF" w:rsidRPr="00053645"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t xml:space="preserve">ἐπὶ δ᾿ </w:t>
      </w:r>
      <w:proofErr w:type="spellStart"/>
      <w:r w:rsidRPr="00053645">
        <w:rPr>
          <w:rFonts w:ascii="Times New Roman" w:hAnsi="Times New Roman" w:cs="Times New Roman"/>
          <w:lang w:val="en-US"/>
        </w:rPr>
        <w:t>ὑμὶν</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εὑρὼν</w:t>
      </w:r>
      <w:proofErr w:type="spellEnd"/>
      <w:r w:rsidRPr="00053645">
        <w:rPr>
          <w:rFonts w:ascii="Times New Roman" w:hAnsi="Times New Roman" w:cs="Times New Roman"/>
          <w:lang w:val="en-US"/>
        </w:rPr>
        <w:t xml:space="preserve"> ἀπα</w:t>
      </w:r>
      <w:proofErr w:type="spellStart"/>
      <w:r w:rsidRPr="00053645">
        <w:rPr>
          <w:rFonts w:ascii="Times New Roman" w:hAnsi="Times New Roman" w:cs="Times New Roman"/>
          <w:lang w:val="en-US"/>
        </w:rPr>
        <w:t>γγελέω</w:t>
      </w:r>
      <w:proofErr w:type="spellEnd"/>
      <w:r w:rsidRPr="00053645">
        <w:rPr>
          <w:rFonts w:ascii="Times New Roman" w:hAnsi="Times New Roman" w:cs="Times New Roman"/>
          <w:lang w:val="en-US"/>
        </w:rPr>
        <w:t>.</w:t>
      </w:r>
      <w:r>
        <w:rPr>
          <w:rFonts w:ascii="Times New Roman" w:hAnsi="Times New Roman" w:cs="Times New Roman"/>
          <w:lang w:val="en-US"/>
        </w:rPr>
        <w:t xml:space="preserve">                                          but if I find </w:t>
      </w:r>
      <w:proofErr w:type="gramStart"/>
      <w:r>
        <w:rPr>
          <w:rFonts w:ascii="Times New Roman" w:hAnsi="Times New Roman" w:cs="Times New Roman"/>
          <w:lang w:val="en-US"/>
        </w:rPr>
        <w:t>one</w:t>
      </w:r>
      <w:proofErr w:type="gramEnd"/>
      <w:r>
        <w:rPr>
          <w:rFonts w:ascii="Times New Roman" w:hAnsi="Times New Roman" w:cs="Times New Roman"/>
          <w:lang w:val="en-US"/>
        </w:rPr>
        <w:t xml:space="preserve"> I will announce it</w:t>
      </w:r>
    </w:p>
    <w:p w14:paraId="70311908" w14:textId="77777777" w:rsidR="001724AF" w:rsidRPr="00053645"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t>π</w:t>
      </w:r>
      <w:proofErr w:type="spellStart"/>
      <w:r w:rsidRPr="00053645">
        <w:rPr>
          <w:rFonts w:ascii="Times New Roman" w:hAnsi="Times New Roman" w:cs="Times New Roman"/>
          <w:lang w:val="en-US"/>
        </w:rPr>
        <w:t>άντ</w:t>
      </w:r>
      <w:proofErr w:type="spellEnd"/>
      <w:r w:rsidRPr="00053645">
        <w:rPr>
          <w:rFonts w:ascii="Times New Roman" w:hAnsi="Times New Roman" w:cs="Times New Roman"/>
          <w:lang w:val="en-US"/>
        </w:rPr>
        <w:t>ας δ᾿ ἐπα</w:t>
      </w:r>
      <w:proofErr w:type="spellStart"/>
      <w:r w:rsidRPr="00053645">
        <w:rPr>
          <w:rFonts w:ascii="Times New Roman" w:hAnsi="Times New Roman" w:cs="Times New Roman"/>
          <w:lang w:val="en-US"/>
        </w:rPr>
        <w:t>ίνημι</w:t>
      </w:r>
      <w:proofErr w:type="spellEnd"/>
      <w:r w:rsidRPr="00053645">
        <w:rPr>
          <w:rFonts w:ascii="Times New Roman" w:hAnsi="Times New Roman" w:cs="Times New Roman"/>
          <w:lang w:val="en-US"/>
        </w:rPr>
        <w:t xml:space="preserve"> καὶ </w:t>
      </w:r>
      <w:proofErr w:type="spellStart"/>
      <w:proofErr w:type="gramStart"/>
      <w:r w:rsidRPr="00053645">
        <w:rPr>
          <w:rFonts w:ascii="Times New Roman" w:hAnsi="Times New Roman" w:cs="Times New Roman"/>
          <w:lang w:val="en-US"/>
        </w:rPr>
        <w:t>φιλέω</w:t>
      </w:r>
      <w:proofErr w:type="spellEnd"/>
      <w:r w:rsidRPr="00053645">
        <w:rPr>
          <w:rFonts w:ascii="Times New Roman" w:hAnsi="Times New Roman" w:cs="Times New Roman"/>
          <w:lang w:val="en-US"/>
        </w:rPr>
        <w:t xml:space="preserve">,   </w:t>
      </w:r>
      <w:proofErr w:type="gramEnd"/>
      <w:r w:rsidRPr="00053645">
        <w:rPr>
          <w:rFonts w:ascii="Times New Roman" w:hAnsi="Times New Roman" w:cs="Times New Roman"/>
          <w:lang w:val="en-US"/>
        </w:rPr>
        <w:t xml:space="preserve">                          27</w:t>
      </w:r>
      <w:r>
        <w:rPr>
          <w:rFonts w:ascii="Times New Roman" w:hAnsi="Times New Roman" w:cs="Times New Roman"/>
          <w:lang w:val="en-US"/>
        </w:rPr>
        <w:t xml:space="preserve">         I praise and love anyone</w:t>
      </w:r>
    </w:p>
    <w:p w14:paraId="269A2D83" w14:textId="77777777" w:rsidR="001724AF" w:rsidRPr="00053645" w:rsidRDefault="001724AF" w:rsidP="001724AF">
      <w:pPr>
        <w:spacing w:after="0" w:line="240" w:lineRule="auto"/>
        <w:rPr>
          <w:rFonts w:ascii="Times New Roman" w:hAnsi="Times New Roman" w:cs="Times New Roman"/>
          <w:lang w:val="en-US"/>
        </w:rPr>
      </w:pPr>
      <w:proofErr w:type="spellStart"/>
      <w:r w:rsidRPr="00053645">
        <w:rPr>
          <w:rFonts w:ascii="Times New Roman" w:hAnsi="Times New Roman" w:cs="Times New Roman"/>
          <w:lang w:val="en-US"/>
        </w:rPr>
        <w:t>ἑκὼν</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ὅστις</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ἔρδῃ</w:t>
      </w:r>
      <w:proofErr w:type="spellEnd"/>
      <w:r>
        <w:rPr>
          <w:rFonts w:ascii="Times New Roman" w:hAnsi="Times New Roman" w:cs="Times New Roman"/>
          <w:lang w:val="en-US"/>
        </w:rPr>
        <w:t xml:space="preserve">                                                                whoever willingly does</w:t>
      </w:r>
    </w:p>
    <w:p w14:paraId="03D0B9C2" w14:textId="77777777" w:rsidR="001724AF" w:rsidRPr="00053645"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μηδὲν</w:t>
      </w:r>
      <w:proofErr w:type="spellEnd"/>
      <w:r w:rsidRPr="00053645">
        <w:rPr>
          <w:rFonts w:ascii="Times New Roman" w:hAnsi="Times New Roman" w:cs="Times New Roman"/>
          <w:lang w:val="en-US"/>
        </w:rPr>
        <w:t xml:space="preserve"> α</w:t>
      </w:r>
      <w:proofErr w:type="spellStart"/>
      <w:r w:rsidRPr="00053645">
        <w:rPr>
          <w:rFonts w:ascii="Times New Roman" w:hAnsi="Times New Roman" w:cs="Times New Roman"/>
          <w:lang w:val="en-US"/>
        </w:rPr>
        <w:t>ἰσχρόν</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ἀνάγκᾳ</w:t>
      </w:r>
      <w:proofErr w:type="spellEnd"/>
      <w:r w:rsidRPr="00053645">
        <w:rPr>
          <w:rFonts w:ascii="Times New Roman" w:hAnsi="Times New Roman" w:cs="Times New Roman"/>
          <w:lang w:val="en-US"/>
        </w:rPr>
        <w:t xml:space="preserve"> δ᾿  </w:t>
      </w:r>
      <w:r>
        <w:rPr>
          <w:rFonts w:ascii="Times New Roman" w:hAnsi="Times New Roman" w:cs="Times New Roman"/>
          <w:lang w:val="en-US"/>
        </w:rPr>
        <w:t xml:space="preserve">                                            nothing bad: necessity</w:t>
      </w:r>
    </w:p>
    <w:p w14:paraId="7972FFAB" w14:textId="77777777" w:rsidR="001724AF" w:rsidRPr="00053645"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οὐδὲ</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θεοὶ</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μάχοντ</w:t>
      </w:r>
      <w:proofErr w:type="spellEnd"/>
      <w:r w:rsidRPr="00053645">
        <w:rPr>
          <w:rFonts w:ascii="Times New Roman" w:hAnsi="Times New Roman" w:cs="Times New Roman"/>
          <w:lang w:val="en-US"/>
        </w:rPr>
        <w:t xml:space="preserve">αι.                                           30         </w:t>
      </w:r>
      <w:r>
        <w:rPr>
          <w:rFonts w:ascii="Times New Roman" w:hAnsi="Times New Roman" w:cs="Times New Roman"/>
          <w:lang w:val="en-US"/>
        </w:rPr>
        <w:t xml:space="preserve">not even </w:t>
      </w:r>
      <w:proofErr w:type="gramStart"/>
      <w:r>
        <w:rPr>
          <w:rFonts w:ascii="Times New Roman" w:hAnsi="Times New Roman" w:cs="Times New Roman"/>
          <w:lang w:val="en-US"/>
        </w:rPr>
        <w:t>gods</w:t>
      </w:r>
      <w:proofErr w:type="gramEnd"/>
      <w:r>
        <w:rPr>
          <w:rFonts w:ascii="Times New Roman" w:hAnsi="Times New Roman" w:cs="Times New Roman"/>
          <w:lang w:val="en-US"/>
        </w:rPr>
        <w:t xml:space="preserve"> fight</w:t>
      </w:r>
      <w:r w:rsidRPr="00053645">
        <w:rPr>
          <w:rFonts w:ascii="Times New Roman" w:hAnsi="Times New Roman" w:cs="Times New Roman"/>
          <w:lang w:val="en-US"/>
        </w:rPr>
        <w:t xml:space="preserve">                      </w:t>
      </w:r>
      <w:r>
        <w:rPr>
          <w:rFonts w:ascii="Times New Roman" w:hAnsi="Times New Roman" w:cs="Times New Roman"/>
          <w:lang w:val="en-US"/>
        </w:rPr>
        <w:t xml:space="preserve"> </w:t>
      </w:r>
    </w:p>
    <w:p w14:paraId="4BC74C2A" w14:textId="77777777" w:rsidR="001724AF" w:rsidRPr="00053645" w:rsidRDefault="001724AF" w:rsidP="001724AF">
      <w:pPr>
        <w:spacing w:after="0" w:line="240" w:lineRule="auto"/>
        <w:rPr>
          <w:rFonts w:ascii="Times New Roman" w:hAnsi="Times New Roman" w:cs="Times New Roman"/>
          <w:i/>
          <w:iCs/>
          <w:lang w:val="en-US"/>
        </w:rPr>
      </w:pPr>
      <w:r w:rsidRPr="00053645">
        <w:rPr>
          <w:rFonts w:ascii="Times New Roman" w:hAnsi="Times New Roman" w:cs="Times New Roman"/>
          <w:lang w:val="en-US"/>
        </w:rPr>
        <w:t xml:space="preserve">      </w:t>
      </w:r>
      <w:proofErr w:type="spellStart"/>
      <w:r w:rsidRPr="00053645">
        <w:rPr>
          <w:rFonts w:ascii="Times New Roman" w:hAnsi="Times New Roman" w:cs="Times New Roman"/>
          <w:i/>
          <w:iCs/>
          <w:lang w:val="en-US"/>
        </w:rPr>
        <w:t>desunt</w:t>
      </w:r>
      <w:proofErr w:type="spellEnd"/>
      <w:r w:rsidRPr="00053645">
        <w:rPr>
          <w:rFonts w:ascii="Times New Roman" w:hAnsi="Times New Roman" w:cs="Times New Roman"/>
          <w:i/>
          <w:iCs/>
          <w:lang w:val="en-US"/>
        </w:rPr>
        <w:t xml:space="preserve"> </w:t>
      </w:r>
      <w:proofErr w:type="spellStart"/>
      <w:r w:rsidRPr="00053645">
        <w:rPr>
          <w:rFonts w:ascii="Times New Roman" w:hAnsi="Times New Roman" w:cs="Times New Roman"/>
          <w:i/>
          <w:iCs/>
          <w:lang w:val="en-US"/>
        </w:rPr>
        <w:t>tres</w:t>
      </w:r>
      <w:proofErr w:type="spellEnd"/>
      <w:r w:rsidRPr="00053645">
        <w:rPr>
          <w:rFonts w:ascii="Times New Roman" w:hAnsi="Times New Roman" w:cs="Times New Roman"/>
          <w:i/>
          <w:iCs/>
          <w:lang w:val="en-US"/>
        </w:rPr>
        <w:t xml:space="preserve"> vel </w:t>
      </w:r>
      <w:proofErr w:type="spellStart"/>
      <w:r w:rsidRPr="00053645">
        <w:rPr>
          <w:rFonts w:ascii="Times New Roman" w:hAnsi="Times New Roman" w:cs="Times New Roman"/>
          <w:i/>
          <w:iCs/>
          <w:lang w:val="en-US"/>
        </w:rPr>
        <w:t>tredecim</w:t>
      </w:r>
      <w:proofErr w:type="spellEnd"/>
      <w:r w:rsidRPr="00053645">
        <w:rPr>
          <w:rFonts w:ascii="Times New Roman" w:hAnsi="Times New Roman" w:cs="Times New Roman"/>
          <w:i/>
          <w:iCs/>
          <w:lang w:val="en-US"/>
        </w:rPr>
        <w:t xml:space="preserve"> versus</w:t>
      </w:r>
    </w:p>
    <w:p w14:paraId="37C1C9A4" w14:textId="77777777" w:rsidR="001724AF" w:rsidRPr="00053645"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t xml:space="preserve">    </w:t>
      </w:r>
      <w:r w:rsidRPr="00053645">
        <w:rPr>
          <w:rFonts w:ascii="Greek2" w:hAnsi="Greek2" w:cs="Times New Roman"/>
          <w:lang w:val="en-US"/>
        </w:rPr>
        <w:t xml:space="preserve">Â  </w:t>
      </w:r>
      <w:r w:rsidRPr="00053645">
        <w:rPr>
          <w:rFonts w:ascii="Times New Roman" w:hAnsi="Times New Roman" w:cs="Times New Roman"/>
          <w:lang w:val="en-US"/>
        </w:rPr>
        <w:t xml:space="preserve"> </w:t>
      </w:r>
      <w:proofErr w:type="spellStart"/>
      <w:r w:rsidRPr="00053645">
        <w:rPr>
          <w:rFonts w:ascii="Greek2" w:hAnsi="Greek2" w:cs="Times New Roman"/>
          <w:lang w:val="en-US"/>
        </w:rPr>
        <w:t>Â</w:t>
      </w:r>
      <w:proofErr w:type="spellEnd"/>
      <w:r w:rsidRPr="00053645">
        <w:rPr>
          <w:rFonts w:ascii="Greek2" w:hAnsi="Greek2" w:cs="Times New Roman"/>
          <w:lang w:val="en-US"/>
        </w:rPr>
        <w:t xml:space="preserve"> </w:t>
      </w:r>
      <w:r w:rsidRPr="00053645">
        <w:rPr>
          <w:rFonts w:ascii="Times New Roman" w:hAnsi="Times New Roman" w:cs="Times New Roman"/>
          <w:lang w:val="en-US"/>
        </w:rPr>
        <w:t xml:space="preserve">- </w:t>
      </w:r>
      <w:r w:rsidRPr="00053645">
        <w:rPr>
          <w:rFonts w:ascii="Greek2" w:hAnsi="Greek2" w:cs="Times New Roman"/>
          <w:lang w:val="en-US"/>
        </w:rPr>
        <w:t xml:space="preserve"> </w:t>
      </w:r>
      <w:r w:rsidRPr="00053645">
        <w:rPr>
          <w:rFonts w:ascii="Times New Roman" w:hAnsi="Times New Roman" w:cs="Times New Roman"/>
          <w:lang w:val="en-US"/>
        </w:rPr>
        <w:t xml:space="preserve"> </w:t>
      </w:r>
      <w:r w:rsidRPr="00053645">
        <w:rPr>
          <w:rFonts w:ascii="Greek2" w:hAnsi="Greek2" w:cs="Times New Roman"/>
          <w:lang w:val="en-US"/>
        </w:rPr>
        <w:t xml:space="preserve">Â </w:t>
      </w:r>
      <w:r w:rsidRPr="00053645">
        <w:rPr>
          <w:rFonts w:ascii="Times New Roman" w:hAnsi="Times New Roman" w:cs="Times New Roman"/>
          <w:lang w:val="en-US"/>
        </w:rPr>
        <w:t xml:space="preserve">- </w:t>
      </w:r>
      <w:proofErr w:type="gramStart"/>
      <w:r w:rsidRPr="00053645">
        <w:rPr>
          <w:rFonts w:ascii="Times New Roman" w:hAnsi="Times New Roman" w:cs="Times New Roman"/>
          <w:lang w:val="en-US"/>
        </w:rPr>
        <w:t xml:space="preserve">&gt;  </w:t>
      </w:r>
      <w:proofErr w:type="spellStart"/>
      <w:r w:rsidRPr="00053645">
        <w:rPr>
          <w:rFonts w:ascii="Times New Roman" w:hAnsi="Times New Roman" w:cs="Times New Roman"/>
          <w:lang w:val="en-US"/>
        </w:rPr>
        <w:t>μηδ</w:t>
      </w:r>
      <w:proofErr w:type="spellEnd"/>
      <w:proofErr w:type="gram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ἄγ</w:t>
      </w:r>
      <w:proofErr w:type="spellEnd"/>
      <w:r w:rsidRPr="00053645">
        <w:rPr>
          <w:rFonts w:ascii="Times New Roman" w:hAnsi="Times New Roman" w:cs="Times New Roman"/>
          <w:lang w:val="en-US"/>
        </w:rPr>
        <w:t>αν ἀπ</w:t>
      </w:r>
      <w:proofErr w:type="spellStart"/>
      <w:r w:rsidRPr="00053645">
        <w:rPr>
          <w:rFonts w:ascii="Times New Roman" w:hAnsi="Times New Roman" w:cs="Times New Roman"/>
          <w:lang w:val="en-US"/>
        </w:rPr>
        <w:t>άλ</w:t>
      </w:r>
      <w:proofErr w:type="spellEnd"/>
      <w:r w:rsidRPr="00053645">
        <w:rPr>
          <w:rFonts w:ascii="Times New Roman" w:hAnsi="Times New Roman" w:cs="Times New Roman"/>
          <w:lang w:val="en-US"/>
        </w:rPr>
        <w:t xml:space="preserve">αμνος </w:t>
      </w:r>
      <w:proofErr w:type="spellStart"/>
      <w:r w:rsidRPr="00053645">
        <w:rPr>
          <w:rFonts w:ascii="Times New Roman" w:hAnsi="Times New Roman" w:cs="Times New Roman"/>
          <w:lang w:val="en-US"/>
        </w:rPr>
        <w:t>εἰ</w:t>
      </w:r>
      <w:proofErr w:type="spellEnd"/>
      <w:r w:rsidRPr="00053645">
        <w:rPr>
          <w:rFonts w:ascii="Times New Roman" w:hAnsi="Times New Roman" w:cs="Times New Roman"/>
          <w:lang w:val="en-US"/>
        </w:rPr>
        <w:t xml:space="preserve">-   </w:t>
      </w:r>
      <w:r>
        <w:rPr>
          <w:rFonts w:ascii="Times New Roman" w:hAnsi="Times New Roman" w:cs="Times New Roman"/>
          <w:lang w:val="en-US"/>
        </w:rPr>
        <w:t xml:space="preserve">              </w:t>
      </w:r>
      <w:r w:rsidRPr="00053645">
        <w:rPr>
          <w:rFonts w:ascii="Times New Roman" w:hAnsi="Times New Roman" w:cs="Times New Roman"/>
          <w:lang w:val="en-US"/>
        </w:rPr>
        <w:t>34</w:t>
      </w:r>
      <w:r>
        <w:rPr>
          <w:rFonts w:ascii="Times New Roman" w:hAnsi="Times New Roman" w:cs="Times New Roman"/>
          <w:lang w:val="en-US"/>
        </w:rPr>
        <w:t xml:space="preserve">                  ] someone who is not too helpless, </w:t>
      </w:r>
    </w:p>
    <w:p w14:paraId="20615F03" w14:textId="48B012ED" w:rsidR="001724AF" w:rsidRPr="00053645"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lastRenderedPageBreak/>
        <w:t xml:space="preserve">  </w:t>
      </w:r>
      <w:proofErr w:type="spellStart"/>
      <w:r w:rsidRPr="00053645">
        <w:rPr>
          <w:rFonts w:ascii="Times New Roman" w:hAnsi="Times New Roman" w:cs="Times New Roman"/>
          <w:lang w:val="en-US"/>
        </w:rPr>
        <w:t>δώς</w:t>
      </w:r>
      <w:proofErr w:type="spellEnd"/>
      <w:r w:rsidRPr="00053645">
        <w:rPr>
          <w:rFonts w:ascii="Times New Roman" w:hAnsi="Times New Roman" w:cs="Times New Roman"/>
          <w:lang w:val="en-US"/>
        </w:rPr>
        <w:t xml:space="preserve"> τ᾿ </w:t>
      </w:r>
      <w:proofErr w:type="spellStart"/>
      <w:r w:rsidRPr="00053645">
        <w:rPr>
          <w:rFonts w:ascii="Times New Roman" w:hAnsi="Times New Roman" w:cs="Times New Roman"/>
          <w:lang w:val="en-US"/>
        </w:rPr>
        <w:t>ὀνησί</w:t>
      </w:r>
      <w:proofErr w:type="spellEnd"/>
      <w:r w:rsidRPr="00053645">
        <w:rPr>
          <w:rFonts w:ascii="Times New Roman" w:hAnsi="Times New Roman" w:cs="Times New Roman"/>
          <w:lang w:val="en-US"/>
        </w:rPr>
        <w:t xml:space="preserve">πολιν </w:t>
      </w:r>
      <w:proofErr w:type="spellStart"/>
      <w:proofErr w:type="gramStart"/>
      <w:r w:rsidRPr="00053645">
        <w:rPr>
          <w:rFonts w:ascii="Times New Roman" w:hAnsi="Times New Roman" w:cs="Times New Roman"/>
          <w:lang w:val="en-US"/>
        </w:rPr>
        <w:t>δίκ</w:t>
      </w:r>
      <w:proofErr w:type="spellEnd"/>
      <w:r w:rsidRPr="00053645">
        <w:rPr>
          <w:rFonts w:ascii="Times New Roman" w:hAnsi="Times New Roman" w:cs="Times New Roman"/>
          <w:lang w:val="en-US"/>
        </w:rPr>
        <w:t xml:space="preserve">αν,   </w:t>
      </w:r>
      <w:proofErr w:type="gramEnd"/>
      <w:r w:rsidRPr="00053645">
        <w:rPr>
          <w:rFonts w:ascii="Times New Roman" w:hAnsi="Times New Roman" w:cs="Times New Roman"/>
          <w:lang w:val="en-US"/>
        </w:rPr>
        <w:t xml:space="preserve">                                </w:t>
      </w:r>
      <w:r>
        <w:rPr>
          <w:rFonts w:ascii="Times New Roman" w:hAnsi="Times New Roman" w:cs="Times New Roman"/>
          <w:lang w:val="en-US"/>
        </w:rPr>
        <w:t xml:space="preserve">            conscious at least of the justice profitable to the city,</w:t>
      </w:r>
    </w:p>
    <w:p w14:paraId="5286C60A" w14:textId="77777777" w:rsidR="001724AF" w:rsidRPr="00053645"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ὑγιὴς</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ἀνήρ</w:t>
      </w:r>
      <w:proofErr w:type="spellEnd"/>
      <w:r w:rsidRPr="00053645">
        <w:rPr>
          <w:rFonts w:ascii="Times New Roman" w:hAnsi="Times New Roman" w:cs="Times New Roman"/>
          <w:lang w:val="en-US"/>
        </w:rPr>
        <w:t>· †</w:t>
      </w:r>
      <w:proofErr w:type="spellStart"/>
      <w:r w:rsidRPr="00053645">
        <w:rPr>
          <w:rFonts w:ascii="Times New Roman" w:hAnsi="Times New Roman" w:cs="Times New Roman"/>
          <w:lang w:val="en-US"/>
        </w:rPr>
        <w:t>οὐ</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μὴν</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ἐγὼ</w:t>
      </w:r>
      <w:proofErr w:type="spellEnd"/>
      <w:r>
        <w:rPr>
          <w:rFonts w:ascii="Times New Roman" w:hAnsi="Times New Roman" w:cs="Times New Roman"/>
          <w:lang w:val="en-US"/>
        </w:rPr>
        <w:t xml:space="preserve">                                             a healthy man. I shall not</w:t>
      </w:r>
    </w:p>
    <w:p w14:paraId="17684035" w14:textId="77777777" w:rsidR="001724AF" w:rsidRPr="00053645"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μωμήσομ</w:t>
      </w:r>
      <w:proofErr w:type="spellEnd"/>
      <w:r w:rsidRPr="00053645">
        <w:rPr>
          <w:rFonts w:ascii="Times New Roman" w:hAnsi="Times New Roman" w:cs="Times New Roman"/>
          <w:lang w:val="en-US"/>
        </w:rPr>
        <w:t xml:space="preserve">αι· </w:t>
      </w:r>
      <w:proofErr w:type="spellStart"/>
      <w:r w:rsidRPr="00053645">
        <w:rPr>
          <w:rFonts w:ascii="Times New Roman" w:hAnsi="Times New Roman" w:cs="Times New Roman"/>
          <w:lang w:val="en-US"/>
        </w:rPr>
        <w:t>τῶν</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γὰρ</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ἠλιθίων</w:t>
      </w:r>
      <w:proofErr w:type="spellEnd"/>
      <w:r w:rsidRPr="00053645">
        <w:rPr>
          <w:rFonts w:ascii="Times New Roman" w:hAnsi="Times New Roman" w:cs="Times New Roman"/>
          <w:lang w:val="en-US"/>
        </w:rPr>
        <w:t xml:space="preserve">                            37</w:t>
      </w:r>
      <w:r>
        <w:rPr>
          <w:rFonts w:ascii="Times New Roman" w:hAnsi="Times New Roman" w:cs="Times New Roman"/>
          <w:lang w:val="en-US"/>
        </w:rPr>
        <w:t xml:space="preserve">        blame him, because fools</w:t>
      </w:r>
    </w:p>
    <w:p w14:paraId="1573EB2D" w14:textId="77777777" w:rsidR="001724AF" w:rsidRPr="00053645"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t xml:space="preserve">  ἀπ</w:t>
      </w:r>
      <w:proofErr w:type="spellStart"/>
      <w:r w:rsidRPr="00053645">
        <w:rPr>
          <w:rFonts w:ascii="Times New Roman" w:hAnsi="Times New Roman" w:cs="Times New Roman"/>
          <w:lang w:val="en-US"/>
        </w:rPr>
        <w:t>είρων</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γενέθλ</w:t>
      </w:r>
      <w:proofErr w:type="spellEnd"/>
      <w:r w:rsidRPr="00053645">
        <w:rPr>
          <w:rFonts w:ascii="Times New Roman" w:hAnsi="Times New Roman" w:cs="Times New Roman"/>
          <w:lang w:val="en-US"/>
        </w:rPr>
        <w:t>α.</w:t>
      </w:r>
      <w:r>
        <w:rPr>
          <w:rFonts w:ascii="Times New Roman" w:hAnsi="Times New Roman" w:cs="Times New Roman"/>
          <w:lang w:val="en-US"/>
        </w:rPr>
        <w:t xml:space="preserve">                                                           are a species that never ends.</w:t>
      </w:r>
    </w:p>
    <w:p w14:paraId="1B11E07C" w14:textId="77777777" w:rsidR="001724AF" w:rsidRPr="00053645"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t xml:space="preserve">    π</w:t>
      </w:r>
      <w:proofErr w:type="spellStart"/>
      <w:r w:rsidRPr="00053645">
        <w:rPr>
          <w:rFonts w:ascii="Times New Roman" w:hAnsi="Times New Roman" w:cs="Times New Roman"/>
          <w:lang w:val="en-US"/>
        </w:rPr>
        <w:t>άντ</w:t>
      </w:r>
      <w:proofErr w:type="spellEnd"/>
      <w:r w:rsidRPr="00053645">
        <w:rPr>
          <w:rFonts w:ascii="Times New Roman" w:hAnsi="Times New Roman" w:cs="Times New Roman"/>
          <w:lang w:val="en-US"/>
        </w:rPr>
        <w:t xml:space="preserve">α </w:t>
      </w:r>
      <w:proofErr w:type="spellStart"/>
      <w:r w:rsidRPr="00053645">
        <w:rPr>
          <w:rFonts w:ascii="Times New Roman" w:hAnsi="Times New Roman" w:cs="Times New Roman"/>
          <w:lang w:val="en-US"/>
        </w:rPr>
        <w:t>τοι</w:t>
      </w:r>
      <w:proofErr w:type="spellEnd"/>
      <w:r w:rsidRPr="00053645">
        <w:rPr>
          <w:rFonts w:ascii="Times New Roman" w:hAnsi="Times New Roman" w:cs="Times New Roman"/>
          <w:lang w:val="en-US"/>
        </w:rPr>
        <w:t xml:space="preserve"> κα</w:t>
      </w:r>
      <w:proofErr w:type="spellStart"/>
      <w:r w:rsidRPr="00053645">
        <w:rPr>
          <w:rFonts w:ascii="Times New Roman" w:hAnsi="Times New Roman" w:cs="Times New Roman"/>
          <w:lang w:val="en-US"/>
        </w:rPr>
        <w:t>λά</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τοῖσί˂ν</w:t>
      </w:r>
      <w:proofErr w:type="spellEnd"/>
      <w:r w:rsidRPr="00053645">
        <w:rPr>
          <w:rFonts w:ascii="Times New Roman" w:hAnsi="Times New Roman" w:cs="Times New Roman"/>
          <w:lang w:val="en-US"/>
        </w:rPr>
        <w:t>˃</w:t>
      </w:r>
      <w:r>
        <w:rPr>
          <w:rFonts w:ascii="Times New Roman" w:hAnsi="Times New Roman" w:cs="Times New Roman"/>
          <w:lang w:val="en-US"/>
        </w:rPr>
        <w:t xml:space="preserve">                                            All things, you know, are beautiful with which</w:t>
      </w:r>
    </w:p>
    <w:p w14:paraId="17DDC54C" w14:textId="77777777" w:rsidR="001724AF" w:rsidRDefault="001724AF" w:rsidP="001724AF">
      <w:pPr>
        <w:spacing w:after="0" w:line="240" w:lineRule="auto"/>
        <w:rPr>
          <w:rFonts w:ascii="Times New Roman" w:hAnsi="Times New Roman" w:cs="Times New Roman"/>
          <w:lang w:val="en-US"/>
        </w:rPr>
      </w:pPr>
      <w:r w:rsidRPr="00053645">
        <w:rPr>
          <w:rFonts w:ascii="Times New Roman" w:hAnsi="Times New Roman" w:cs="Times New Roman"/>
          <w:lang w:val="en-US"/>
        </w:rPr>
        <w:t xml:space="preserve">    τ᾿ α</w:t>
      </w:r>
      <w:proofErr w:type="spellStart"/>
      <w:r w:rsidRPr="00053645">
        <w:rPr>
          <w:rFonts w:ascii="Times New Roman" w:hAnsi="Times New Roman" w:cs="Times New Roman"/>
          <w:lang w:val="en-US"/>
        </w:rPr>
        <w:t>ἰσχρὰ</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μὴ</w:t>
      </w:r>
      <w:proofErr w:type="spellEnd"/>
      <w:r w:rsidRPr="00053645">
        <w:rPr>
          <w:rFonts w:ascii="Times New Roman" w:hAnsi="Times New Roman" w:cs="Times New Roman"/>
          <w:lang w:val="en-US"/>
        </w:rPr>
        <w:t xml:space="preserve"> </w:t>
      </w:r>
      <w:proofErr w:type="spellStart"/>
      <w:r w:rsidRPr="00053645">
        <w:rPr>
          <w:rFonts w:ascii="Times New Roman" w:hAnsi="Times New Roman" w:cs="Times New Roman"/>
          <w:lang w:val="en-US"/>
        </w:rPr>
        <w:t>μέμεικτ</w:t>
      </w:r>
      <w:proofErr w:type="spellEnd"/>
      <w:r w:rsidRPr="00053645">
        <w:rPr>
          <w:rFonts w:ascii="Times New Roman" w:hAnsi="Times New Roman" w:cs="Times New Roman"/>
          <w:lang w:val="en-US"/>
        </w:rPr>
        <w:t>αι.                                   40</w:t>
      </w:r>
      <w:r>
        <w:rPr>
          <w:rFonts w:ascii="Times New Roman" w:hAnsi="Times New Roman" w:cs="Times New Roman"/>
          <w:lang w:val="en-US"/>
        </w:rPr>
        <w:t xml:space="preserve">        bad things are not mixed. </w:t>
      </w:r>
    </w:p>
    <w:bookmarkEnd w:id="0"/>
    <w:p w14:paraId="0B0DBD49" w14:textId="3390B5A9" w:rsidR="00274E2C" w:rsidRDefault="00274E2C" w:rsidP="00C92DD8">
      <w:pPr>
        <w:rPr>
          <w:rFonts w:ascii="Times New Roman" w:hAnsi="Times New Roman" w:cs="Times New Roman"/>
          <w:sz w:val="24"/>
          <w:szCs w:val="24"/>
          <w:lang w:val="en-US"/>
        </w:rPr>
      </w:pPr>
    </w:p>
    <w:p w14:paraId="4E458393" w14:textId="35DF1676" w:rsidR="00274E2C" w:rsidRPr="00E46794" w:rsidRDefault="00274E2C" w:rsidP="00274E2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Distortion 1 – The difference between </w:t>
      </w:r>
      <w:proofErr w:type="spellStart"/>
      <w:r w:rsidRPr="00274E2C">
        <w:rPr>
          <w:rFonts w:ascii="Times New Roman" w:hAnsi="Times New Roman" w:cs="Times New Roman"/>
          <w:sz w:val="24"/>
          <w:szCs w:val="24"/>
          <w:lang w:val="en-US"/>
        </w:rPr>
        <w:t>γενέσθ</w:t>
      </w:r>
      <w:proofErr w:type="spellEnd"/>
      <w:r w:rsidRPr="00274E2C">
        <w:rPr>
          <w:rFonts w:ascii="Times New Roman" w:hAnsi="Times New Roman" w:cs="Times New Roman"/>
          <w:sz w:val="24"/>
          <w:szCs w:val="24"/>
          <w:lang w:val="en-US"/>
        </w:rPr>
        <w:t xml:space="preserve">αι and </w:t>
      </w:r>
      <w:proofErr w:type="spellStart"/>
      <w:r w:rsidRPr="00274E2C">
        <w:rPr>
          <w:rFonts w:ascii="Times New Roman" w:hAnsi="Times New Roman" w:cs="Times New Roman"/>
          <w:sz w:val="24"/>
          <w:szCs w:val="24"/>
          <w:lang w:val="en-US"/>
        </w:rPr>
        <w:t>ἔμμεν</w:t>
      </w:r>
      <w:proofErr w:type="spellEnd"/>
      <w:r w:rsidRPr="00274E2C">
        <w:rPr>
          <w:rFonts w:ascii="Times New Roman" w:hAnsi="Times New Roman" w:cs="Times New Roman"/>
          <w:sz w:val="24"/>
          <w:szCs w:val="24"/>
          <w:lang w:val="en-US"/>
        </w:rPr>
        <w:t>αι</w:t>
      </w:r>
      <w:r>
        <w:rPr>
          <w:rFonts w:ascii="Times New Roman" w:hAnsi="Times New Roman" w:cs="Times New Roman"/>
          <w:sz w:val="24"/>
          <w:szCs w:val="24"/>
          <w:lang w:val="en-US"/>
        </w:rPr>
        <w:t xml:space="preserve">: </w:t>
      </w:r>
    </w:p>
    <w:p w14:paraId="7545D9AC" w14:textId="58536BDC" w:rsidR="00274E2C" w:rsidRPr="00E46794" w:rsidRDefault="00274E2C" w:rsidP="00E46794">
      <w:pPr>
        <w:spacing w:after="0" w:line="240" w:lineRule="auto"/>
        <w:rPr>
          <w:rFonts w:ascii="Times New Roman" w:hAnsi="Times New Roman" w:cs="Times New Roman"/>
          <w:sz w:val="24"/>
          <w:szCs w:val="24"/>
          <w:lang w:val="en-US"/>
        </w:rPr>
      </w:pPr>
      <w:r w:rsidRPr="00E46794">
        <w:rPr>
          <w:rFonts w:ascii="Times New Roman" w:hAnsi="Times New Roman" w:cs="Times New Roman"/>
          <w:sz w:val="24"/>
          <w:szCs w:val="24"/>
          <w:lang w:val="en-US"/>
        </w:rPr>
        <w:t>1.</w:t>
      </w:r>
      <w:r w:rsidR="001D36BC">
        <w:rPr>
          <w:rFonts w:ascii="Times New Roman" w:hAnsi="Times New Roman" w:cs="Times New Roman"/>
          <w:sz w:val="24"/>
          <w:szCs w:val="24"/>
          <w:lang w:val="en-US"/>
        </w:rPr>
        <w:t xml:space="preserve"> Simonides</w:t>
      </w:r>
    </w:p>
    <w:p w14:paraId="13BC9326" w14:textId="4D5309CA" w:rsidR="00274E2C" w:rsidRPr="009329C0" w:rsidRDefault="00274E2C" w:rsidP="00E46794">
      <w:pPr>
        <w:spacing w:after="0" w:line="240" w:lineRule="auto"/>
        <w:rPr>
          <w:rFonts w:ascii="Times New Roman" w:hAnsi="Times New Roman" w:cs="Times New Roman"/>
          <w:sz w:val="24"/>
          <w:szCs w:val="24"/>
          <w:lang w:val="en-US"/>
        </w:rPr>
      </w:pPr>
      <w:proofErr w:type="spellStart"/>
      <w:r w:rsidRPr="00E46794">
        <w:rPr>
          <w:rFonts w:ascii="Times New Roman" w:hAnsi="Times New Roman" w:cs="Times New Roman"/>
          <w:sz w:val="24"/>
          <w:szCs w:val="24"/>
          <w:lang w:val="en-US"/>
        </w:rPr>
        <w:t>ἄνδρ</w:t>
      </w:r>
      <w:proofErr w:type="spellEnd"/>
      <w:r w:rsidRPr="00E46794">
        <w:rPr>
          <w:rFonts w:ascii="Times New Roman" w:hAnsi="Times New Roman" w:cs="Times New Roman"/>
          <w:sz w:val="24"/>
          <w:szCs w:val="24"/>
          <w:lang w:val="en-US"/>
        </w:rPr>
        <w:t xml:space="preserve">᾽ </w:t>
      </w:r>
      <w:proofErr w:type="spellStart"/>
      <w:r w:rsidRPr="00E46794">
        <w:rPr>
          <w:rFonts w:ascii="Times New Roman" w:hAnsi="Times New Roman" w:cs="Times New Roman"/>
          <w:sz w:val="24"/>
          <w:szCs w:val="24"/>
          <w:lang w:val="en-US"/>
        </w:rPr>
        <w:t>ἀγ</w:t>
      </w:r>
      <w:proofErr w:type="spellEnd"/>
      <w:r w:rsidRPr="00E46794">
        <w:rPr>
          <w:rFonts w:ascii="Times New Roman" w:hAnsi="Times New Roman" w:cs="Times New Roman"/>
          <w:sz w:val="24"/>
          <w:szCs w:val="24"/>
          <w:lang w:val="en-US"/>
        </w:rPr>
        <w:t xml:space="preserve">αθὸν </w:t>
      </w:r>
      <w:proofErr w:type="spellStart"/>
      <w:r w:rsidRPr="00E46794">
        <w:rPr>
          <w:rFonts w:ascii="Times New Roman" w:hAnsi="Times New Roman" w:cs="Times New Roman"/>
          <w:sz w:val="24"/>
          <w:szCs w:val="24"/>
          <w:lang w:val="en-US"/>
        </w:rPr>
        <w:t>μὲν</w:t>
      </w:r>
      <w:proofErr w:type="spellEnd"/>
      <w:r w:rsidRPr="00E46794">
        <w:rPr>
          <w:rFonts w:ascii="Times New Roman" w:hAnsi="Times New Roman" w:cs="Times New Roman"/>
          <w:sz w:val="24"/>
          <w:szCs w:val="24"/>
          <w:lang w:val="en-US"/>
        </w:rPr>
        <w:t xml:space="preserve"> </w:t>
      </w:r>
      <w:proofErr w:type="spellStart"/>
      <w:r w:rsidRPr="00E46794">
        <w:rPr>
          <w:rFonts w:ascii="Times New Roman" w:hAnsi="Times New Roman" w:cs="Times New Roman"/>
          <w:sz w:val="24"/>
          <w:szCs w:val="24"/>
          <w:lang w:val="en-US"/>
        </w:rPr>
        <w:t>ἀλ</w:t>
      </w:r>
      <w:proofErr w:type="spellEnd"/>
      <w:r w:rsidRPr="00E46794">
        <w:rPr>
          <w:rFonts w:ascii="Times New Roman" w:hAnsi="Times New Roman" w:cs="Times New Roman"/>
          <w:sz w:val="24"/>
          <w:szCs w:val="24"/>
          <w:lang w:val="en-US"/>
        </w:rPr>
        <w:t xml:space="preserve">αθέως </w:t>
      </w:r>
      <w:proofErr w:type="spellStart"/>
      <w:r w:rsidRPr="00E46794">
        <w:rPr>
          <w:rFonts w:ascii="Times New Roman" w:hAnsi="Times New Roman" w:cs="Times New Roman"/>
          <w:sz w:val="24"/>
          <w:szCs w:val="24"/>
          <w:lang w:val="en-US"/>
        </w:rPr>
        <w:t>γενέσθ</w:t>
      </w:r>
      <w:proofErr w:type="spellEnd"/>
      <w:r w:rsidRPr="00E46794">
        <w:rPr>
          <w:rFonts w:ascii="Times New Roman" w:hAnsi="Times New Roman" w:cs="Times New Roman"/>
          <w:sz w:val="24"/>
          <w:szCs w:val="24"/>
          <w:lang w:val="en-US"/>
        </w:rPr>
        <w:t>αι χα</w:t>
      </w:r>
      <w:proofErr w:type="spellStart"/>
      <w:r w:rsidRPr="00E46794">
        <w:rPr>
          <w:rFonts w:ascii="Times New Roman" w:hAnsi="Times New Roman" w:cs="Times New Roman"/>
          <w:sz w:val="24"/>
          <w:szCs w:val="24"/>
          <w:lang w:val="en-US"/>
        </w:rPr>
        <w:t>λε</w:t>
      </w:r>
      <w:proofErr w:type="spellEnd"/>
      <w:r w:rsidRPr="00E46794">
        <w:rPr>
          <w:rFonts w:ascii="Times New Roman" w:hAnsi="Times New Roman" w:cs="Times New Roman"/>
          <w:sz w:val="24"/>
          <w:szCs w:val="24"/>
          <w:lang w:val="en-US"/>
        </w:rPr>
        <w:t>πόν</w:t>
      </w:r>
      <w:r w:rsidR="00E46794" w:rsidRPr="00E46794">
        <w:rPr>
          <w:rFonts w:ascii="Times New Roman" w:hAnsi="Times New Roman" w:cs="Times New Roman"/>
          <w:sz w:val="24"/>
          <w:szCs w:val="24"/>
          <w:lang w:val="en-US"/>
        </w:rPr>
        <w:t xml:space="preserve"> = It is </w:t>
      </w:r>
      <w:r w:rsidR="009329C0">
        <w:rPr>
          <w:rFonts w:ascii="Times New Roman" w:hAnsi="Times New Roman" w:cs="Times New Roman"/>
          <w:sz w:val="24"/>
          <w:szCs w:val="24"/>
          <w:lang w:val="en-US"/>
        </w:rPr>
        <w:t xml:space="preserve">truly </w:t>
      </w:r>
      <w:r w:rsidR="00E46794" w:rsidRPr="00E46794">
        <w:rPr>
          <w:rFonts w:ascii="Times New Roman" w:hAnsi="Times New Roman" w:cs="Times New Roman"/>
          <w:sz w:val="24"/>
          <w:szCs w:val="24"/>
          <w:lang w:val="en-US"/>
        </w:rPr>
        <w:t xml:space="preserve">difficult to </w:t>
      </w:r>
      <w:r w:rsidR="00E46794" w:rsidRPr="00E46794">
        <w:rPr>
          <w:rFonts w:ascii="Times New Roman" w:hAnsi="Times New Roman" w:cs="Times New Roman"/>
          <w:i/>
          <w:sz w:val="24"/>
          <w:szCs w:val="24"/>
          <w:lang w:val="en-US"/>
        </w:rPr>
        <w:t>become</w:t>
      </w:r>
      <w:r w:rsidR="009329C0">
        <w:rPr>
          <w:rFonts w:ascii="Times New Roman" w:hAnsi="Times New Roman" w:cs="Times New Roman"/>
          <w:sz w:val="24"/>
          <w:szCs w:val="24"/>
          <w:lang w:val="en-US"/>
        </w:rPr>
        <w:t xml:space="preserve"> a good man</w:t>
      </w:r>
      <w:r w:rsidR="001D36BC">
        <w:rPr>
          <w:rFonts w:ascii="Times New Roman" w:hAnsi="Times New Roman" w:cs="Times New Roman"/>
          <w:sz w:val="24"/>
          <w:szCs w:val="24"/>
          <w:lang w:val="en-US"/>
        </w:rPr>
        <w:t xml:space="preserve"> </w:t>
      </w:r>
    </w:p>
    <w:p w14:paraId="4290E1B6" w14:textId="77777777" w:rsidR="00274E2C" w:rsidRPr="004F03A7" w:rsidRDefault="00274E2C" w:rsidP="00274E2C">
      <w:pPr>
        <w:pStyle w:val="ListParagraph"/>
        <w:spacing w:after="0" w:line="240" w:lineRule="auto"/>
        <w:rPr>
          <w:rFonts w:ascii="Times New Roman" w:hAnsi="Times New Roman" w:cs="Times New Roman"/>
          <w:sz w:val="24"/>
          <w:szCs w:val="24"/>
          <w:lang w:val="en-US"/>
        </w:rPr>
      </w:pPr>
    </w:p>
    <w:p w14:paraId="4B2FCFEB" w14:textId="5811B99F" w:rsidR="00274E2C" w:rsidRPr="00E46794" w:rsidRDefault="00274E2C" w:rsidP="00E46794">
      <w:pPr>
        <w:spacing w:after="0" w:line="240" w:lineRule="auto"/>
        <w:rPr>
          <w:rFonts w:ascii="Times New Roman" w:hAnsi="Times New Roman" w:cs="Times New Roman"/>
          <w:sz w:val="24"/>
          <w:szCs w:val="24"/>
          <w:lang w:val="en-US"/>
        </w:rPr>
      </w:pPr>
      <w:r w:rsidRPr="00E46794">
        <w:rPr>
          <w:rFonts w:ascii="Times New Roman" w:hAnsi="Times New Roman" w:cs="Times New Roman"/>
          <w:sz w:val="24"/>
          <w:szCs w:val="24"/>
          <w:lang w:val="en-US"/>
        </w:rPr>
        <w:t>2.</w:t>
      </w:r>
      <w:r w:rsidR="001D36BC">
        <w:rPr>
          <w:rFonts w:ascii="Times New Roman" w:hAnsi="Times New Roman" w:cs="Times New Roman"/>
          <w:sz w:val="24"/>
          <w:szCs w:val="24"/>
          <w:lang w:val="en-US"/>
        </w:rPr>
        <w:t xml:space="preserve"> Pittacus</w:t>
      </w:r>
    </w:p>
    <w:p w14:paraId="1C4491B1" w14:textId="46E96477" w:rsidR="00EF7718" w:rsidRDefault="00274E2C" w:rsidP="00EF7718">
      <w:pPr>
        <w:spacing w:after="240" w:line="240" w:lineRule="auto"/>
        <w:rPr>
          <w:rFonts w:ascii="Times New Roman" w:hAnsi="Times New Roman" w:cs="Times New Roman"/>
          <w:sz w:val="24"/>
          <w:szCs w:val="24"/>
          <w:lang w:val="en-US"/>
        </w:rPr>
      </w:pPr>
      <w:r w:rsidRPr="00E46794">
        <w:rPr>
          <w:rFonts w:ascii="Times New Roman" w:hAnsi="Times New Roman" w:cs="Times New Roman"/>
          <w:sz w:val="24"/>
          <w:szCs w:val="24"/>
          <w:lang w:val="en-US"/>
        </w:rPr>
        <w:t>χα</w:t>
      </w:r>
      <w:proofErr w:type="spellStart"/>
      <w:r w:rsidRPr="00E46794">
        <w:rPr>
          <w:rFonts w:ascii="Times New Roman" w:hAnsi="Times New Roman" w:cs="Times New Roman"/>
          <w:sz w:val="24"/>
          <w:szCs w:val="24"/>
          <w:lang w:val="en-US"/>
        </w:rPr>
        <w:t>λε</w:t>
      </w:r>
      <w:proofErr w:type="spellEnd"/>
      <w:r w:rsidRPr="00E46794">
        <w:rPr>
          <w:rFonts w:ascii="Times New Roman" w:hAnsi="Times New Roman" w:cs="Times New Roman"/>
          <w:sz w:val="24"/>
          <w:szCs w:val="24"/>
          <w:lang w:val="en-US"/>
        </w:rPr>
        <w:t xml:space="preserve">πὸν </w:t>
      </w:r>
      <w:proofErr w:type="spellStart"/>
      <w:r w:rsidRPr="00E46794">
        <w:rPr>
          <w:rFonts w:ascii="Times New Roman" w:hAnsi="Times New Roman" w:cs="Times New Roman"/>
          <w:sz w:val="24"/>
          <w:szCs w:val="24"/>
          <w:lang w:val="en-US"/>
        </w:rPr>
        <w:t>φάτ</w:t>
      </w:r>
      <w:proofErr w:type="spellEnd"/>
      <w:r w:rsidRPr="00E46794">
        <w:rPr>
          <w:rFonts w:ascii="Times New Roman" w:hAnsi="Times New Roman" w:cs="Times New Roman"/>
          <w:sz w:val="24"/>
          <w:szCs w:val="24"/>
          <w:lang w:val="en-US"/>
        </w:rPr>
        <w:t xml:space="preserve">᾽ </w:t>
      </w:r>
      <w:proofErr w:type="spellStart"/>
      <w:r w:rsidRPr="00E46794">
        <w:rPr>
          <w:rFonts w:ascii="Times New Roman" w:hAnsi="Times New Roman" w:cs="Times New Roman"/>
          <w:sz w:val="24"/>
          <w:szCs w:val="24"/>
          <w:lang w:val="en-US"/>
        </w:rPr>
        <w:t>ἐσθλὸν</w:t>
      </w:r>
      <w:proofErr w:type="spellEnd"/>
      <w:r w:rsidRPr="00E46794">
        <w:rPr>
          <w:rFonts w:ascii="Times New Roman" w:hAnsi="Times New Roman" w:cs="Times New Roman"/>
          <w:sz w:val="24"/>
          <w:szCs w:val="24"/>
          <w:lang w:val="en-US"/>
        </w:rPr>
        <w:t xml:space="preserve"> </w:t>
      </w:r>
      <w:proofErr w:type="spellStart"/>
      <w:r w:rsidRPr="00E46794">
        <w:rPr>
          <w:rFonts w:ascii="Times New Roman" w:hAnsi="Times New Roman" w:cs="Times New Roman"/>
          <w:sz w:val="24"/>
          <w:szCs w:val="24"/>
          <w:lang w:val="en-US"/>
        </w:rPr>
        <w:t>ἔμμεν</w:t>
      </w:r>
      <w:proofErr w:type="spellEnd"/>
      <w:r w:rsidRPr="00E46794">
        <w:rPr>
          <w:rFonts w:ascii="Times New Roman" w:hAnsi="Times New Roman" w:cs="Times New Roman"/>
          <w:sz w:val="24"/>
          <w:szCs w:val="24"/>
          <w:lang w:val="en-US"/>
        </w:rPr>
        <w:t>αι</w:t>
      </w:r>
      <w:r w:rsidR="00E46794">
        <w:rPr>
          <w:rFonts w:ascii="Times New Roman" w:hAnsi="Times New Roman" w:cs="Times New Roman"/>
          <w:sz w:val="24"/>
          <w:szCs w:val="24"/>
          <w:lang w:val="en-US"/>
        </w:rPr>
        <w:t xml:space="preserve"> = It is difficult</w:t>
      </w:r>
      <w:r w:rsidR="00E60282">
        <w:rPr>
          <w:rFonts w:ascii="Times New Roman" w:hAnsi="Times New Roman" w:cs="Times New Roman"/>
          <w:sz w:val="24"/>
          <w:szCs w:val="24"/>
          <w:lang w:val="en-US"/>
        </w:rPr>
        <w:t>, he said,</w:t>
      </w:r>
      <w:r w:rsidR="00E46794">
        <w:rPr>
          <w:rFonts w:ascii="Times New Roman" w:hAnsi="Times New Roman" w:cs="Times New Roman"/>
          <w:sz w:val="24"/>
          <w:szCs w:val="24"/>
          <w:lang w:val="en-US"/>
        </w:rPr>
        <w:t xml:space="preserve"> to </w:t>
      </w:r>
      <w:r w:rsidR="00E46794">
        <w:rPr>
          <w:rFonts w:ascii="Times New Roman" w:hAnsi="Times New Roman" w:cs="Times New Roman"/>
          <w:i/>
          <w:sz w:val="24"/>
          <w:szCs w:val="24"/>
          <w:lang w:val="en-US"/>
        </w:rPr>
        <w:t xml:space="preserve">be </w:t>
      </w:r>
      <w:r w:rsidR="00E46794">
        <w:rPr>
          <w:rFonts w:ascii="Times New Roman" w:hAnsi="Times New Roman" w:cs="Times New Roman"/>
          <w:sz w:val="24"/>
          <w:szCs w:val="24"/>
          <w:lang w:val="en-US"/>
        </w:rPr>
        <w:t>good</w:t>
      </w:r>
      <w:r w:rsidR="00EF7718">
        <w:rPr>
          <w:rFonts w:ascii="Times New Roman" w:hAnsi="Times New Roman" w:cs="Times New Roman"/>
          <w:sz w:val="24"/>
          <w:szCs w:val="24"/>
          <w:lang w:val="en-US"/>
        </w:rPr>
        <w:t>.</w:t>
      </w:r>
    </w:p>
    <w:p w14:paraId="07D503F5" w14:textId="056E4254" w:rsidR="009329C0" w:rsidRPr="009329C0" w:rsidRDefault="009329C0" w:rsidP="00A71B75">
      <w:pPr>
        <w:pStyle w:val="ListParagraph"/>
        <w:numPr>
          <w:ilvl w:val="0"/>
          <w:numId w:val="1"/>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Hesiod, </w:t>
      </w:r>
      <w:proofErr w:type="gramStart"/>
      <w:r>
        <w:rPr>
          <w:rFonts w:ascii="Times New Roman" w:hAnsi="Times New Roman" w:cs="Times New Roman"/>
          <w:i/>
          <w:sz w:val="24"/>
          <w:szCs w:val="24"/>
          <w:lang w:val="en-US"/>
        </w:rPr>
        <w:t>Works</w:t>
      </w:r>
      <w:proofErr w:type="gramEnd"/>
      <w:r>
        <w:rPr>
          <w:rFonts w:ascii="Times New Roman" w:hAnsi="Times New Roman" w:cs="Times New Roman"/>
          <w:i/>
          <w:sz w:val="24"/>
          <w:szCs w:val="24"/>
          <w:lang w:val="en-US"/>
        </w:rPr>
        <w:t xml:space="preserve"> and Days, </w:t>
      </w:r>
      <w:r>
        <w:rPr>
          <w:rFonts w:ascii="Times New Roman" w:hAnsi="Times New Roman" w:cs="Times New Roman"/>
          <w:sz w:val="24"/>
          <w:szCs w:val="24"/>
          <w:lang w:val="en-US"/>
        </w:rPr>
        <w:t>289–292:</w:t>
      </w:r>
    </w:p>
    <w:p w14:paraId="2149C82B" w14:textId="7F555619" w:rsidR="009329C0" w:rsidRPr="009329C0" w:rsidRDefault="009329C0" w:rsidP="009329C0">
      <w:pPr>
        <w:spacing w:after="0" w:line="240" w:lineRule="auto"/>
        <w:rPr>
          <w:rFonts w:ascii="Times New Roman" w:hAnsi="Times New Roman" w:cs="Times New Roman"/>
          <w:sz w:val="24"/>
          <w:szCs w:val="24"/>
          <w:lang w:val="en-US"/>
        </w:rPr>
      </w:pPr>
      <w:proofErr w:type="spellStart"/>
      <w:r w:rsidRPr="009329C0">
        <w:rPr>
          <w:rFonts w:ascii="Times New Roman" w:hAnsi="Times New Roman" w:cs="Times New Roman"/>
          <w:sz w:val="24"/>
          <w:szCs w:val="24"/>
          <w:lang w:val="en-US"/>
        </w:rPr>
        <w:t>τῆς</w:t>
      </w:r>
      <w:proofErr w:type="spellEnd"/>
      <w:r w:rsidRPr="009329C0">
        <w:rPr>
          <w:rFonts w:ascii="Times New Roman" w:hAnsi="Times New Roman" w:cs="Times New Roman"/>
          <w:sz w:val="24"/>
          <w:szCs w:val="24"/>
          <w:lang w:val="en-US"/>
        </w:rPr>
        <w:t xml:space="preserve"> δ᾽ </w:t>
      </w:r>
      <w:proofErr w:type="spellStart"/>
      <w:r w:rsidRPr="009329C0">
        <w:rPr>
          <w:rFonts w:ascii="Times New Roman" w:hAnsi="Times New Roman" w:cs="Times New Roman"/>
          <w:sz w:val="24"/>
          <w:szCs w:val="24"/>
          <w:lang w:val="en-US"/>
        </w:rPr>
        <w:t>ἀρετῆς</w:t>
      </w:r>
      <w:proofErr w:type="spellEnd"/>
      <w:r w:rsidRPr="009329C0">
        <w:rPr>
          <w:rFonts w:ascii="Times New Roman" w:hAnsi="Times New Roman" w:cs="Times New Roman"/>
          <w:sz w:val="24"/>
          <w:szCs w:val="24"/>
          <w:lang w:val="en-US"/>
        </w:rPr>
        <w:t xml:space="preserve"> </w:t>
      </w:r>
      <w:proofErr w:type="spellStart"/>
      <w:r w:rsidRPr="009329C0">
        <w:rPr>
          <w:rFonts w:ascii="Times New Roman" w:hAnsi="Times New Roman" w:cs="Times New Roman"/>
          <w:sz w:val="24"/>
          <w:szCs w:val="24"/>
          <w:lang w:val="en-US"/>
        </w:rPr>
        <w:t>ἱδρῶτ</w:t>
      </w:r>
      <w:proofErr w:type="spellEnd"/>
      <w:r w:rsidRPr="009329C0">
        <w:rPr>
          <w:rFonts w:ascii="Times New Roman" w:hAnsi="Times New Roman" w:cs="Times New Roman"/>
          <w:sz w:val="24"/>
          <w:szCs w:val="24"/>
          <w:lang w:val="en-US"/>
        </w:rPr>
        <w:t xml:space="preserve">α </w:t>
      </w:r>
      <w:proofErr w:type="spellStart"/>
      <w:r w:rsidRPr="009329C0">
        <w:rPr>
          <w:rFonts w:ascii="Times New Roman" w:hAnsi="Times New Roman" w:cs="Times New Roman"/>
          <w:sz w:val="24"/>
          <w:szCs w:val="24"/>
          <w:lang w:val="en-US"/>
        </w:rPr>
        <w:t>θεοὶ</w:t>
      </w:r>
      <w:proofErr w:type="spellEnd"/>
      <w:r w:rsidRPr="009329C0">
        <w:rPr>
          <w:rFonts w:ascii="Times New Roman" w:hAnsi="Times New Roman" w:cs="Times New Roman"/>
          <w:sz w:val="24"/>
          <w:szCs w:val="24"/>
          <w:lang w:val="en-US"/>
        </w:rPr>
        <w:t xml:space="preserve"> π</w:t>
      </w:r>
      <w:proofErr w:type="spellStart"/>
      <w:r w:rsidRPr="009329C0">
        <w:rPr>
          <w:rFonts w:ascii="Times New Roman" w:hAnsi="Times New Roman" w:cs="Times New Roman"/>
          <w:sz w:val="24"/>
          <w:szCs w:val="24"/>
          <w:lang w:val="en-US"/>
        </w:rPr>
        <w:t>ρο</w:t>
      </w:r>
      <w:proofErr w:type="spellEnd"/>
      <w:r w:rsidRPr="009329C0">
        <w:rPr>
          <w:rFonts w:ascii="Times New Roman" w:hAnsi="Times New Roman" w:cs="Times New Roman"/>
          <w:sz w:val="24"/>
          <w:szCs w:val="24"/>
          <w:lang w:val="en-US"/>
        </w:rPr>
        <w:t xml:space="preserve">πάροιθεν </w:t>
      </w:r>
      <w:proofErr w:type="spellStart"/>
      <w:r w:rsidRPr="009329C0">
        <w:rPr>
          <w:rFonts w:ascii="Times New Roman" w:hAnsi="Times New Roman" w:cs="Times New Roman"/>
          <w:sz w:val="24"/>
          <w:szCs w:val="24"/>
          <w:lang w:val="en-US"/>
        </w:rPr>
        <w:t>ἔθηκ</w:t>
      </w:r>
      <w:proofErr w:type="spellEnd"/>
      <w:r w:rsidRPr="009329C0">
        <w:rPr>
          <w:rFonts w:ascii="Times New Roman" w:hAnsi="Times New Roman" w:cs="Times New Roman"/>
          <w:sz w:val="24"/>
          <w:szCs w:val="24"/>
          <w:lang w:val="en-US"/>
        </w:rPr>
        <w:t>αν</w:t>
      </w:r>
    </w:p>
    <w:p w14:paraId="2690CD79" w14:textId="77777777" w:rsidR="009329C0" w:rsidRPr="009329C0" w:rsidRDefault="009329C0" w:rsidP="009329C0">
      <w:pPr>
        <w:spacing w:after="0" w:line="240" w:lineRule="auto"/>
        <w:rPr>
          <w:rFonts w:ascii="Times New Roman" w:hAnsi="Times New Roman" w:cs="Times New Roman"/>
          <w:sz w:val="24"/>
          <w:szCs w:val="24"/>
          <w:lang w:val="en-US"/>
        </w:rPr>
      </w:pPr>
      <w:proofErr w:type="spellStart"/>
      <w:r w:rsidRPr="009329C0">
        <w:rPr>
          <w:rFonts w:ascii="Times New Roman" w:hAnsi="Times New Roman" w:cs="Times New Roman"/>
          <w:sz w:val="24"/>
          <w:szCs w:val="24"/>
          <w:lang w:val="en-US"/>
        </w:rPr>
        <w:t>ἀθάν</w:t>
      </w:r>
      <w:proofErr w:type="spellEnd"/>
      <w:r w:rsidRPr="009329C0">
        <w:rPr>
          <w:rFonts w:ascii="Times New Roman" w:hAnsi="Times New Roman" w:cs="Times New Roman"/>
          <w:sz w:val="24"/>
          <w:szCs w:val="24"/>
          <w:lang w:val="en-US"/>
        </w:rPr>
        <w:t>ατοι: μα</w:t>
      </w:r>
      <w:proofErr w:type="spellStart"/>
      <w:r w:rsidRPr="009329C0">
        <w:rPr>
          <w:rFonts w:ascii="Times New Roman" w:hAnsi="Times New Roman" w:cs="Times New Roman"/>
          <w:sz w:val="24"/>
          <w:szCs w:val="24"/>
          <w:lang w:val="en-US"/>
        </w:rPr>
        <w:t>κρὸς</w:t>
      </w:r>
      <w:proofErr w:type="spellEnd"/>
      <w:r w:rsidRPr="009329C0">
        <w:rPr>
          <w:rFonts w:ascii="Times New Roman" w:hAnsi="Times New Roman" w:cs="Times New Roman"/>
          <w:sz w:val="24"/>
          <w:szCs w:val="24"/>
          <w:lang w:val="en-US"/>
        </w:rPr>
        <w:t xml:space="preserve"> </w:t>
      </w:r>
      <w:proofErr w:type="spellStart"/>
      <w:r w:rsidRPr="009329C0">
        <w:rPr>
          <w:rFonts w:ascii="Times New Roman" w:hAnsi="Times New Roman" w:cs="Times New Roman"/>
          <w:sz w:val="24"/>
          <w:szCs w:val="24"/>
          <w:lang w:val="en-US"/>
        </w:rPr>
        <w:t>δὲ</w:t>
      </w:r>
      <w:proofErr w:type="spellEnd"/>
      <w:r w:rsidRPr="009329C0">
        <w:rPr>
          <w:rFonts w:ascii="Times New Roman" w:hAnsi="Times New Roman" w:cs="Times New Roman"/>
          <w:sz w:val="24"/>
          <w:szCs w:val="24"/>
          <w:lang w:val="en-US"/>
        </w:rPr>
        <w:t xml:space="preserve"> καὶ </w:t>
      </w:r>
      <w:proofErr w:type="spellStart"/>
      <w:r w:rsidRPr="009329C0">
        <w:rPr>
          <w:rFonts w:ascii="Times New Roman" w:hAnsi="Times New Roman" w:cs="Times New Roman"/>
          <w:sz w:val="24"/>
          <w:szCs w:val="24"/>
          <w:lang w:val="en-US"/>
        </w:rPr>
        <w:t>ὄρθιος</w:t>
      </w:r>
      <w:proofErr w:type="spellEnd"/>
      <w:r w:rsidRPr="009329C0">
        <w:rPr>
          <w:rFonts w:ascii="Times New Roman" w:hAnsi="Times New Roman" w:cs="Times New Roman"/>
          <w:sz w:val="24"/>
          <w:szCs w:val="24"/>
          <w:lang w:val="en-US"/>
        </w:rPr>
        <w:t xml:space="preserve"> </w:t>
      </w:r>
      <w:proofErr w:type="spellStart"/>
      <w:r w:rsidRPr="009329C0">
        <w:rPr>
          <w:rFonts w:ascii="Times New Roman" w:hAnsi="Times New Roman" w:cs="Times New Roman"/>
          <w:sz w:val="24"/>
          <w:szCs w:val="24"/>
          <w:lang w:val="en-US"/>
        </w:rPr>
        <w:t>οἶμος</w:t>
      </w:r>
      <w:proofErr w:type="spellEnd"/>
      <w:r w:rsidRPr="009329C0">
        <w:rPr>
          <w:rFonts w:ascii="Times New Roman" w:hAnsi="Times New Roman" w:cs="Times New Roman"/>
          <w:sz w:val="24"/>
          <w:szCs w:val="24"/>
          <w:lang w:val="en-US"/>
        </w:rPr>
        <w:t xml:space="preserve"> </w:t>
      </w:r>
      <w:proofErr w:type="spellStart"/>
      <w:r w:rsidRPr="009329C0">
        <w:rPr>
          <w:rFonts w:ascii="Times New Roman" w:hAnsi="Times New Roman" w:cs="Times New Roman"/>
          <w:sz w:val="24"/>
          <w:szCs w:val="24"/>
          <w:lang w:val="en-US"/>
        </w:rPr>
        <w:t>ἐς</w:t>
      </w:r>
      <w:proofErr w:type="spellEnd"/>
      <w:r w:rsidRPr="009329C0">
        <w:rPr>
          <w:rFonts w:ascii="Times New Roman" w:hAnsi="Times New Roman" w:cs="Times New Roman"/>
          <w:sz w:val="24"/>
          <w:szCs w:val="24"/>
          <w:lang w:val="en-US"/>
        </w:rPr>
        <w:t xml:space="preserve"> α</w:t>
      </w:r>
      <w:proofErr w:type="spellStart"/>
      <w:r w:rsidRPr="009329C0">
        <w:rPr>
          <w:rFonts w:ascii="Times New Roman" w:hAnsi="Times New Roman" w:cs="Times New Roman"/>
          <w:sz w:val="24"/>
          <w:szCs w:val="24"/>
          <w:lang w:val="en-US"/>
        </w:rPr>
        <w:t>ὐτὴν</w:t>
      </w:r>
      <w:proofErr w:type="spellEnd"/>
    </w:p>
    <w:p w14:paraId="1C27691C" w14:textId="77777777" w:rsidR="009329C0" w:rsidRPr="009329C0" w:rsidRDefault="009329C0" w:rsidP="009329C0">
      <w:pPr>
        <w:spacing w:after="0" w:line="240" w:lineRule="auto"/>
        <w:rPr>
          <w:rFonts w:ascii="Times New Roman" w:hAnsi="Times New Roman" w:cs="Times New Roman"/>
          <w:sz w:val="24"/>
          <w:szCs w:val="24"/>
          <w:lang w:val="en-US"/>
        </w:rPr>
      </w:pPr>
      <w:r w:rsidRPr="009329C0">
        <w:rPr>
          <w:rFonts w:ascii="Times New Roman" w:hAnsi="Times New Roman" w:cs="Times New Roman"/>
          <w:sz w:val="24"/>
          <w:szCs w:val="24"/>
          <w:lang w:val="en-US"/>
        </w:rPr>
        <w:t xml:space="preserve">καὶ </w:t>
      </w:r>
      <w:proofErr w:type="spellStart"/>
      <w:r w:rsidRPr="009329C0">
        <w:rPr>
          <w:rFonts w:ascii="Times New Roman" w:hAnsi="Times New Roman" w:cs="Times New Roman"/>
          <w:sz w:val="24"/>
          <w:szCs w:val="24"/>
          <w:lang w:val="en-US"/>
        </w:rPr>
        <w:t>τρηχὺς</w:t>
      </w:r>
      <w:proofErr w:type="spellEnd"/>
      <w:r w:rsidRPr="009329C0">
        <w:rPr>
          <w:rFonts w:ascii="Times New Roman" w:hAnsi="Times New Roman" w:cs="Times New Roman"/>
          <w:sz w:val="24"/>
          <w:szCs w:val="24"/>
          <w:lang w:val="en-US"/>
        </w:rPr>
        <w:t xml:space="preserve"> </w:t>
      </w:r>
      <w:proofErr w:type="spellStart"/>
      <w:r w:rsidRPr="009329C0">
        <w:rPr>
          <w:rFonts w:ascii="Times New Roman" w:hAnsi="Times New Roman" w:cs="Times New Roman"/>
          <w:sz w:val="24"/>
          <w:szCs w:val="24"/>
          <w:lang w:val="en-US"/>
        </w:rPr>
        <w:t>τὸ</w:t>
      </w:r>
      <w:proofErr w:type="spellEnd"/>
      <w:r w:rsidRPr="009329C0">
        <w:rPr>
          <w:rFonts w:ascii="Times New Roman" w:hAnsi="Times New Roman" w:cs="Times New Roman"/>
          <w:sz w:val="24"/>
          <w:szCs w:val="24"/>
          <w:lang w:val="en-US"/>
        </w:rPr>
        <w:t xml:space="preserve"> π</w:t>
      </w:r>
      <w:proofErr w:type="spellStart"/>
      <w:r w:rsidRPr="009329C0">
        <w:rPr>
          <w:rFonts w:ascii="Times New Roman" w:hAnsi="Times New Roman" w:cs="Times New Roman"/>
          <w:sz w:val="24"/>
          <w:szCs w:val="24"/>
          <w:lang w:val="en-US"/>
        </w:rPr>
        <w:t>ρῶτον</w:t>
      </w:r>
      <w:proofErr w:type="spellEnd"/>
      <w:r w:rsidRPr="009329C0">
        <w:rPr>
          <w:rFonts w:ascii="Times New Roman" w:hAnsi="Times New Roman" w:cs="Times New Roman"/>
          <w:sz w:val="24"/>
          <w:szCs w:val="24"/>
          <w:lang w:val="en-US"/>
        </w:rPr>
        <w:t>: ἐπ</w:t>
      </w:r>
      <w:proofErr w:type="spellStart"/>
      <w:r w:rsidRPr="009329C0">
        <w:rPr>
          <w:rFonts w:ascii="Times New Roman" w:hAnsi="Times New Roman" w:cs="Times New Roman"/>
          <w:sz w:val="24"/>
          <w:szCs w:val="24"/>
          <w:lang w:val="en-US"/>
        </w:rPr>
        <w:t>ὴν</w:t>
      </w:r>
      <w:proofErr w:type="spellEnd"/>
      <w:r w:rsidRPr="009329C0">
        <w:rPr>
          <w:rFonts w:ascii="Times New Roman" w:hAnsi="Times New Roman" w:cs="Times New Roman"/>
          <w:sz w:val="24"/>
          <w:szCs w:val="24"/>
          <w:lang w:val="en-US"/>
        </w:rPr>
        <w:t xml:space="preserve"> δ᾽ </w:t>
      </w:r>
      <w:proofErr w:type="spellStart"/>
      <w:r w:rsidRPr="009329C0">
        <w:rPr>
          <w:rFonts w:ascii="Times New Roman" w:hAnsi="Times New Roman" w:cs="Times New Roman"/>
          <w:sz w:val="24"/>
          <w:szCs w:val="24"/>
          <w:lang w:val="en-US"/>
        </w:rPr>
        <w:t>εἰς</w:t>
      </w:r>
      <w:proofErr w:type="spellEnd"/>
      <w:r w:rsidRPr="009329C0">
        <w:rPr>
          <w:rFonts w:ascii="Times New Roman" w:hAnsi="Times New Roman" w:cs="Times New Roman"/>
          <w:sz w:val="24"/>
          <w:szCs w:val="24"/>
          <w:lang w:val="en-US"/>
        </w:rPr>
        <w:t xml:space="preserve"> </w:t>
      </w:r>
      <w:proofErr w:type="spellStart"/>
      <w:r w:rsidRPr="009329C0">
        <w:rPr>
          <w:rFonts w:ascii="Times New Roman" w:hAnsi="Times New Roman" w:cs="Times New Roman"/>
          <w:sz w:val="24"/>
          <w:szCs w:val="24"/>
          <w:lang w:val="en-US"/>
        </w:rPr>
        <w:t>ἄκρον</w:t>
      </w:r>
      <w:proofErr w:type="spellEnd"/>
      <w:r w:rsidRPr="009329C0">
        <w:rPr>
          <w:rFonts w:ascii="Times New Roman" w:hAnsi="Times New Roman" w:cs="Times New Roman"/>
          <w:sz w:val="24"/>
          <w:szCs w:val="24"/>
          <w:lang w:val="en-US"/>
        </w:rPr>
        <w:t xml:space="preserve"> </w:t>
      </w:r>
      <w:proofErr w:type="spellStart"/>
      <w:r w:rsidRPr="009329C0">
        <w:rPr>
          <w:rFonts w:ascii="Times New Roman" w:hAnsi="Times New Roman" w:cs="Times New Roman"/>
          <w:sz w:val="24"/>
          <w:szCs w:val="24"/>
          <w:lang w:val="en-US"/>
        </w:rPr>
        <w:t>ἵκητ</w:t>
      </w:r>
      <w:proofErr w:type="spellEnd"/>
      <w:r w:rsidRPr="009329C0">
        <w:rPr>
          <w:rFonts w:ascii="Times New Roman" w:hAnsi="Times New Roman" w:cs="Times New Roman"/>
          <w:sz w:val="24"/>
          <w:szCs w:val="24"/>
          <w:lang w:val="en-US"/>
        </w:rPr>
        <w:t>αι,</w:t>
      </w:r>
    </w:p>
    <w:p w14:paraId="78002075" w14:textId="77777777" w:rsidR="009329C0" w:rsidRDefault="009329C0" w:rsidP="009329C0">
      <w:pPr>
        <w:spacing w:after="0" w:line="240" w:lineRule="auto"/>
        <w:rPr>
          <w:rFonts w:ascii="Times New Roman" w:hAnsi="Times New Roman" w:cs="Times New Roman"/>
          <w:sz w:val="24"/>
          <w:szCs w:val="24"/>
          <w:lang w:val="en-US"/>
        </w:rPr>
      </w:pPr>
      <w:proofErr w:type="spellStart"/>
      <w:r w:rsidRPr="009329C0">
        <w:rPr>
          <w:rFonts w:ascii="Times New Roman" w:hAnsi="Times New Roman" w:cs="Times New Roman"/>
          <w:sz w:val="24"/>
          <w:szCs w:val="24"/>
          <w:lang w:val="en-US"/>
        </w:rPr>
        <w:t>ῥηιδίη</w:t>
      </w:r>
      <w:proofErr w:type="spellEnd"/>
      <w:r w:rsidRPr="009329C0">
        <w:rPr>
          <w:rFonts w:ascii="Times New Roman" w:hAnsi="Times New Roman" w:cs="Times New Roman"/>
          <w:sz w:val="24"/>
          <w:szCs w:val="24"/>
          <w:lang w:val="en-US"/>
        </w:rPr>
        <w:t xml:space="preserve"> </w:t>
      </w:r>
      <w:proofErr w:type="spellStart"/>
      <w:r w:rsidRPr="009329C0">
        <w:rPr>
          <w:rFonts w:ascii="Times New Roman" w:hAnsi="Times New Roman" w:cs="Times New Roman"/>
          <w:sz w:val="24"/>
          <w:szCs w:val="24"/>
          <w:lang w:val="en-US"/>
        </w:rPr>
        <w:t>δὴ</w:t>
      </w:r>
      <w:proofErr w:type="spellEnd"/>
      <w:r w:rsidRPr="009329C0">
        <w:rPr>
          <w:rFonts w:ascii="Times New Roman" w:hAnsi="Times New Roman" w:cs="Times New Roman"/>
          <w:sz w:val="24"/>
          <w:szCs w:val="24"/>
          <w:lang w:val="en-US"/>
        </w:rPr>
        <w:t xml:space="preserve"> ἔπ</w:t>
      </w:r>
      <w:proofErr w:type="spellStart"/>
      <w:r w:rsidRPr="009329C0">
        <w:rPr>
          <w:rFonts w:ascii="Times New Roman" w:hAnsi="Times New Roman" w:cs="Times New Roman"/>
          <w:sz w:val="24"/>
          <w:szCs w:val="24"/>
          <w:lang w:val="en-US"/>
        </w:rPr>
        <w:t>ειτ</w:t>
      </w:r>
      <w:proofErr w:type="spellEnd"/>
      <w:r w:rsidRPr="009329C0">
        <w:rPr>
          <w:rFonts w:ascii="Times New Roman" w:hAnsi="Times New Roman" w:cs="Times New Roman"/>
          <w:sz w:val="24"/>
          <w:szCs w:val="24"/>
          <w:lang w:val="en-US"/>
        </w:rPr>
        <w:t>α π</w:t>
      </w:r>
      <w:proofErr w:type="spellStart"/>
      <w:r w:rsidRPr="009329C0">
        <w:rPr>
          <w:rFonts w:ascii="Times New Roman" w:hAnsi="Times New Roman" w:cs="Times New Roman"/>
          <w:sz w:val="24"/>
          <w:szCs w:val="24"/>
          <w:lang w:val="en-US"/>
        </w:rPr>
        <w:t>έλει</w:t>
      </w:r>
      <w:proofErr w:type="spellEnd"/>
      <w:r w:rsidRPr="009329C0">
        <w:rPr>
          <w:rFonts w:ascii="Times New Roman" w:hAnsi="Times New Roman" w:cs="Times New Roman"/>
          <w:sz w:val="24"/>
          <w:szCs w:val="24"/>
          <w:lang w:val="en-US"/>
        </w:rPr>
        <w:t>, χα</w:t>
      </w:r>
      <w:proofErr w:type="spellStart"/>
      <w:r w:rsidRPr="009329C0">
        <w:rPr>
          <w:rFonts w:ascii="Times New Roman" w:hAnsi="Times New Roman" w:cs="Times New Roman"/>
          <w:sz w:val="24"/>
          <w:szCs w:val="24"/>
          <w:lang w:val="en-US"/>
        </w:rPr>
        <w:t>λε</w:t>
      </w:r>
      <w:proofErr w:type="spellEnd"/>
      <w:r w:rsidRPr="009329C0">
        <w:rPr>
          <w:rFonts w:ascii="Times New Roman" w:hAnsi="Times New Roman" w:cs="Times New Roman"/>
          <w:sz w:val="24"/>
          <w:szCs w:val="24"/>
          <w:lang w:val="en-US"/>
        </w:rPr>
        <w:t>πή π</w:t>
      </w:r>
      <w:proofErr w:type="spellStart"/>
      <w:r w:rsidRPr="009329C0">
        <w:rPr>
          <w:rFonts w:ascii="Times New Roman" w:hAnsi="Times New Roman" w:cs="Times New Roman"/>
          <w:sz w:val="24"/>
          <w:szCs w:val="24"/>
          <w:lang w:val="en-US"/>
        </w:rPr>
        <w:t>ερ</w:t>
      </w:r>
      <w:proofErr w:type="spellEnd"/>
      <w:r w:rsidRPr="009329C0">
        <w:rPr>
          <w:rFonts w:ascii="Times New Roman" w:hAnsi="Times New Roman" w:cs="Times New Roman"/>
          <w:sz w:val="24"/>
          <w:szCs w:val="24"/>
          <w:lang w:val="en-US"/>
        </w:rPr>
        <w:t xml:space="preserve"> </w:t>
      </w:r>
      <w:proofErr w:type="spellStart"/>
      <w:r w:rsidRPr="009329C0">
        <w:rPr>
          <w:rFonts w:ascii="Times New Roman" w:hAnsi="Times New Roman" w:cs="Times New Roman"/>
          <w:sz w:val="24"/>
          <w:szCs w:val="24"/>
          <w:lang w:val="en-US"/>
        </w:rPr>
        <w:t>ἐοῦσ</w:t>
      </w:r>
      <w:proofErr w:type="spellEnd"/>
      <w:r w:rsidRPr="009329C0">
        <w:rPr>
          <w:rFonts w:ascii="Times New Roman" w:hAnsi="Times New Roman" w:cs="Times New Roman"/>
          <w:sz w:val="24"/>
          <w:szCs w:val="24"/>
          <w:lang w:val="en-US"/>
        </w:rPr>
        <w:t>α.</w:t>
      </w:r>
    </w:p>
    <w:p w14:paraId="2DC3905A" w14:textId="77777777" w:rsidR="00A71B75" w:rsidRDefault="00A71B75" w:rsidP="009329C0">
      <w:pPr>
        <w:spacing w:after="0" w:line="240" w:lineRule="auto"/>
        <w:rPr>
          <w:rFonts w:ascii="Times New Roman" w:hAnsi="Times New Roman" w:cs="Times New Roman"/>
          <w:sz w:val="24"/>
          <w:szCs w:val="24"/>
          <w:lang w:val="en-US"/>
        </w:rPr>
      </w:pPr>
    </w:p>
    <w:p w14:paraId="14CFE3F2" w14:textId="540E109D" w:rsidR="001724AF" w:rsidRDefault="009329C0" w:rsidP="00EF7718">
      <w:pPr>
        <w:spacing w:after="24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A71B75">
        <w:rPr>
          <w:rFonts w:ascii="Times New Roman" w:hAnsi="Times New Roman" w:cs="Times New Roman"/>
          <w:sz w:val="24"/>
          <w:szCs w:val="24"/>
          <w:lang w:val="en-US"/>
        </w:rPr>
        <w:t xml:space="preserve">immortal </w:t>
      </w:r>
      <w:r>
        <w:rPr>
          <w:rFonts w:ascii="Times New Roman" w:hAnsi="Times New Roman" w:cs="Times New Roman"/>
          <w:sz w:val="24"/>
          <w:szCs w:val="24"/>
          <w:lang w:val="en-US"/>
        </w:rPr>
        <w:t xml:space="preserve">gods </w:t>
      </w:r>
      <w:r w:rsidR="00A71B75">
        <w:rPr>
          <w:rFonts w:ascii="Times New Roman" w:hAnsi="Times New Roman" w:cs="Times New Roman"/>
          <w:sz w:val="24"/>
          <w:szCs w:val="24"/>
          <w:lang w:val="en-US"/>
        </w:rPr>
        <w:t xml:space="preserve">placed sweat before virtue / long and steep is the path towards it / and rough in the first place; / but when a man has reached the top, then it is easy, though before it was hard. </w:t>
      </w:r>
    </w:p>
    <w:p w14:paraId="1B10D495" w14:textId="20279195" w:rsidR="00E60282" w:rsidRDefault="00E60282" w:rsidP="00E60282">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Distortion 2 - </w:t>
      </w:r>
      <w:r>
        <w:rPr>
          <w:rFonts w:ascii="Times New Roman" w:hAnsi="Times New Roman" w:cs="Times New Roman"/>
          <w:iCs/>
          <w:sz w:val="24"/>
          <w:szCs w:val="24"/>
          <w:lang w:val="en-US"/>
        </w:rPr>
        <w:t xml:space="preserve">By saying </w:t>
      </w:r>
      <w:r w:rsidRPr="00004B6E">
        <w:rPr>
          <w:rFonts w:ascii="Times New Roman" w:hAnsi="Times New Roman" w:cs="Times New Roman"/>
          <w:sz w:val="24"/>
          <w:szCs w:val="24"/>
          <w:lang w:val="en-US"/>
        </w:rPr>
        <w:t>χα</w:t>
      </w:r>
      <w:proofErr w:type="spellStart"/>
      <w:r w:rsidRPr="00004B6E">
        <w:rPr>
          <w:rFonts w:ascii="Times New Roman" w:hAnsi="Times New Roman" w:cs="Times New Roman"/>
          <w:sz w:val="24"/>
          <w:szCs w:val="24"/>
          <w:lang w:val="en-US"/>
        </w:rPr>
        <w:t>λε</w:t>
      </w:r>
      <w:proofErr w:type="spellEnd"/>
      <w:r w:rsidRPr="00004B6E">
        <w:rPr>
          <w:rFonts w:ascii="Times New Roman" w:hAnsi="Times New Roman" w:cs="Times New Roman"/>
          <w:sz w:val="24"/>
          <w:szCs w:val="24"/>
          <w:lang w:val="en-US"/>
        </w:rPr>
        <w:t>πός</w:t>
      </w:r>
      <w:r>
        <w:rPr>
          <w:rFonts w:ascii="Times New Roman" w:hAnsi="Times New Roman" w:cs="Times New Roman"/>
          <w:sz w:val="24"/>
          <w:szCs w:val="24"/>
          <w:lang w:val="en-US"/>
        </w:rPr>
        <w:t xml:space="preserve">, Simonides meant </w:t>
      </w:r>
      <w:r w:rsidRPr="00004B6E">
        <w:rPr>
          <w:rFonts w:ascii="Times New Roman" w:hAnsi="Times New Roman" w:cs="Times New Roman"/>
          <w:sz w:val="24"/>
          <w:szCs w:val="24"/>
          <w:lang w:val="en-US"/>
        </w:rPr>
        <w:t>κα</w:t>
      </w:r>
      <w:proofErr w:type="spellStart"/>
      <w:r w:rsidRPr="00004B6E">
        <w:rPr>
          <w:rFonts w:ascii="Times New Roman" w:hAnsi="Times New Roman" w:cs="Times New Roman"/>
          <w:sz w:val="24"/>
          <w:szCs w:val="24"/>
          <w:lang w:val="en-US"/>
        </w:rPr>
        <w:t>κός</w:t>
      </w:r>
      <w:proofErr w:type="spellEnd"/>
      <w:r>
        <w:rPr>
          <w:rFonts w:ascii="Times New Roman" w:hAnsi="Times New Roman" w:cs="Times New Roman"/>
          <w:sz w:val="24"/>
          <w:szCs w:val="24"/>
          <w:lang w:val="en-US"/>
        </w:rPr>
        <w:t>.</w:t>
      </w:r>
    </w:p>
    <w:p w14:paraId="2908B8E1" w14:textId="00906431" w:rsidR="00E60282" w:rsidRDefault="00E60282" w:rsidP="00E60282">
      <w:pPr>
        <w:spacing w:after="0" w:line="240" w:lineRule="auto"/>
        <w:rPr>
          <w:rFonts w:ascii="Times New Roman" w:hAnsi="Times New Roman" w:cs="Times New Roman"/>
          <w:sz w:val="24"/>
          <w:szCs w:val="24"/>
          <w:lang w:val="en-US"/>
        </w:rPr>
      </w:pPr>
    </w:p>
    <w:p w14:paraId="26214FC3" w14:textId="0D6035D2" w:rsidR="00E60282" w:rsidRDefault="00E60282" w:rsidP="00EF7718">
      <w:pPr>
        <w:spacing w:after="240" w:line="240" w:lineRule="auto"/>
        <w:rPr>
          <w:rFonts w:ascii="Times New Roman" w:hAnsi="Times New Roman" w:cs="Times New Roman"/>
          <w:sz w:val="24"/>
          <w:szCs w:val="24"/>
          <w:lang w:val="en-US"/>
        </w:rPr>
      </w:pPr>
      <w:proofErr w:type="spellStart"/>
      <w:r w:rsidRPr="00E46794">
        <w:rPr>
          <w:rFonts w:ascii="Times New Roman" w:hAnsi="Times New Roman" w:cs="Times New Roman"/>
          <w:sz w:val="24"/>
          <w:szCs w:val="24"/>
          <w:lang w:val="en-US"/>
        </w:rPr>
        <w:t>ἄνδρ</w:t>
      </w:r>
      <w:proofErr w:type="spellEnd"/>
      <w:r w:rsidRPr="00E46794">
        <w:rPr>
          <w:rFonts w:ascii="Times New Roman" w:hAnsi="Times New Roman" w:cs="Times New Roman"/>
          <w:sz w:val="24"/>
          <w:szCs w:val="24"/>
          <w:lang w:val="en-US"/>
        </w:rPr>
        <w:t xml:space="preserve">᾽ </w:t>
      </w:r>
      <w:proofErr w:type="spellStart"/>
      <w:r w:rsidRPr="00E46794">
        <w:rPr>
          <w:rFonts w:ascii="Times New Roman" w:hAnsi="Times New Roman" w:cs="Times New Roman"/>
          <w:sz w:val="24"/>
          <w:szCs w:val="24"/>
          <w:lang w:val="en-US"/>
        </w:rPr>
        <w:t>ἀγ</w:t>
      </w:r>
      <w:proofErr w:type="spellEnd"/>
      <w:r w:rsidRPr="00E46794">
        <w:rPr>
          <w:rFonts w:ascii="Times New Roman" w:hAnsi="Times New Roman" w:cs="Times New Roman"/>
          <w:sz w:val="24"/>
          <w:szCs w:val="24"/>
          <w:lang w:val="en-US"/>
        </w:rPr>
        <w:t xml:space="preserve">αθὸν </w:t>
      </w:r>
      <w:proofErr w:type="spellStart"/>
      <w:r w:rsidRPr="00E46794">
        <w:rPr>
          <w:rFonts w:ascii="Times New Roman" w:hAnsi="Times New Roman" w:cs="Times New Roman"/>
          <w:sz w:val="24"/>
          <w:szCs w:val="24"/>
          <w:lang w:val="en-US"/>
        </w:rPr>
        <w:t>μὲν</w:t>
      </w:r>
      <w:proofErr w:type="spellEnd"/>
      <w:r w:rsidRPr="00E46794">
        <w:rPr>
          <w:rFonts w:ascii="Times New Roman" w:hAnsi="Times New Roman" w:cs="Times New Roman"/>
          <w:sz w:val="24"/>
          <w:szCs w:val="24"/>
          <w:lang w:val="en-US"/>
        </w:rPr>
        <w:t xml:space="preserve"> </w:t>
      </w:r>
      <w:proofErr w:type="spellStart"/>
      <w:r w:rsidRPr="00E46794">
        <w:rPr>
          <w:rFonts w:ascii="Times New Roman" w:hAnsi="Times New Roman" w:cs="Times New Roman"/>
          <w:sz w:val="24"/>
          <w:szCs w:val="24"/>
          <w:lang w:val="en-US"/>
        </w:rPr>
        <w:t>ἀλ</w:t>
      </w:r>
      <w:proofErr w:type="spellEnd"/>
      <w:r w:rsidRPr="00E46794">
        <w:rPr>
          <w:rFonts w:ascii="Times New Roman" w:hAnsi="Times New Roman" w:cs="Times New Roman"/>
          <w:sz w:val="24"/>
          <w:szCs w:val="24"/>
          <w:lang w:val="en-US"/>
        </w:rPr>
        <w:t xml:space="preserve">αθέως </w:t>
      </w:r>
      <w:proofErr w:type="spellStart"/>
      <w:r w:rsidRPr="00E46794">
        <w:rPr>
          <w:rFonts w:ascii="Times New Roman" w:hAnsi="Times New Roman" w:cs="Times New Roman"/>
          <w:sz w:val="24"/>
          <w:szCs w:val="24"/>
          <w:lang w:val="en-US"/>
        </w:rPr>
        <w:t>γενέσθ</w:t>
      </w:r>
      <w:proofErr w:type="spellEnd"/>
      <w:r w:rsidRPr="00E46794">
        <w:rPr>
          <w:rFonts w:ascii="Times New Roman" w:hAnsi="Times New Roman" w:cs="Times New Roman"/>
          <w:sz w:val="24"/>
          <w:szCs w:val="24"/>
          <w:lang w:val="en-US"/>
        </w:rPr>
        <w:t xml:space="preserve">αι </w:t>
      </w:r>
      <w:r w:rsidRPr="00E60282">
        <w:rPr>
          <w:rFonts w:ascii="Times New Roman" w:hAnsi="Times New Roman" w:cs="Times New Roman"/>
          <w:b/>
          <w:bCs/>
          <w:sz w:val="24"/>
          <w:szCs w:val="24"/>
          <w:lang w:val="en-US"/>
        </w:rPr>
        <w:t>χα</w:t>
      </w:r>
      <w:proofErr w:type="spellStart"/>
      <w:r w:rsidRPr="00E60282">
        <w:rPr>
          <w:rFonts w:ascii="Times New Roman" w:hAnsi="Times New Roman" w:cs="Times New Roman"/>
          <w:b/>
          <w:bCs/>
          <w:sz w:val="24"/>
          <w:szCs w:val="24"/>
          <w:lang w:val="en-US"/>
        </w:rPr>
        <w:t>λε</w:t>
      </w:r>
      <w:proofErr w:type="spellEnd"/>
      <w:r w:rsidRPr="00E60282">
        <w:rPr>
          <w:rFonts w:ascii="Times New Roman" w:hAnsi="Times New Roman" w:cs="Times New Roman"/>
          <w:b/>
          <w:bCs/>
          <w:sz w:val="24"/>
          <w:szCs w:val="24"/>
          <w:lang w:val="en-US"/>
        </w:rPr>
        <w:t>πόν</w:t>
      </w:r>
      <w:r>
        <w:rPr>
          <w:rFonts w:ascii="Times New Roman" w:hAnsi="Times New Roman" w:cs="Times New Roman"/>
          <w:sz w:val="24"/>
          <w:szCs w:val="24"/>
          <w:lang w:val="en-US"/>
        </w:rPr>
        <w:t xml:space="preserve"> = </w:t>
      </w:r>
      <w:proofErr w:type="spellStart"/>
      <w:r w:rsidRPr="00E46794">
        <w:rPr>
          <w:rFonts w:ascii="Times New Roman" w:hAnsi="Times New Roman" w:cs="Times New Roman"/>
          <w:sz w:val="24"/>
          <w:szCs w:val="24"/>
          <w:lang w:val="en-US"/>
        </w:rPr>
        <w:t>ἄνδρ</w:t>
      </w:r>
      <w:proofErr w:type="spellEnd"/>
      <w:r w:rsidRPr="00E46794">
        <w:rPr>
          <w:rFonts w:ascii="Times New Roman" w:hAnsi="Times New Roman" w:cs="Times New Roman"/>
          <w:sz w:val="24"/>
          <w:szCs w:val="24"/>
          <w:lang w:val="en-US"/>
        </w:rPr>
        <w:t xml:space="preserve">᾽ </w:t>
      </w:r>
      <w:proofErr w:type="spellStart"/>
      <w:r w:rsidRPr="00E46794">
        <w:rPr>
          <w:rFonts w:ascii="Times New Roman" w:hAnsi="Times New Roman" w:cs="Times New Roman"/>
          <w:sz w:val="24"/>
          <w:szCs w:val="24"/>
          <w:lang w:val="en-US"/>
        </w:rPr>
        <w:t>ἀγ</w:t>
      </w:r>
      <w:proofErr w:type="spellEnd"/>
      <w:r w:rsidRPr="00E46794">
        <w:rPr>
          <w:rFonts w:ascii="Times New Roman" w:hAnsi="Times New Roman" w:cs="Times New Roman"/>
          <w:sz w:val="24"/>
          <w:szCs w:val="24"/>
          <w:lang w:val="en-US"/>
        </w:rPr>
        <w:t xml:space="preserve">αθὸν </w:t>
      </w:r>
      <w:proofErr w:type="spellStart"/>
      <w:r w:rsidRPr="00E46794">
        <w:rPr>
          <w:rFonts w:ascii="Times New Roman" w:hAnsi="Times New Roman" w:cs="Times New Roman"/>
          <w:sz w:val="24"/>
          <w:szCs w:val="24"/>
          <w:lang w:val="en-US"/>
        </w:rPr>
        <w:t>μὲν</w:t>
      </w:r>
      <w:proofErr w:type="spellEnd"/>
      <w:r w:rsidRPr="00E46794">
        <w:rPr>
          <w:rFonts w:ascii="Times New Roman" w:hAnsi="Times New Roman" w:cs="Times New Roman"/>
          <w:sz w:val="24"/>
          <w:szCs w:val="24"/>
          <w:lang w:val="en-US"/>
        </w:rPr>
        <w:t xml:space="preserve"> </w:t>
      </w:r>
      <w:proofErr w:type="spellStart"/>
      <w:r w:rsidRPr="00E46794">
        <w:rPr>
          <w:rFonts w:ascii="Times New Roman" w:hAnsi="Times New Roman" w:cs="Times New Roman"/>
          <w:sz w:val="24"/>
          <w:szCs w:val="24"/>
          <w:lang w:val="en-US"/>
        </w:rPr>
        <w:t>ἀλ</w:t>
      </w:r>
      <w:proofErr w:type="spellEnd"/>
      <w:r w:rsidRPr="00E46794">
        <w:rPr>
          <w:rFonts w:ascii="Times New Roman" w:hAnsi="Times New Roman" w:cs="Times New Roman"/>
          <w:sz w:val="24"/>
          <w:szCs w:val="24"/>
          <w:lang w:val="en-US"/>
        </w:rPr>
        <w:t xml:space="preserve">αθέως </w:t>
      </w:r>
      <w:proofErr w:type="spellStart"/>
      <w:r w:rsidRPr="00E46794">
        <w:rPr>
          <w:rFonts w:ascii="Times New Roman" w:hAnsi="Times New Roman" w:cs="Times New Roman"/>
          <w:sz w:val="24"/>
          <w:szCs w:val="24"/>
          <w:lang w:val="en-US"/>
        </w:rPr>
        <w:t>γενέσθ</w:t>
      </w:r>
      <w:proofErr w:type="spellEnd"/>
      <w:r w:rsidRPr="00E46794">
        <w:rPr>
          <w:rFonts w:ascii="Times New Roman" w:hAnsi="Times New Roman" w:cs="Times New Roman"/>
          <w:sz w:val="24"/>
          <w:szCs w:val="24"/>
          <w:lang w:val="en-US"/>
        </w:rPr>
        <w:t xml:space="preserve">αι </w:t>
      </w:r>
      <w:r w:rsidRPr="00E60282">
        <w:rPr>
          <w:rFonts w:ascii="Times New Roman" w:hAnsi="Times New Roman" w:cs="Times New Roman"/>
          <w:b/>
          <w:bCs/>
          <w:sz w:val="24"/>
          <w:szCs w:val="24"/>
          <w:lang w:val="en-US"/>
        </w:rPr>
        <w:t>κα</w:t>
      </w:r>
      <w:proofErr w:type="spellStart"/>
      <w:r w:rsidRPr="00E60282">
        <w:rPr>
          <w:rFonts w:ascii="Times New Roman" w:hAnsi="Times New Roman" w:cs="Times New Roman"/>
          <w:b/>
          <w:bCs/>
          <w:sz w:val="24"/>
          <w:szCs w:val="24"/>
          <w:lang w:val="en-US"/>
        </w:rPr>
        <w:t>κόν</w:t>
      </w:r>
      <w:proofErr w:type="spellEnd"/>
      <w:r>
        <w:rPr>
          <w:rFonts w:ascii="Times New Roman" w:hAnsi="Times New Roman" w:cs="Times New Roman"/>
          <w:sz w:val="24"/>
          <w:szCs w:val="24"/>
          <w:lang w:val="en-US"/>
        </w:rPr>
        <w:t>,</w:t>
      </w:r>
    </w:p>
    <w:p w14:paraId="274115E2" w14:textId="336DFDA1" w:rsidR="00256D00" w:rsidRDefault="00256D00" w:rsidP="00256D00">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Distortion 3 – Socrates forces his ideas into Simonides’ poem</w:t>
      </w:r>
      <w:r w:rsidR="004E6477">
        <w:rPr>
          <w:rFonts w:ascii="Times New Roman" w:hAnsi="Times New Roman" w:cs="Times New Roman"/>
          <w:sz w:val="24"/>
          <w:szCs w:val="24"/>
          <w:lang w:val="en-US"/>
        </w:rPr>
        <w:t>.</w:t>
      </w:r>
    </w:p>
    <w:p w14:paraId="2EACCBDF" w14:textId="1DA7D970" w:rsidR="00E60282" w:rsidRDefault="00E60282" w:rsidP="00E60282">
      <w:pPr>
        <w:spacing w:after="0" w:line="240" w:lineRule="auto"/>
        <w:rPr>
          <w:rFonts w:ascii="Times New Roman" w:hAnsi="Times New Roman" w:cs="Times New Roman"/>
          <w:sz w:val="24"/>
          <w:szCs w:val="24"/>
          <w:lang w:val="en-US"/>
        </w:rPr>
      </w:pPr>
    </w:p>
    <w:p w14:paraId="4B4D7042" w14:textId="4AD474A3" w:rsidR="004E6477" w:rsidRDefault="004E6477" w:rsidP="00E60282">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1. Socrates’ doctrine of </w:t>
      </w:r>
      <w:r w:rsidRPr="004E6477">
        <w:rPr>
          <w:rFonts w:ascii="Times New Roman" w:hAnsi="Times New Roman" w:cs="Times New Roman"/>
          <w:i/>
          <w:sz w:val="24"/>
          <w:szCs w:val="24"/>
          <w:lang w:val="en-US"/>
        </w:rPr>
        <w:t>ἐπ</w:t>
      </w:r>
      <w:proofErr w:type="spellStart"/>
      <w:r w:rsidRPr="004E6477">
        <w:rPr>
          <w:rFonts w:ascii="Times New Roman" w:hAnsi="Times New Roman" w:cs="Times New Roman"/>
          <w:i/>
          <w:sz w:val="24"/>
          <w:szCs w:val="24"/>
          <w:lang w:val="en-US"/>
        </w:rPr>
        <w:t>ιστήμη</w:t>
      </w:r>
      <w:proofErr w:type="spellEnd"/>
      <w:r w:rsidR="00C774D6">
        <w:rPr>
          <w:rFonts w:ascii="Times New Roman" w:hAnsi="Times New Roman" w:cs="Times New Roman"/>
          <w:i/>
          <w:sz w:val="24"/>
          <w:szCs w:val="24"/>
          <w:lang w:val="en-US"/>
        </w:rPr>
        <w:t xml:space="preserve"> </w:t>
      </w:r>
      <w:r w:rsidR="00C774D6">
        <w:rPr>
          <w:rFonts w:ascii="Times New Roman" w:hAnsi="Times New Roman" w:cs="Times New Roman"/>
          <w:sz w:val="24"/>
          <w:szCs w:val="24"/>
          <w:lang w:val="en-US"/>
        </w:rPr>
        <w:t>(</w:t>
      </w:r>
      <w:r w:rsidR="000C2F60">
        <w:rPr>
          <w:rFonts w:ascii="Times New Roman" w:hAnsi="Times New Roman" w:cs="Times New Roman"/>
          <w:i/>
          <w:sz w:val="24"/>
          <w:szCs w:val="24"/>
          <w:lang w:val="en-US"/>
        </w:rPr>
        <w:t xml:space="preserve">Protagoras, </w:t>
      </w:r>
      <w:r w:rsidR="000C2F60">
        <w:rPr>
          <w:rFonts w:ascii="Times New Roman" w:hAnsi="Times New Roman" w:cs="Times New Roman"/>
          <w:sz w:val="24"/>
          <w:szCs w:val="24"/>
          <w:lang w:val="en-US"/>
        </w:rPr>
        <w:t>345b)</w:t>
      </w:r>
      <w:r>
        <w:rPr>
          <w:rFonts w:ascii="Times New Roman" w:hAnsi="Times New Roman" w:cs="Times New Roman"/>
          <w:i/>
          <w:sz w:val="24"/>
          <w:szCs w:val="24"/>
          <w:lang w:val="en-US"/>
        </w:rPr>
        <w:t>:</w:t>
      </w:r>
    </w:p>
    <w:p w14:paraId="52FA329D" w14:textId="77777777" w:rsidR="004E6477" w:rsidRDefault="004E6477" w:rsidP="001C20A4">
      <w:pPr>
        <w:spacing w:after="0" w:line="240" w:lineRule="auto"/>
        <w:rPr>
          <w:rFonts w:ascii="Times New Roman" w:hAnsi="Times New Roman" w:cs="Times New Roman"/>
          <w:sz w:val="24"/>
          <w:szCs w:val="24"/>
          <w:lang w:val="en-US"/>
        </w:rPr>
      </w:pPr>
      <w:r w:rsidRPr="004E6477">
        <w:rPr>
          <w:rFonts w:ascii="Times New Roman" w:hAnsi="Times New Roman" w:cs="Times New Roman"/>
          <w:sz w:val="24"/>
          <w:szCs w:val="24"/>
          <w:lang w:val="en-US"/>
        </w:rPr>
        <w:t>α</w:t>
      </w:r>
      <w:proofErr w:type="spellStart"/>
      <w:r w:rsidRPr="004E6477">
        <w:rPr>
          <w:rFonts w:ascii="Times New Roman" w:hAnsi="Times New Roman" w:cs="Times New Roman"/>
          <w:sz w:val="24"/>
          <w:szCs w:val="24"/>
          <w:lang w:val="en-US"/>
        </w:rPr>
        <w:t>ὕτη</w:t>
      </w:r>
      <w:proofErr w:type="spellEnd"/>
      <w:r w:rsidRPr="004E6477">
        <w:rPr>
          <w:rFonts w:ascii="Times New Roman" w:hAnsi="Times New Roman" w:cs="Times New Roman"/>
          <w:sz w:val="24"/>
          <w:szCs w:val="24"/>
          <w:lang w:val="en-US"/>
        </w:rPr>
        <w:t xml:space="preserve"> </w:t>
      </w:r>
      <w:proofErr w:type="spellStart"/>
      <w:r w:rsidRPr="004E6477">
        <w:rPr>
          <w:rFonts w:ascii="Times New Roman" w:hAnsi="Times New Roman" w:cs="Times New Roman"/>
          <w:sz w:val="24"/>
          <w:szCs w:val="24"/>
          <w:lang w:val="en-US"/>
        </w:rPr>
        <w:t>γὰρ</w:t>
      </w:r>
      <w:proofErr w:type="spellEnd"/>
      <w:r w:rsidRPr="004E6477">
        <w:rPr>
          <w:rFonts w:ascii="Times New Roman" w:hAnsi="Times New Roman" w:cs="Times New Roman"/>
          <w:sz w:val="24"/>
          <w:szCs w:val="24"/>
          <w:lang w:val="en-US"/>
        </w:rPr>
        <w:t xml:space="preserve"> </w:t>
      </w:r>
      <w:proofErr w:type="spellStart"/>
      <w:r w:rsidRPr="004E6477">
        <w:rPr>
          <w:rFonts w:ascii="Times New Roman" w:hAnsi="Times New Roman" w:cs="Times New Roman"/>
          <w:sz w:val="24"/>
          <w:szCs w:val="24"/>
          <w:lang w:val="en-US"/>
        </w:rPr>
        <w:t>μόνη</w:t>
      </w:r>
      <w:proofErr w:type="spellEnd"/>
      <w:r w:rsidRPr="004E6477">
        <w:rPr>
          <w:rFonts w:ascii="Times New Roman" w:hAnsi="Times New Roman" w:cs="Times New Roman"/>
          <w:sz w:val="24"/>
          <w:szCs w:val="24"/>
          <w:lang w:val="en-US"/>
        </w:rPr>
        <w:t xml:space="preserve"> </w:t>
      </w:r>
      <w:proofErr w:type="spellStart"/>
      <w:r w:rsidRPr="004E6477">
        <w:rPr>
          <w:rFonts w:ascii="Times New Roman" w:hAnsi="Times New Roman" w:cs="Times New Roman"/>
          <w:sz w:val="24"/>
          <w:szCs w:val="24"/>
          <w:lang w:val="en-US"/>
        </w:rPr>
        <w:t>ἐστὶ</w:t>
      </w:r>
      <w:proofErr w:type="spellEnd"/>
      <w:r w:rsidRPr="004E6477">
        <w:rPr>
          <w:rFonts w:ascii="Times New Roman" w:hAnsi="Times New Roman" w:cs="Times New Roman"/>
          <w:sz w:val="24"/>
          <w:szCs w:val="24"/>
          <w:lang w:val="en-US"/>
        </w:rPr>
        <w:t xml:space="preserve"> κα</w:t>
      </w:r>
      <w:proofErr w:type="spellStart"/>
      <w:r w:rsidRPr="004E6477">
        <w:rPr>
          <w:rFonts w:ascii="Times New Roman" w:hAnsi="Times New Roman" w:cs="Times New Roman"/>
          <w:sz w:val="24"/>
          <w:szCs w:val="24"/>
          <w:lang w:val="en-US"/>
        </w:rPr>
        <w:t>κὴ</w:t>
      </w:r>
      <w:proofErr w:type="spellEnd"/>
      <w:r w:rsidRPr="004E6477">
        <w:rPr>
          <w:rFonts w:ascii="Times New Roman" w:hAnsi="Times New Roman" w:cs="Times New Roman"/>
          <w:sz w:val="24"/>
          <w:szCs w:val="24"/>
          <w:lang w:val="en-US"/>
        </w:rPr>
        <w:t xml:space="preserve"> π</w:t>
      </w:r>
      <w:proofErr w:type="spellStart"/>
      <w:r w:rsidRPr="004E6477">
        <w:rPr>
          <w:rFonts w:ascii="Times New Roman" w:hAnsi="Times New Roman" w:cs="Times New Roman"/>
          <w:sz w:val="24"/>
          <w:szCs w:val="24"/>
          <w:lang w:val="en-US"/>
        </w:rPr>
        <w:t>ρᾶξις</w:t>
      </w:r>
      <w:proofErr w:type="spellEnd"/>
      <w:r w:rsidRPr="004E6477">
        <w:rPr>
          <w:rFonts w:ascii="Times New Roman" w:hAnsi="Times New Roman" w:cs="Times New Roman"/>
          <w:sz w:val="24"/>
          <w:szCs w:val="24"/>
          <w:lang w:val="en-US"/>
        </w:rPr>
        <w:t xml:space="preserve">, </w:t>
      </w:r>
      <w:bookmarkStart w:id="1" w:name="_Hlk97850417"/>
      <w:r w:rsidRPr="004E6477">
        <w:rPr>
          <w:rFonts w:ascii="Times New Roman" w:hAnsi="Times New Roman" w:cs="Times New Roman"/>
          <w:sz w:val="24"/>
          <w:szCs w:val="24"/>
          <w:lang w:val="en-US"/>
        </w:rPr>
        <w:t>ἐπ</w:t>
      </w:r>
      <w:proofErr w:type="spellStart"/>
      <w:r w:rsidRPr="004E6477">
        <w:rPr>
          <w:rFonts w:ascii="Times New Roman" w:hAnsi="Times New Roman" w:cs="Times New Roman"/>
          <w:sz w:val="24"/>
          <w:szCs w:val="24"/>
          <w:lang w:val="en-US"/>
        </w:rPr>
        <w:t>ιστήμης</w:t>
      </w:r>
      <w:proofErr w:type="spellEnd"/>
      <w:r w:rsidRPr="004E6477">
        <w:rPr>
          <w:rFonts w:ascii="Times New Roman" w:hAnsi="Times New Roman" w:cs="Times New Roman"/>
          <w:sz w:val="24"/>
          <w:szCs w:val="24"/>
          <w:lang w:val="en-US"/>
        </w:rPr>
        <w:t xml:space="preserve"> </w:t>
      </w:r>
      <w:proofErr w:type="spellStart"/>
      <w:r w:rsidRPr="004E6477">
        <w:rPr>
          <w:rFonts w:ascii="Times New Roman" w:hAnsi="Times New Roman" w:cs="Times New Roman"/>
          <w:sz w:val="24"/>
          <w:szCs w:val="24"/>
          <w:lang w:val="en-US"/>
        </w:rPr>
        <w:t>στερηθῆν</w:t>
      </w:r>
      <w:proofErr w:type="spellEnd"/>
      <w:r w:rsidRPr="004E6477">
        <w:rPr>
          <w:rFonts w:ascii="Times New Roman" w:hAnsi="Times New Roman" w:cs="Times New Roman"/>
          <w:sz w:val="24"/>
          <w:szCs w:val="24"/>
          <w:lang w:val="en-US"/>
        </w:rPr>
        <w:t>αι</w:t>
      </w:r>
      <w:bookmarkEnd w:id="1"/>
    </w:p>
    <w:p w14:paraId="08E98616" w14:textId="77777777" w:rsidR="004E6477" w:rsidRDefault="004E6477" w:rsidP="001C20A4">
      <w:pPr>
        <w:spacing w:after="0" w:line="240" w:lineRule="auto"/>
        <w:rPr>
          <w:rFonts w:ascii="Times New Roman" w:hAnsi="Times New Roman" w:cs="Times New Roman"/>
          <w:sz w:val="24"/>
          <w:szCs w:val="24"/>
          <w:lang w:val="en-US"/>
        </w:rPr>
      </w:pPr>
    </w:p>
    <w:p w14:paraId="0DEE61E9" w14:textId="18F6EB86" w:rsidR="001C20A4" w:rsidRDefault="004E6477" w:rsidP="001C20A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For there is only one sort of ill fare, the deprivation of knowledge.</w:t>
      </w:r>
    </w:p>
    <w:p w14:paraId="25B17CC0" w14:textId="0D13BB0F" w:rsidR="001C20A4" w:rsidRDefault="001C20A4" w:rsidP="00E60282">
      <w:pPr>
        <w:spacing w:after="0" w:line="240" w:lineRule="auto"/>
        <w:rPr>
          <w:rFonts w:ascii="Times New Roman" w:hAnsi="Times New Roman" w:cs="Times New Roman"/>
          <w:sz w:val="24"/>
          <w:szCs w:val="24"/>
          <w:lang w:val="en-US"/>
        </w:rPr>
      </w:pPr>
    </w:p>
    <w:p w14:paraId="48FBDA48" w14:textId="2E313DC7" w:rsidR="001C20A4" w:rsidRPr="004E6477" w:rsidRDefault="004E6477" w:rsidP="00E60282">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2. Socrates’ moral intellectualism:</w:t>
      </w:r>
    </w:p>
    <w:p w14:paraId="2E9237D0" w14:textId="43E857F6" w:rsidR="00256D00" w:rsidRDefault="00256D00" w:rsidP="00256D00">
      <w:pPr>
        <w:spacing w:after="0" w:line="240" w:lineRule="auto"/>
        <w:rPr>
          <w:rFonts w:ascii="Times New Roman" w:hAnsi="Times New Roman" w:cs="Times New Roman"/>
          <w:sz w:val="24"/>
          <w:szCs w:val="24"/>
          <w:lang w:val="en-US"/>
        </w:rPr>
      </w:pPr>
      <w:r w:rsidRPr="0055408C">
        <w:rPr>
          <w:rFonts w:ascii="Times New Roman" w:hAnsi="Times New Roman" w:cs="Times New Roman"/>
          <w:sz w:val="24"/>
          <w:szCs w:val="24"/>
          <w:lang w:val="en-US"/>
        </w:rPr>
        <w:t>π</w:t>
      </w:r>
      <w:proofErr w:type="spellStart"/>
      <w:r w:rsidRPr="0055408C">
        <w:rPr>
          <w:rFonts w:ascii="Times New Roman" w:hAnsi="Times New Roman" w:cs="Times New Roman"/>
          <w:sz w:val="24"/>
          <w:szCs w:val="24"/>
          <w:lang w:val="en-US"/>
        </w:rPr>
        <w:t>άντ</w:t>
      </w:r>
      <w:proofErr w:type="spellEnd"/>
      <w:r w:rsidRPr="0055408C">
        <w:rPr>
          <w:rFonts w:ascii="Times New Roman" w:hAnsi="Times New Roman" w:cs="Times New Roman"/>
          <w:sz w:val="24"/>
          <w:szCs w:val="24"/>
          <w:lang w:val="en-US"/>
        </w:rPr>
        <w:t>ας δ᾿ ἐπα</w:t>
      </w:r>
      <w:proofErr w:type="spellStart"/>
      <w:r w:rsidRPr="0055408C">
        <w:rPr>
          <w:rFonts w:ascii="Times New Roman" w:hAnsi="Times New Roman" w:cs="Times New Roman"/>
          <w:sz w:val="24"/>
          <w:szCs w:val="24"/>
          <w:lang w:val="en-US"/>
        </w:rPr>
        <w:t>ίνημι</w:t>
      </w:r>
      <w:proofErr w:type="spellEnd"/>
      <w:r w:rsidRPr="0055408C">
        <w:rPr>
          <w:rFonts w:ascii="Times New Roman" w:hAnsi="Times New Roman" w:cs="Times New Roman"/>
          <w:sz w:val="24"/>
          <w:szCs w:val="24"/>
          <w:lang w:val="en-US"/>
        </w:rPr>
        <w:t xml:space="preserve"> καὶ </w:t>
      </w:r>
      <w:proofErr w:type="spellStart"/>
      <w:r w:rsidRPr="0055408C">
        <w:rPr>
          <w:rFonts w:ascii="Times New Roman" w:hAnsi="Times New Roman" w:cs="Times New Roman"/>
          <w:sz w:val="24"/>
          <w:szCs w:val="24"/>
          <w:lang w:val="en-US"/>
        </w:rPr>
        <w:t>φιλέω</w:t>
      </w:r>
      <w:proofErr w:type="spellEnd"/>
    </w:p>
    <w:p w14:paraId="1023334C" w14:textId="5B8C731E" w:rsidR="00256D00" w:rsidRDefault="00256D00" w:rsidP="00256D00">
      <w:pPr>
        <w:spacing w:after="0" w:line="240" w:lineRule="auto"/>
        <w:rPr>
          <w:rFonts w:ascii="Times New Roman" w:hAnsi="Times New Roman" w:cs="Times New Roman"/>
          <w:sz w:val="24"/>
          <w:szCs w:val="24"/>
          <w:lang w:val="en-US"/>
        </w:rPr>
      </w:pPr>
      <w:proofErr w:type="spellStart"/>
      <w:r w:rsidRPr="00256D00">
        <w:rPr>
          <w:rFonts w:ascii="Times New Roman" w:hAnsi="Times New Roman" w:cs="Times New Roman"/>
          <w:b/>
          <w:bCs/>
          <w:sz w:val="24"/>
          <w:szCs w:val="24"/>
          <w:lang w:val="en-US"/>
        </w:rPr>
        <w:t>ἑκὼν</w:t>
      </w:r>
      <w:proofErr w:type="spellEnd"/>
      <w:r w:rsidRPr="0055408C">
        <w:rPr>
          <w:rFonts w:ascii="Times New Roman" w:hAnsi="Times New Roman" w:cs="Times New Roman"/>
          <w:sz w:val="24"/>
          <w:szCs w:val="24"/>
          <w:lang w:val="en-US"/>
        </w:rPr>
        <w:t xml:space="preserve"> </w:t>
      </w:r>
      <w:proofErr w:type="spellStart"/>
      <w:r w:rsidRPr="0055408C">
        <w:rPr>
          <w:rFonts w:ascii="Times New Roman" w:hAnsi="Times New Roman" w:cs="Times New Roman"/>
          <w:sz w:val="24"/>
          <w:szCs w:val="24"/>
          <w:lang w:val="en-US"/>
        </w:rPr>
        <w:t>ὅστις</w:t>
      </w:r>
      <w:proofErr w:type="spellEnd"/>
      <w:r w:rsidRPr="0055408C">
        <w:rPr>
          <w:rFonts w:ascii="Times New Roman" w:hAnsi="Times New Roman" w:cs="Times New Roman"/>
          <w:sz w:val="24"/>
          <w:szCs w:val="24"/>
          <w:lang w:val="en-US"/>
        </w:rPr>
        <w:t xml:space="preserve"> </w:t>
      </w:r>
      <w:proofErr w:type="spellStart"/>
      <w:r w:rsidRPr="0055408C">
        <w:rPr>
          <w:rFonts w:ascii="Times New Roman" w:hAnsi="Times New Roman" w:cs="Times New Roman"/>
          <w:sz w:val="24"/>
          <w:szCs w:val="24"/>
          <w:lang w:val="en-US"/>
        </w:rPr>
        <w:t>ἔρδῃ</w:t>
      </w:r>
      <w:proofErr w:type="spellEnd"/>
    </w:p>
    <w:p w14:paraId="344880D4" w14:textId="5C8310C4" w:rsidR="00256D00" w:rsidRDefault="00256D00" w:rsidP="00256D00">
      <w:pPr>
        <w:spacing w:after="0" w:line="240" w:lineRule="auto"/>
        <w:rPr>
          <w:rFonts w:ascii="Times New Roman" w:hAnsi="Times New Roman" w:cs="Times New Roman"/>
          <w:sz w:val="24"/>
          <w:szCs w:val="24"/>
          <w:lang w:val="en-US"/>
        </w:rPr>
      </w:pPr>
      <w:proofErr w:type="spellStart"/>
      <w:r w:rsidRPr="0055408C">
        <w:rPr>
          <w:rFonts w:ascii="Times New Roman" w:hAnsi="Times New Roman" w:cs="Times New Roman"/>
          <w:sz w:val="24"/>
          <w:szCs w:val="24"/>
          <w:lang w:val="en-US"/>
        </w:rPr>
        <w:t>μηδὲν</w:t>
      </w:r>
      <w:proofErr w:type="spellEnd"/>
      <w:r w:rsidRPr="0055408C">
        <w:rPr>
          <w:rFonts w:ascii="Times New Roman" w:hAnsi="Times New Roman" w:cs="Times New Roman"/>
          <w:sz w:val="24"/>
          <w:szCs w:val="24"/>
          <w:lang w:val="en-US"/>
        </w:rPr>
        <w:t xml:space="preserve"> α</w:t>
      </w:r>
      <w:proofErr w:type="spellStart"/>
      <w:r w:rsidRPr="0055408C">
        <w:rPr>
          <w:rFonts w:ascii="Times New Roman" w:hAnsi="Times New Roman" w:cs="Times New Roman"/>
          <w:sz w:val="24"/>
          <w:szCs w:val="24"/>
          <w:lang w:val="en-US"/>
        </w:rPr>
        <w:t>ἰσχρόν</w:t>
      </w:r>
      <w:proofErr w:type="spellEnd"/>
    </w:p>
    <w:p w14:paraId="663CDE98" w14:textId="77777777" w:rsidR="00256D00" w:rsidRDefault="00256D00" w:rsidP="00256D00">
      <w:pPr>
        <w:spacing w:after="0" w:line="240" w:lineRule="auto"/>
        <w:rPr>
          <w:rFonts w:ascii="Times New Roman" w:hAnsi="Times New Roman" w:cs="Times New Roman"/>
          <w:sz w:val="24"/>
          <w:szCs w:val="24"/>
          <w:lang w:val="en-US"/>
        </w:rPr>
      </w:pPr>
    </w:p>
    <w:p w14:paraId="7AF27BC1" w14:textId="1D61E411" w:rsidR="00EF7718" w:rsidRDefault="00256D00" w:rsidP="00EF7718">
      <w:pPr>
        <w:spacing w:after="24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Socrates believes that </w:t>
      </w:r>
      <w:proofErr w:type="spellStart"/>
      <w:r w:rsidRPr="00256D00">
        <w:rPr>
          <w:rFonts w:ascii="Times New Roman" w:hAnsi="Times New Roman" w:cs="Times New Roman"/>
          <w:sz w:val="24"/>
          <w:szCs w:val="24"/>
          <w:lang w:val="en-US"/>
        </w:rPr>
        <w:t>ἑκὼν</w:t>
      </w:r>
      <w:proofErr w:type="spellEnd"/>
      <w:r>
        <w:rPr>
          <w:rFonts w:ascii="Times New Roman" w:hAnsi="Times New Roman" w:cs="Times New Roman"/>
          <w:sz w:val="24"/>
          <w:szCs w:val="24"/>
          <w:lang w:val="en-US"/>
        </w:rPr>
        <w:t xml:space="preserve"> “</w:t>
      </w:r>
      <w:r w:rsidR="001C20A4">
        <w:rPr>
          <w:rFonts w:ascii="Times New Roman" w:hAnsi="Times New Roman" w:cs="Times New Roman"/>
          <w:sz w:val="24"/>
          <w:szCs w:val="24"/>
          <w:lang w:val="en-US"/>
        </w:rPr>
        <w:t>willingly</w:t>
      </w:r>
      <w:r>
        <w:rPr>
          <w:rFonts w:ascii="Times New Roman" w:hAnsi="Times New Roman" w:cs="Times New Roman"/>
          <w:sz w:val="24"/>
          <w:szCs w:val="24"/>
          <w:lang w:val="en-US"/>
        </w:rPr>
        <w:t xml:space="preserve">”, goes with </w:t>
      </w:r>
      <w:r w:rsidRPr="0055408C">
        <w:rPr>
          <w:rFonts w:ascii="Times New Roman" w:hAnsi="Times New Roman" w:cs="Times New Roman"/>
          <w:sz w:val="24"/>
          <w:szCs w:val="24"/>
          <w:lang w:val="en-US"/>
        </w:rPr>
        <w:t>ἐπα</w:t>
      </w:r>
      <w:proofErr w:type="spellStart"/>
      <w:r w:rsidRPr="0055408C">
        <w:rPr>
          <w:rFonts w:ascii="Times New Roman" w:hAnsi="Times New Roman" w:cs="Times New Roman"/>
          <w:sz w:val="24"/>
          <w:szCs w:val="24"/>
          <w:lang w:val="en-US"/>
        </w:rPr>
        <w:t>ίνημι</w:t>
      </w:r>
      <w:proofErr w:type="spellEnd"/>
      <w:r w:rsidRPr="0055408C">
        <w:rPr>
          <w:rFonts w:ascii="Times New Roman" w:hAnsi="Times New Roman" w:cs="Times New Roman"/>
          <w:sz w:val="24"/>
          <w:szCs w:val="24"/>
          <w:lang w:val="en-US"/>
        </w:rPr>
        <w:t xml:space="preserve"> καὶ </w:t>
      </w:r>
      <w:proofErr w:type="spellStart"/>
      <w:r w:rsidRPr="0055408C">
        <w:rPr>
          <w:rFonts w:ascii="Times New Roman" w:hAnsi="Times New Roman" w:cs="Times New Roman"/>
          <w:sz w:val="24"/>
          <w:szCs w:val="24"/>
          <w:lang w:val="en-US"/>
        </w:rPr>
        <w:t>φιλέω</w:t>
      </w:r>
      <w:proofErr w:type="spellEnd"/>
      <w:r>
        <w:rPr>
          <w:rFonts w:ascii="Times New Roman" w:hAnsi="Times New Roman" w:cs="Times New Roman"/>
          <w:sz w:val="24"/>
          <w:szCs w:val="24"/>
          <w:lang w:val="en-US"/>
        </w:rPr>
        <w:t xml:space="preserve"> “I praise and love</w:t>
      </w:r>
      <w:r w:rsidR="000C2F60">
        <w:rPr>
          <w:rFonts w:ascii="Times New Roman" w:hAnsi="Times New Roman" w:cs="Times New Roman"/>
          <w:sz w:val="24"/>
          <w:szCs w:val="24"/>
          <w:lang w:val="en-US"/>
        </w:rPr>
        <w:t xml:space="preserve"> willingly</w:t>
      </w:r>
      <w:r>
        <w:rPr>
          <w:rFonts w:ascii="Times New Roman" w:hAnsi="Times New Roman" w:cs="Times New Roman"/>
          <w:sz w:val="24"/>
          <w:szCs w:val="24"/>
          <w:lang w:val="en-US"/>
        </w:rPr>
        <w:t xml:space="preserve">” instead of </w:t>
      </w:r>
      <w:proofErr w:type="spellStart"/>
      <w:r w:rsidRPr="0055408C">
        <w:rPr>
          <w:rFonts w:ascii="Times New Roman" w:hAnsi="Times New Roman" w:cs="Times New Roman"/>
          <w:sz w:val="24"/>
          <w:szCs w:val="24"/>
          <w:lang w:val="en-US"/>
        </w:rPr>
        <w:t>ἔρδῃ</w:t>
      </w:r>
      <w:proofErr w:type="spellEnd"/>
      <w:r>
        <w:rPr>
          <w:rFonts w:ascii="Times New Roman" w:hAnsi="Times New Roman" w:cs="Times New Roman"/>
          <w:sz w:val="24"/>
          <w:szCs w:val="24"/>
          <w:lang w:val="en-US"/>
        </w:rPr>
        <w:t xml:space="preserve"> </w:t>
      </w:r>
      <w:proofErr w:type="spellStart"/>
      <w:r w:rsidRPr="0055408C">
        <w:rPr>
          <w:rFonts w:ascii="Times New Roman" w:hAnsi="Times New Roman" w:cs="Times New Roman"/>
          <w:sz w:val="24"/>
          <w:szCs w:val="24"/>
          <w:lang w:val="en-US"/>
        </w:rPr>
        <w:t>μηδὲν</w:t>
      </w:r>
      <w:proofErr w:type="spellEnd"/>
      <w:r w:rsidRPr="0055408C">
        <w:rPr>
          <w:rFonts w:ascii="Times New Roman" w:hAnsi="Times New Roman" w:cs="Times New Roman"/>
          <w:sz w:val="24"/>
          <w:szCs w:val="24"/>
          <w:lang w:val="en-US"/>
        </w:rPr>
        <w:t xml:space="preserve"> α</w:t>
      </w:r>
      <w:proofErr w:type="spellStart"/>
      <w:r w:rsidRPr="0055408C">
        <w:rPr>
          <w:rFonts w:ascii="Times New Roman" w:hAnsi="Times New Roman" w:cs="Times New Roman"/>
          <w:sz w:val="24"/>
          <w:szCs w:val="24"/>
          <w:lang w:val="en-US"/>
        </w:rPr>
        <w:t>ἰσχρόν</w:t>
      </w:r>
      <w:proofErr w:type="spellEnd"/>
      <w:r>
        <w:rPr>
          <w:rFonts w:ascii="Times New Roman" w:hAnsi="Times New Roman" w:cs="Times New Roman"/>
          <w:sz w:val="24"/>
          <w:szCs w:val="24"/>
          <w:lang w:val="en-US"/>
        </w:rPr>
        <w:t>, “does nothing bad</w:t>
      </w:r>
      <w:r w:rsidR="000C2F60">
        <w:rPr>
          <w:rFonts w:ascii="Times New Roman" w:hAnsi="Times New Roman" w:cs="Times New Roman"/>
          <w:sz w:val="24"/>
          <w:szCs w:val="24"/>
          <w:lang w:val="en-US"/>
        </w:rPr>
        <w:t xml:space="preserve"> willingly</w:t>
      </w:r>
      <w:r>
        <w:rPr>
          <w:rFonts w:ascii="Times New Roman" w:hAnsi="Times New Roman" w:cs="Times New Roman"/>
          <w:sz w:val="24"/>
          <w:szCs w:val="24"/>
          <w:lang w:val="en-US"/>
        </w:rPr>
        <w:t xml:space="preserve">”. </w:t>
      </w:r>
    </w:p>
    <w:p w14:paraId="0C061CAE" w14:textId="766B199E" w:rsidR="00434D02" w:rsidRPr="00434D02" w:rsidRDefault="00434D02" w:rsidP="00434D02">
      <w:pPr>
        <w:pStyle w:val="ListParagraph"/>
        <w:numPr>
          <w:ilvl w:val="0"/>
          <w:numId w:val="1"/>
        </w:numPr>
        <w:spacing w:line="240" w:lineRule="auto"/>
        <w:rPr>
          <w:rFonts w:ascii="Times New Roman" w:hAnsi="Times New Roman" w:cs="Times New Roman"/>
          <w:color w:val="000000"/>
          <w:sz w:val="24"/>
          <w:szCs w:val="24"/>
          <w:lang w:val="en-US"/>
        </w:rPr>
      </w:pPr>
      <w:r w:rsidRPr="00434D02">
        <w:rPr>
          <w:rFonts w:ascii="Times New Roman" w:hAnsi="Times New Roman" w:cs="Times New Roman"/>
          <w:i/>
          <w:iCs/>
          <w:color w:val="000000"/>
          <w:sz w:val="24"/>
          <w:szCs w:val="24"/>
          <w:lang w:val="en-US"/>
        </w:rPr>
        <w:t xml:space="preserve">Protagoras, </w:t>
      </w:r>
      <w:r w:rsidRPr="00434D02">
        <w:rPr>
          <w:rFonts w:ascii="Times New Roman" w:hAnsi="Times New Roman" w:cs="Times New Roman"/>
          <w:color w:val="000000"/>
          <w:sz w:val="24"/>
          <w:szCs w:val="24"/>
          <w:lang w:val="en-US"/>
        </w:rPr>
        <w:t>347c – 348a:</w:t>
      </w:r>
    </w:p>
    <w:p w14:paraId="6186EF50" w14:textId="77777777" w:rsidR="00434D02" w:rsidRDefault="00434D02" w:rsidP="00434D02">
      <w:pPr>
        <w:spacing w:after="0" w:line="240" w:lineRule="auto"/>
        <w:rPr>
          <w:rFonts w:ascii="Times New Roman" w:hAnsi="Times New Roman" w:cs="Times New Roman"/>
          <w:iCs/>
          <w:sz w:val="24"/>
          <w:szCs w:val="24"/>
          <w:lang w:val="en-US"/>
        </w:rPr>
      </w:pPr>
      <w:r w:rsidRPr="005A362D">
        <w:rPr>
          <w:rFonts w:ascii="Times New Roman" w:hAnsi="Times New Roman" w:cs="Times New Roman"/>
          <w:iCs/>
          <w:sz w:val="24"/>
          <w:szCs w:val="24"/>
          <w:lang w:val="en-US"/>
        </w:rPr>
        <w:t xml:space="preserve">καὶ </w:t>
      </w:r>
      <w:proofErr w:type="spellStart"/>
      <w:r w:rsidRPr="005A362D">
        <w:rPr>
          <w:rFonts w:ascii="Times New Roman" w:hAnsi="Times New Roman" w:cs="Times New Roman"/>
          <w:iCs/>
          <w:sz w:val="24"/>
          <w:szCs w:val="24"/>
          <w:lang w:val="en-US"/>
        </w:rPr>
        <w:t>γὰρ</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δοκεῖ</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μοι</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τὸ</w:t>
      </w:r>
      <w:proofErr w:type="spellEnd"/>
      <w:r w:rsidRPr="005A362D">
        <w:rPr>
          <w:rFonts w:ascii="Times New Roman" w:hAnsi="Times New Roman" w:cs="Times New Roman"/>
          <w:iCs/>
          <w:sz w:val="24"/>
          <w:szCs w:val="24"/>
          <w:lang w:val="en-US"/>
        </w:rPr>
        <w:t xml:space="preserve"> π</w:t>
      </w:r>
      <w:proofErr w:type="spellStart"/>
      <w:r w:rsidRPr="005A362D">
        <w:rPr>
          <w:rFonts w:ascii="Times New Roman" w:hAnsi="Times New Roman" w:cs="Times New Roman"/>
          <w:iCs/>
          <w:sz w:val="24"/>
          <w:szCs w:val="24"/>
          <w:lang w:val="en-US"/>
        </w:rPr>
        <w:t>ερὶ</w:t>
      </w:r>
      <w:proofErr w:type="spellEnd"/>
      <w:r w:rsidRPr="005A362D">
        <w:rPr>
          <w:rFonts w:ascii="Times New Roman" w:hAnsi="Times New Roman" w:cs="Times New Roman"/>
          <w:iCs/>
          <w:sz w:val="24"/>
          <w:szCs w:val="24"/>
          <w:lang w:val="en-US"/>
        </w:rPr>
        <w:t xml:space="preserve"> π</w:t>
      </w:r>
      <w:proofErr w:type="spellStart"/>
      <w:r w:rsidRPr="005A362D">
        <w:rPr>
          <w:rFonts w:ascii="Times New Roman" w:hAnsi="Times New Roman" w:cs="Times New Roman"/>
          <w:iCs/>
          <w:sz w:val="24"/>
          <w:szCs w:val="24"/>
          <w:lang w:val="en-US"/>
        </w:rPr>
        <w:t>οιήσεως</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δι</w:t>
      </w:r>
      <w:proofErr w:type="spellEnd"/>
      <w:r w:rsidRPr="005A362D">
        <w:rPr>
          <w:rFonts w:ascii="Times New Roman" w:hAnsi="Times New Roman" w:cs="Times New Roman"/>
          <w:iCs/>
          <w:sz w:val="24"/>
          <w:szCs w:val="24"/>
          <w:lang w:val="en-US"/>
        </w:rPr>
        <w:t xml:space="preserve">αλέγεσθαι </w:t>
      </w:r>
      <w:proofErr w:type="spellStart"/>
      <w:r w:rsidRPr="005A362D">
        <w:rPr>
          <w:rFonts w:ascii="Times New Roman" w:hAnsi="Times New Roman" w:cs="Times New Roman"/>
          <w:iCs/>
          <w:sz w:val="24"/>
          <w:szCs w:val="24"/>
          <w:lang w:val="en-US"/>
        </w:rPr>
        <w:t>ὁμοιότ</w:t>
      </w:r>
      <w:proofErr w:type="spellEnd"/>
      <w:r w:rsidRPr="005A362D">
        <w:rPr>
          <w:rFonts w:ascii="Times New Roman" w:hAnsi="Times New Roman" w:cs="Times New Roman"/>
          <w:iCs/>
          <w:sz w:val="24"/>
          <w:szCs w:val="24"/>
          <w:lang w:val="en-US"/>
        </w:rPr>
        <w:t xml:space="preserve">ατον </w:t>
      </w:r>
      <w:proofErr w:type="spellStart"/>
      <w:r w:rsidRPr="005A362D">
        <w:rPr>
          <w:rFonts w:ascii="Times New Roman" w:hAnsi="Times New Roman" w:cs="Times New Roman"/>
          <w:iCs/>
          <w:sz w:val="24"/>
          <w:szCs w:val="24"/>
          <w:lang w:val="en-US"/>
        </w:rPr>
        <w:t>εἶν</w:t>
      </w:r>
      <w:proofErr w:type="spellEnd"/>
      <w:r w:rsidRPr="005A362D">
        <w:rPr>
          <w:rFonts w:ascii="Times New Roman" w:hAnsi="Times New Roman" w:cs="Times New Roman"/>
          <w:iCs/>
          <w:sz w:val="24"/>
          <w:szCs w:val="24"/>
          <w:lang w:val="en-US"/>
        </w:rPr>
        <w:t xml:space="preserve">αι </w:t>
      </w:r>
      <w:proofErr w:type="spellStart"/>
      <w:r w:rsidRPr="005A362D">
        <w:rPr>
          <w:rFonts w:ascii="Times New Roman" w:hAnsi="Times New Roman" w:cs="Times New Roman"/>
          <w:iCs/>
          <w:sz w:val="24"/>
          <w:szCs w:val="24"/>
          <w:lang w:val="en-US"/>
        </w:rPr>
        <w:t>τοῖς</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συμ</w:t>
      </w:r>
      <w:proofErr w:type="spellEnd"/>
      <w:r w:rsidRPr="005A362D">
        <w:rPr>
          <w:rFonts w:ascii="Times New Roman" w:hAnsi="Times New Roman" w:cs="Times New Roman"/>
          <w:iCs/>
          <w:sz w:val="24"/>
          <w:szCs w:val="24"/>
          <w:lang w:val="en-US"/>
        </w:rPr>
        <w:t xml:space="preserve">ποσίοις </w:t>
      </w:r>
      <w:proofErr w:type="spellStart"/>
      <w:r w:rsidRPr="005A362D">
        <w:rPr>
          <w:rFonts w:ascii="Times New Roman" w:hAnsi="Times New Roman" w:cs="Times New Roman"/>
          <w:iCs/>
          <w:sz w:val="24"/>
          <w:szCs w:val="24"/>
          <w:lang w:val="en-US"/>
        </w:rPr>
        <w:t>τοῖς</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τῶν</w:t>
      </w:r>
      <w:proofErr w:type="spellEnd"/>
      <w:r w:rsidRPr="005A362D">
        <w:rPr>
          <w:rFonts w:ascii="Times New Roman" w:hAnsi="Times New Roman" w:cs="Times New Roman"/>
          <w:iCs/>
          <w:sz w:val="24"/>
          <w:szCs w:val="24"/>
          <w:lang w:val="en-US"/>
        </w:rPr>
        <w:t xml:space="preserve"> φα</w:t>
      </w:r>
      <w:proofErr w:type="spellStart"/>
      <w:r w:rsidRPr="005A362D">
        <w:rPr>
          <w:rFonts w:ascii="Times New Roman" w:hAnsi="Times New Roman" w:cs="Times New Roman"/>
          <w:iCs/>
          <w:sz w:val="24"/>
          <w:szCs w:val="24"/>
          <w:lang w:val="en-US"/>
        </w:rPr>
        <w:t>ύλων</w:t>
      </w:r>
      <w:proofErr w:type="spellEnd"/>
      <w:r w:rsidRPr="005A362D">
        <w:rPr>
          <w:rFonts w:ascii="Times New Roman" w:hAnsi="Times New Roman" w:cs="Times New Roman"/>
          <w:iCs/>
          <w:sz w:val="24"/>
          <w:szCs w:val="24"/>
          <w:lang w:val="en-US"/>
        </w:rPr>
        <w:t xml:space="preserve"> καὶ </w:t>
      </w:r>
      <w:proofErr w:type="spellStart"/>
      <w:r w:rsidRPr="005A362D">
        <w:rPr>
          <w:rFonts w:ascii="Times New Roman" w:hAnsi="Times New Roman" w:cs="Times New Roman"/>
          <w:iCs/>
          <w:sz w:val="24"/>
          <w:szCs w:val="24"/>
          <w:lang w:val="en-US"/>
        </w:rPr>
        <w:t>ἀγορ</w:t>
      </w:r>
      <w:proofErr w:type="spellEnd"/>
      <w:r w:rsidRPr="005A362D">
        <w:rPr>
          <w:rFonts w:ascii="Times New Roman" w:hAnsi="Times New Roman" w:cs="Times New Roman"/>
          <w:iCs/>
          <w:sz w:val="24"/>
          <w:szCs w:val="24"/>
          <w:lang w:val="en-US"/>
        </w:rPr>
        <w:t xml:space="preserve">αίων </w:t>
      </w:r>
      <w:proofErr w:type="spellStart"/>
      <w:r w:rsidRPr="005A362D">
        <w:rPr>
          <w:rFonts w:ascii="Times New Roman" w:hAnsi="Times New Roman" w:cs="Times New Roman"/>
          <w:iCs/>
          <w:sz w:val="24"/>
          <w:szCs w:val="24"/>
          <w:lang w:val="en-US"/>
        </w:rPr>
        <w:t>ἀνθρώ</w:t>
      </w:r>
      <w:proofErr w:type="spellEnd"/>
      <w:r w:rsidRPr="005A362D">
        <w:rPr>
          <w:rFonts w:ascii="Times New Roman" w:hAnsi="Times New Roman" w:cs="Times New Roman"/>
          <w:iCs/>
          <w:sz w:val="24"/>
          <w:szCs w:val="24"/>
          <w:lang w:val="en-US"/>
        </w:rPr>
        <w:t xml:space="preserve">πων. καὶ </w:t>
      </w:r>
      <w:proofErr w:type="spellStart"/>
      <w:r w:rsidRPr="005A362D">
        <w:rPr>
          <w:rFonts w:ascii="Times New Roman" w:hAnsi="Times New Roman" w:cs="Times New Roman"/>
          <w:iCs/>
          <w:sz w:val="24"/>
          <w:szCs w:val="24"/>
          <w:lang w:val="en-US"/>
        </w:rPr>
        <w:t>γὰρ</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οὗτοι</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διὰ</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τὸ</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μὴ</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δύν</w:t>
      </w:r>
      <w:proofErr w:type="spellEnd"/>
      <w:r w:rsidRPr="005A362D">
        <w:rPr>
          <w:rFonts w:ascii="Times New Roman" w:hAnsi="Times New Roman" w:cs="Times New Roman"/>
          <w:iCs/>
          <w:sz w:val="24"/>
          <w:szCs w:val="24"/>
          <w:lang w:val="en-US"/>
        </w:rPr>
        <w:t xml:space="preserve">ασθαι </w:t>
      </w:r>
      <w:proofErr w:type="spellStart"/>
      <w:r w:rsidRPr="005A362D">
        <w:rPr>
          <w:rFonts w:ascii="Times New Roman" w:hAnsi="Times New Roman" w:cs="Times New Roman"/>
          <w:iCs/>
          <w:sz w:val="24"/>
          <w:szCs w:val="24"/>
          <w:lang w:val="en-US"/>
        </w:rPr>
        <w:t>ἀλλήλοις</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δι</w:t>
      </w:r>
      <w:proofErr w:type="spellEnd"/>
      <w:r w:rsidRPr="005A362D">
        <w:rPr>
          <w:rFonts w:ascii="Times New Roman" w:hAnsi="Times New Roman" w:cs="Times New Roman"/>
          <w:iCs/>
          <w:sz w:val="24"/>
          <w:szCs w:val="24"/>
          <w:lang w:val="en-US"/>
        </w:rPr>
        <w:t>᾽ ἑα</w:t>
      </w:r>
      <w:proofErr w:type="spellStart"/>
      <w:r w:rsidRPr="005A362D">
        <w:rPr>
          <w:rFonts w:ascii="Times New Roman" w:hAnsi="Times New Roman" w:cs="Times New Roman"/>
          <w:iCs/>
          <w:sz w:val="24"/>
          <w:szCs w:val="24"/>
          <w:lang w:val="en-US"/>
        </w:rPr>
        <w:t>υτῶν</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συνεῖν</w:t>
      </w:r>
      <w:proofErr w:type="spellEnd"/>
      <w:r w:rsidRPr="005A362D">
        <w:rPr>
          <w:rFonts w:ascii="Times New Roman" w:hAnsi="Times New Roman" w:cs="Times New Roman"/>
          <w:iCs/>
          <w:sz w:val="24"/>
          <w:szCs w:val="24"/>
          <w:lang w:val="en-US"/>
        </w:rPr>
        <w:t xml:space="preserve">αι </w:t>
      </w:r>
      <w:proofErr w:type="spellStart"/>
      <w:r w:rsidRPr="005A362D">
        <w:rPr>
          <w:rFonts w:ascii="Times New Roman" w:hAnsi="Times New Roman" w:cs="Times New Roman"/>
          <w:iCs/>
          <w:sz w:val="24"/>
          <w:szCs w:val="24"/>
          <w:lang w:val="en-US"/>
        </w:rPr>
        <w:t>ἐν</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τῷ</w:t>
      </w:r>
      <w:proofErr w:type="spellEnd"/>
      <w:r w:rsidRPr="005A362D">
        <w:rPr>
          <w:rFonts w:ascii="Times New Roman" w:hAnsi="Times New Roman" w:cs="Times New Roman"/>
          <w:iCs/>
          <w:sz w:val="24"/>
          <w:szCs w:val="24"/>
          <w:lang w:val="en-US"/>
        </w:rPr>
        <w:t xml:space="preserve"> π</w:t>
      </w:r>
      <w:proofErr w:type="spellStart"/>
      <w:r w:rsidRPr="005A362D">
        <w:rPr>
          <w:rFonts w:ascii="Times New Roman" w:hAnsi="Times New Roman" w:cs="Times New Roman"/>
          <w:iCs/>
          <w:sz w:val="24"/>
          <w:szCs w:val="24"/>
          <w:lang w:val="en-US"/>
        </w:rPr>
        <w:t>ότῳ</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μηδὲ</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διὰ</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τῆς</w:t>
      </w:r>
      <w:proofErr w:type="spellEnd"/>
      <w:r w:rsidRPr="005A362D">
        <w:rPr>
          <w:rFonts w:ascii="Times New Roman" w:hAnsi="Times New Roman" w:cs="Times New Roman"/>
          <w:iCs/>
          <w:sz w:val="24"/>
          <w:szCs w:val="24"/>
          <w:lang w:val="en-US"/>
        </w:rPr>
        <w:t xml:space="preserve"> ἑα</w:t>
      </w:r>
      <w:proofErr w:type="spellStart"/>
      <w:r w:rsidRPr="005A362D">
        <w:rPr>
          <w:rFonts w:ascii="Times New Roman" w:hAnsi="Times New Roman" w:cs="Times New Roman"/>
          <w:iCs/>
          <w:sz w:val="24"/>
          <w:szCs w:val="24"/>
          <w:lang w:val="en-US"/>
        </w:rPr>
        <w:t>υτῶν</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φωνῆς</w:t>
      </w:r>
      <w:proofErr w:type="spellEnd"/>
      <w:r w:rsidRPr="005A362D">
        <w:rPr>
          <w:rFonts w:ascii="Times New Roman" w:hAnsi="Times New Roman" w:cs="Times New Roman"/>
          <w:iCs/>
          <w:sz w:val="24"/>
          <w:szCs w:val="24"/>
          <w:lang w:val="en-US"/>
        </w:rPr>
        <w:t xml:space="preserve"> καὶ </w:t>
      </w:r>
      <w:proofErr w:type="spellStart"/>
      <w:r w:rsidRPr="005A362D">
        <w:rPr>
          <w:rFonts w:ascii="Times New Roman" w:hAnsi="Times New Roman" w:cs="Times New Roman"/>
          <w:iCs/>
          <w:sz w:val="24"/>
          <w:szCs w:val="24"/>
          <w:lang w:val="en-US"/>
        </w:rPr>
        <w:t>τῶν</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λόγων</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b/>
          <w:bCs/>
          <w:iCs/>
          <w:sz w:val="24"/>
          <w:szCs w:val="24"/>
          <w:lang w:val="en-US"/>
        </w:rPr>
        <w:t>τῶν</w:t>
      </w:r>
      <w:proofErr w:type="spellEnd"/>
      <w:r w:rsidRPr="005A362D">
        <w:rPr>
          <w:rFonts w:ascii="Times New Roman" w:hAnsi="Times New Roman" w:cs="Times New Roman"/>
          <w:b/>
          <w:bCs/>
          <w:iCs/>
          <w:sz w:val="24"/>
          <w:szCs w:val="24"/>
          <w:lang w:val="en-US"/>
        </w:rPr>
        <w:t xml:space="preserve"> ἑα</w:t>
      </w:r>
      <w:proofErr w:type="spellStart"/>
      <w:r w:rsidRPr="005A362D">
        <w:rPr>
          <w:rFonts w:ascii="Times New Roman" w:hAnsi="Times New Roman" w:cs="Times New Roman"/>
          <w:b/>
          <w:bCs/>
          <w:iCs/>
          <w:sz w:val="24"/>
          <w:szCs w:val="24"/>
          <w:lang w:val="en-US"/>
        </w:rPr>
        <w:t>υτῶν</w:t>
      </w:r>
      <w:proofErr w:type="spellEnd"/>
      <w:r w:rsidRPr="005A362D">
        <w:rPr>
          <w:rFonts w:ascii="Times New Roman" w:hAnsi="Times New Roman" w:cs="Times New Roman"/>
          <w:b/>
          <w:bCs/>
          <w:iCs/>
          <w:sz w:val="24"/>
          <w:szCs w:val="24"/>
          <w:lang w:val="en-US"/>
        </w:rPr>
        <w:t xml:space="preserve"> ὑπὸ ἀπα</w:t>
      </w:r>
      <w:proofErr w:type="spellStart"/>
      <w:r w:rsidRPr="005A362D">
        <w:rPr>
          <w:rFonts w:ascii="Times New Roman" w:hAnsi="Times New Roman" w:cs="Times New Roman"/>
          <w:b/>
          <w:bCs/>
          <w:iCs/>
          <w:sz w:val="24"/>
          <w:szCs w:val="24"/>
          <w:lang w:val="en-US"/>
        </w:rPr>
        <w:t>ιδευσί</w:t>
      </w:r>
      <w:proofErr w:type="spellEnd"/>
      <w:r w:rsidRPr="005A362D">
        <w:rPr>
          <w:rFonts w:ascii="Times New Roman" w:hAnsi="Times New Roman" w:cs="Times New Roman"/>
          <w:b/>
          <w:bCs/>
          <w:iCs/>
          <w:sz w:val="24"/>
          <w:szCs w:val="24"/>
          <w:lang w:val="en-US"/>
        </w:rPr>
        <w:t>ας</w:t>
      </w:r>
      <w:r>
        <w:rPr>
          <w:rFonts w:ascii="Times New Roman" w:hAnsi="Times New Roman" w:cs="Times New Roman"/>
          <w:iCs/>
          <w:sz w:val="24"/>
          <w:szCs w:val="24"/>
          <w:lang w:val="en-US"/>
        </w:rPr>
        <w:t xml:space="preserve"> […] </w:t>
      </w:r>
      <w:proofErr w:type="spellStart"/>
      <w:r w:rsidRPr="005A362D">
        <w:rPr>
          <w:rFonts w:ascii="Times New Roman" w:hAnsi="Times New Roman" w:cs="Times New Roman"/>
          <w:iCs/>
          <w:sz w:val="24"/>
          <w:szCs w:val="24"/>
          <w:lang w:val="en-US"/>
        </w:rPr>
        <w:t>οὕτω</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δὲ</w:t>
      </w:r>
      <w:proofErr w:type="spellEnd"/>
      <w:r w:rsidRPr="005A362D">
        <w:rPr>
          <w:rFonts w:ascii="Times New Roman" w:hAnsi="Times New Roman" w:cs="Times New Roman"/>
          <w:iCs/>
          <w:sz w:val="24"/>
          <w:szCs w:val="24"/>
          <w:lang w:val="en-US"/>
        </w:rPr>
        <w:t xml:space="preserve"> καὶ αἱ </w:t>
      </w:r>
      <w:proofErr w:type="spellStart"/>
      <w:r w:rsidRPr="005A362D">
        <w:rPr>
          <w:rFonts w:ascii="Times New Roman" w:hAnsi="Times New Roman" w:cs="Times New Roman"/>
          <w:iCs/>
          <w:sz w:val="24"/>
          <w:szCs w:val="24"/>
          <w:lang w:val="en-US"/>
        </w:rPr>
        <w:t>τοι</w:t>
      </w:r>
      <w:proofErr w:type="spellEnd"/>
      <w:r w:rsidRPr="005A362D">
        <w:rPr>
          <w:rFonts w:ascii="Times New Roman" w:hAnsi="Times New Roman" w:cs="Times New Roman"/>
          <w:iCs/>
          <w:sz w:val="24"/>
          <w:szCs w:val="24"/>
          <w:lang w:val="en-US"/>
        </w:rPr>
        <w:t xml:space="preserve">αίδε </w:t>
      </w:r>
      <w:proofErr w:type="spellStart"/>
      <w:r w:rsidRPr="005A362D">
        <w:rPr>
          <w:rFonts w:ascii="Times New Roman" w:hAnsi="Times New Roman" w:cs="Times New Roman"/>
          <w:iCs/>
          <w:sz w:val="24"/>
          <w:szCs w:val="24"/>
          <w:lang w:val="en-US"/>
        </w:rPr>
        <w:t>συνουσί</w:t>
      </w:r>
      <w:proofErr w:type="spellEnd"/>
      <w:r w:rsidRPr="005A362D">
        <w:rPr>
          <w:rFonts w:ascii="Times New Roman" w:hAnsi="Times New Roman" w:cs="Times New Roman"/>
          <w:iCs/>
          <w:sz w:val="24"/>
          <w:szCs w:val="24"/>
          <w:lang w:val="en-US"/>
        </w:rPr>
        <w:t xml:space="preserve">αι, </w:t>
      </w:r>
      <w:proofErr w:type="spellStart"/>
      <w:r w:rsidRPr="005A362D">
        <w:rPr>
          <w:rFonts w:ascii="Times New Roman" w:hAnsi="Times New Roman" w:cs="Times New Roman"/>
          <w:iCs/>
          <w:sz w:val="24"/>
          <w:szCs w:val="24"/>
          <w:lang w:val="en-US"/>
        </w:rPr>
        <w:t>ἐὰν</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μὲν</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λά</w:t>
      </w:r>
      <w:proofErr w:type="spellEnd"/>
      <w:r w:rsidRPr="005A362D">
        <w:rPr>
          <w:rFonts w:ascii="Times New Roman" w:hAnsi="Times New Roman" w:cs="Times New Roman"/>
          <w:iCs/>
          <w:sz w:val="24"/>
          <w:szCs w:val="24"/>
          <w:lang w:val="en-US"/>
        </w:rPr>
        <w:t xml:space="preserve">βωνται </w:t>
      </w:r>
      <w:proofErr w:type="spellStart"/>
      <w:r w:rsidRPr="005A362D">
        <w:rPr>
          <w:rFonts w:ascii="Times New Roman" w:hAnsi="Times New Roman" w:cs="Times New Roman"/>
          <w:iCs/>
          <w:sz w:val="24"/>
          <w:szCs w:val="24"/>
          <w:lang w:val="en-US"/>
        </w:rPr>
        <w:t>ἀνδρῶν</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οἷοί</w:t>
      </w:r>
      <w:proofErr w:type="spellEnd"/>
      <w:r w:rsidRPr="005A362D">
        <w:rPr>
          <w:rFonts w:ascii="Times New Roman" w:hAnsi="Times New Roman" w:cs="Times New Roman"/>
          <w:iCs/>
          <w:sz w:val="24"/>
          <w:szCs w:val="24"/>
          <w:lang w:val="en-US"/>
        </w:rPr>
        <w:t xml:space="preserve">περ </w:t>
      </w:r>
      <w:proofErr w:type="spellStart"/>
      <w:r w:rsidRPr="005A362D">
        <w:rPr>
          <w:rFonts w:ascii="Times New Roman" w:hAnsi="Times New Roman" w:cs="Times New Roman"/>
          <w:iCs/>
          <w:sz w:val="24"/>
          <w:szCs w:val="24"/>
          <w:lang w:val="en-US"/>
        </w:rPr>
        <w:t>ἡμῶν</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οἱ</w:t>
      </w:r>
      <w:proofErr w:type="spellEnd"/>
      <w:r w:rsidRPr="005A362D">
        <w:rPr>
          <w:rFonts w:ascii="Times New Roman" w:hAnsi="Times New Roman" w:cs="Times New Roman"/>
          <w:iCs/>
          <w:sz w:val="24"/>
          <w:szCs w:val="24"/>
          <w:lang w:val="en-US"/>
        </w:rPr>
        <w:t xml:space="preserve"> π</w:t>
      </w:r>
      <w:proofErr w:type="spellStart"/>
      <w:r w:rsidRPr="005A362D">
        <w:rPr>
          <w:rFonts w:ascii="Times New Roman" w:hAnsi="Times New Roman" w:cs="Times New Roman"/>
          <w:iCs/>
          <w:sz w:val="24"/>
          <w:szCs w:val="24"/>
          <w:lang w:val="en-US"/>
        </w:rPr>
        <w:t>ολλοί</w:t>
      </w:r>
      <w:proofErr w:type="spellEnd"/>
      <w:r w:rsidRPr="005A362D">
        <w:rPr>
          <w:rFonts w:ascii="Times New Roman" w:hAnsi="Times New Roman" w:cs="Times New Roman"/>
          <w:iCs/>
          <w:sz w:val="24"/>
          <w:szCs w:val="24"/>
          <w:lang w:val="en-US"/>
        </w:rPr>
        <w:t xml:space="preserve"> φα</w:t>
      </w:r>
      <w:proofErr w:type="spellStart"/>
      <w:r w:rsidRPr="005A362D">
        <w:rPr>
          <w:rFonts w:ascii="Times New Roman" w:hAnsi="Times New Roman" w:cs="Times New Roman"/>
          <w:iCs/>
          <w:sz w:val="24"/>
          <w:szCs w:val="24"/>
          <w:lang w:val="en-US"/>
        </w:rPr>
        <w:t>σιν</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εἶν</w:t>
      </w:r>
      <w:proofErr w:type="spellEnd"/>
      <w:r w:rsidRPr="005A362D">
        <w:rPr>
          <w:rFonts w:ascii="Times New Roman" w:hAnsi="Times New Roman" w:cs="Times New Roman"/>
          <w:iCs/>
          <w:sz w:val="24"/>
          <w:szCs w:val="24"/>
          <w:lang w:val="en-US"/>
        </w:rPr>
        <w:t xml:space="preserve">αι, </w:t>
      </w:r>
      <w:proofErr w:type="spellStart"/>
      <w:r w:rsidRPr="005A362D">
        <w:rPr>
          <w:rFonts w:ascii="Times New Roman" w:hAnsi="Times New Roman" w:cs="Times New Roman"/>
          <w:iCs/>
          <w:sz w:val="24"/>
          <w:szCs w:val="24"/>
          <w:lang w:val="en-US"/>
        </w:rPr>
        <w:t>οὐδὲν</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δέοντ</w:t>
      </w:r>
      <w:proofErr w:type="spellEnd"/>
      <w:r w:rsidRPr="005A362D">
        <w:rPr>
          <w:rFonts w:ascii="Times New Roman" w:hAnsi="Times New Roman" w:cs="Times New Roman"/>
          <w:iCs/>
          <w:sz w:val="24"/>
          <w:szCs w:val="24"/>
          <w:lang w:val="en-US"/>
        </w:rPr>
        <w:t xml:space="preserve">αι </w:t>
      </w:r>
      <w:proofErr w:type="spellStart"/>
      <w:r w:rsidRPr="005A362D">
        <w:rPr>
          <w:rFonts w:ascii="Times New Roman" w:hAnsi="Times New Roman" w:cs="Times New Roman"/>
          <w:iCs/>
          <w:sz w:val="24"/>
          <w:szCs w:val="24"/>
          <w:lang w:val="en-US"/>
        </w:rPr>
        <w:t>ἀλλοτρί</w:t>
      </w:r>
      <w:proofErr w:type="spellEnd"/>
      <w:r w:rsidRPr="005A362D">
        <w:rPr>
          <w:rFonts w:ascii="Times New Roman" w:hAnsi="Times New Roman" w:cs="Times New Roman"/>
          <w:iCs/>
          <w:sz w:val="24"/>
          <w:szCs w:val="24"/>
          <w:lang w:val="en-US"/>
        </w:rPr>
        <w:t xml:space="preserve">ας </w:t>
      </w:r>
      <w:proofErr w:type="spellStart"/>
      <w:r w:rsidRPr="005A362D">
        <w:rPr>
          <w:rFonts w:ascii="Times New Roman" w:hAnsi="Times New Roman" w:cs="Times New Roman"/>
          <w:iCs/>
          <w:sz w:val="24"/>
          <w:szCs w:val="24"/>
          <w:lang w:val="en-US"/>
        </w:rPr>
        <w:t>φωνῆς</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οὐδὲ</w:t>
      </w:r>
      <w:proofErr w:type="spellEnd"/>
      <w:r w:rsidRPr="005A362D">
        <w:rPr>
          <w:rFonts w:ascii="Times New Roman" w:hAnsi="Times New Roman" w:cs="Times New Roman"/>
          <w:iCs/>
          <w:sz w:val="24"/>
          <w:szCs w:val="24"/>
          <w:lang w:val="en-US"/>
        </w:rPr>
        <w:t xml:space="preserve"> π</w:t>
      </w:r>
      <w:proofErr w:type="spellStart"/>
      <w:r w:rsidRPr="005A362D">
        <w:rPr>
          <w:rFonts w:ascii="Times New Roman" w:hAnsi="Times New Roman" w:cs="Times New Roman"/>
          <w:iCs/>
          <w:sz w:val="24"/>
          <w:szCs w:val="24"/>
          <w:lang w:val="en-US"/>
        </w:rPr>
        <w:t>οιητῶν</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b/>
          <w:bCs/>
          <w:iCs/>
          <w:sz w:val="24"/>
          <w:szCs w:val="24"/>
          <w:lang w:val="en-US"/>
        </w:rPr>
        <w:t>οὓς</w:t>
      </w:r>
      <w:proofErr w:type="spellEnd"/>
      <w:r w:rsidRPr="005A362D">
        <w:rPr>
          <w:rFonts w:ascii="Times New Roman" w:hAnsi="Times New Roman" w:cs="Times New Roman"/>
          <w:b/>
          <w:bCs/>
          <w:iCs/>
          <w:sz w:val="24"/>
          <w:szCs w:val="24"/>
          <w:lang w:val="en-US"/>
        </w:rPr>
        <w:t xml:space="preserve"> </w:t>
      </w:r>
      <w:proofErr w:type="spellStart"/>
      <w:r w:rsidRPr="005A362D">
        <w:rPr>
          <w:rFonts w:ascii="Times New Roman" w:hAnsi="Times New Roman" w:cs="Times New Roman"/>
          <w:b/>
          <w:bCs/>
          <w:iCs/>
          <w:sz w:val="24"/>
          <w:szCs w:val="24"/>
          <w:lang w:val="en-US"/>
        </w:rPr>
        <w:t>οὔτε</w:t>
      </w:r>
      <w:proofErr w:type="spellEnd"/>
      <w:r w:rsidRPr="005A362D">
        <w:rPr>
          <w:rFonts w:ascii="Times New Roman" w:hAnsi="Times New Roman" w:cs="Times New Roman"/>
          <w:b/>
          <w:bCs/>
          <w:iCs/>
          <w:sz w:val="24"/>
          <w:szCs w:val="24"/>
          <w:lang w:val="en-US"/>
        </w:rPr>
        <w:t xml:space="preserve"> </w:t>
      </w:r>
      <w:proofErr w:type="spellStart"/>
      <w:r w:rsidRPr="005A362D">
        <w:rPr>
          <w:rFonts w:ascii="Times New Roman" w:hAnsi="Times New Roman" w:cs="Times New Roman"/>
          <w:b/>
          <w:bCs/>
          <w:iCs/>
          <w:sz w:val="24"/>
          <w:szCs w:val="24"/>
          <w:lang w:val="en-US"/>
        </w:rPr>
        <w:t>ἀνερέσθ</w:t>
      </w:r>
      <w:proofErr w:type="spellEnd"/>
      <w:r w:rsidRPr="005A362D">
        <w:rPr>
          <w:rFonts w:ascii="Times New Roman" w:hAnsi="Times New Roman" w:cs="Times New Roman"/>
          <w:b/>
          <w:bCs/>
          <w:iCs/>
          <w:sz w:val="24"/>
          <w:szCs w:val="24"/>
          <w:lang w:val="en-US"/>
        </w:rPr>
        <w:t xml:space="preserve">αι </w:t>
      </w:r>
      <w:proofErr w:type="spellStart"/>
      <w:r w:rsidRPr="005A362D">
        <w:rPr>
          <w:rFonts w:ascii="Times New Roman" w:hAnsi="Times New Roman" w:cs="Times New Roman"/>
          <w:b/>
          <w:bCs/>
          <w:iCs/>
          <w:sz w:val="24"/>
          <w:szCs w:val="24"/>
          <w:lang w:val="en-US"/>
        </w:rPr>
        <w:t>οἷόν</w:t>
      </w:r>
      <w:proofErr w:type="spellEnd"/>
      <w:r w:rsidRPr="005A362D">
        <w:rPr>
          <w:rFonts w:ascii="Times New Roman" w:hAnsi="Times New Roman" w:cs="Times New Roman"/>
          <w:b/>
          <w:bCs/>
          <w:iCs/>
          <w:sz w:val="24"/>
          <w:szCs w:val="24"/>
          <w:lang w:val="en-US"/>
        </w:rPr>
        <w:t xml:space="preserve"> τ᾽ </w:t>
      </w:r>
      <w:proofErr w:type="spellStart"/>
      <w:r w:rsidRPr="005A362D">
        <w:rPr>
          <w:rFonts w:ascii="Times New Roman" w:hAnsi="Times New Roman" w:cs="Times New Roman"/>
          <w:b/>
          <w:bCs/>
          <w:iCs/>
          <w:sz w:val="24"/>
          <w:szCs w:val="24"/>
          <w:lang w:val="en-US"/>
        </w:rPr>
        <w:t>ἐστὶν</w:t>
      </w:r>
      <w:proofErr w:type="spellEnd"/>
      <w:r w:rsidRPr="005A362D">
        <w:rPr>
          <w:rFonts w:ascii="Times New Roman" w:hAnsi="Times New Roman" w:cs="Times New Roman"/>
          <w:b/>
          <w:bCs/>
          <w:iCs/>
          <w:sz w:val="24"/>
          <w:szCs w:val="24"/>
          <w:lang w:val="en-US"/>
        </w:rPr>
        <w:t xml:space="preserve"> π</w:t>
      </w:r>
      <w:proofErr w:type="spellStart"/>
      <w:r w:rsidRPr="005A362D">
        <w:rPr>
          <w:rFonts w:ascii="Times New Roman" w:hAnsi="Times New Roman" w:cs="Times New Roman"/>
          <w:b/>
          <w:bCs/>
          <w:iCs/>
          <w:sz w:val="24"/>
          <w:szCs w:val="24"/>
          <w:lang w:val="en-US"/>
        </w:rPr>
        <w:t>ερὶ</w:t>
      </w:r>
      <w:proofErr w:type="spellEnd"/>
      <w:r w:rsidRPr="005A362D">
        <w:rPr>
          <w:rFonts w:ascii="Times New Roman" w:hAnsi="Times New Roman" w:cs="Times New Roman"/>
          <w:b/>
          <w:bCs/>
          <w:iCs/>
          <w:sz w:val="24"/>
          <w:szCs w:val="24"/>
          <w:lang w:val="en-US"/>
        </w:rPr>
        <w:t xml:space="preserve"> </w:t>
      </w:r>
      <w:proofErr w:type="spellStart"/>
      <w:r w:rsidRPr="005A362D">
        <w:rPr>
          <w:rFonts w:ascii="Times New Roman" w:hAnsi="Times New Roman" w:cs="Times New Roman"/>
          <w:b/>
          <w:bCs/>
          <w:iCs/>
          <w:sz w:val="24"/>
          <w:szCs w:val="24"/>
          <w:lang w:val="en-US"/>
        </w:rPr>
        <w:t>ὧν</w:t>
      </w:r>
      <w:proofErr w:type="spellEnd"/>
      <w:r w:rsidRPr="005A362D">
        <w:rPr>
          <w:rFonts w:ascii="Times New Roman" w:hAnsi="Times New Roman" w:cs="Times New Roman"/>
          <w:b/>
          <w:bCs/>
          <w:iCs/>
          <w:sz w:val="24"/>
          <w:szCs w:val="24"/>
          <w:lang w:val="en-US"/>
        </w:rPr>
        <w:t xml:space="preserve"> </w:t>
      </w:r>
      <w:proofErr w:type="spellStart"/>
      <w:r w:rsidRPr="005A362D">
        <w:rPr>
          <w:rFonts w:ascii="Times New Roman" w:hAnsi="Times New Roman" w:cs="Times New Roman"/>
          <w:b/>
          <w:bCs/>
          <w:iCs/>
          <w:sz w:val="24"/>
          <w:szCs w:val="24"/>
          <w:lang w:val="en-US"/>
        </w:rPr>
        <w:t>λέγουσιν</w:t>
      </w:r>
      <w:proofErr w:type="spellEnd"/>
      <w:r w:rsidRPr="005A362D">
        <w:rPr>
          <w:rFonts w:ascii="Times New Roman" w:hAnsi="Times New Roman" w:cs="Times New Roman"/>
          <w:iCs/>
          <w:sz w:val="24"/>
          <w:szCs w:val="24"/>
          <w:lang w:val="en-US"/>
        </w:rPr>
        <w:t>, ἐπα</w:t>
      </w:r>
      <w:proofErr w:type="spellStart"/>
      <w:r w:rsidRPr="005A362D">
        <w:rPr>
          <w:rFonts w:ascii="Times New Roman" w:hAnsi="Times New Roman" w:cs="Times New Roman"/>
          <w:iCs/>
          <w:sz w:val="24"/>
          <w:szCs w:val="24"/>
          <w:lang w:val="en-US"/>
        </w:rPr>
        <w:t>γόμενοί</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τε</w:t>
      </w:r>
      <w:proofErr w:type="spellEnd"/>
      <w:r w:rsidRPr="005A362D">
        <w:rPr>
          <w:rFonts w:ascii="Times New Roman" w:hAnsi="Times New Roman" w:cs="Times New Roman"/>
          <w:iCs/>
          <w:sz w:val="24"/>
          <w:szCs w:val="24"/>
          <w:lang w:val="en-US"/>
        </w:rPr>
        <w:t xml:space="preserve"> α</w:t>
      </w:r>
      <w:proofErr w:type="spellStart"/>
      <w:r w:rsidRPr="005A362D">
        <w:rPr>
          <w:rFonts w:ascii="Times New Roman" w:hAnsi="Times New Roman" w:cs="Times New Roman"/>
          <w:iCs/>
          <w:sz w:val="24"/>
          <w:szCs w:val="24"/>
          <w:lang w:val="en-US"/>
        </w:rPr>
        <w:t>ὐτοὺς</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οἱ</w:t>
      </w:r>
      <w:proofErr w:type="spellEnd"/>
      <w:r w:rsidRPr="005A362D">
        <w:rPr>
          <w:rFonts w:ascii="Times New Roman" w:hAnsi="Times New Roman" w:cs="Times New Roman"/>
          <w:iCs/>
          <w:sz w:val="24"/>
          <w:szCs w:val="24"/>
          <w:lang w:val="en-US"/>
        </w:rPr>
        <w:t xml:space="preserve"> π</w:t>
      </w:r>
      <w:proofErr w:type="spellStart"/>
      <w:r w:rsidRPr="005A362D">
        <w:rPr>
          <w:rFonts w:ascii="Times New Roman" w:hAnsi="Times New Roman" w:cs="Times New Roman"/>
          <w:iCs/>
          <w:sz w:val="24"/>
          <w:szCs w:val="24"/>
          <w:lang w:val="en-US"/>
        </w:rPr>
        <w:t>ολλοὶ</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b/>
          <w:bCs/>
          <w:iCs/>
          <w:sz w:val="24"/>
          <w:szCs w:val="24"/>
          <w:lang w:val="en-US"/>
        </w:rPr>
        <w:t>ἐν</w:t>
      </w:r>
      <w:proofErr w:type="spellEnd"/>
      <w:r w:rsidRPr="005A362D">
        <w:rPr>
          <w:rFonts w:ascii="Times New Roman" w:hAnsi="Times New Roman" w:cs="Times New Roman"/>
          <w:b/>
          <w:bCs/>
          <w:iCs/>
          <w:sz w:val="24"/>
          <w:szCs w:val="24"/>
          <w:lang w:val="en-US"/>
        </w:rPr>
        <w:t xml:space="preserve"> </w:t>
      </w:r>
      <w:proofErr w:type="spellStart"/>
      <w:r w:rsidRPr="005A362D">
        <w:rPr>
          <w:rFonts w:ascii="Times New Roman" w:hAnsi="Times New Roman" w:cs="Times New Roman"/>
          <w:b/>
          <w:bCs/>
          <w:iCs/>
          <w:sz w:val="24"/>
          <w:szCs w:val="24"/>
          <w:lang w:val="en-US"/>
        </w:rPr>
        <w:t>τοῖς</w:t>
      </w:r>
      <w:proofErr w:type="spellEnd"/>
      <w:r w:rsidRPr="005A362D">
        <w:rPr>
          <w:rFonts w:ascii="Times New Roman" w:hAnsi="Times New Roman" w:cs="Times New Roman"/>
          <w:b/>
          <w:bCs/>
          <w:iCs/>
          <w:sz w:val="24"/>
          <w:szCs w:val="24"/>
          <w:lang w:val="en-US"/>
        </w:rPr>
        <w:t xml:space="preserve"> </w:t>
      </w:r>
      <w:proofErr w:type="spellStart"/>
      <w:r w:rsidRPr="005A362D">
        <w:rPr>
          <w:rFonts w:ascii="Times New Roman" w:hAnsi="Times New Roman" w:cs="Times New Roman"/>
          <w:b/>
          <w:bCs/>
          <w:iCs/>
          <w:sz w:val="24"/>
          <w:szCs w:val="24"/>
          <w:lang w:val="en-US"/>
        </w:rPr>
        <w:t>λόγοις</w:t>
      </w:r>
      <w:proofErr w:type="spellEnd"/>
      <w:r w:rsidRPr="005A362D">
        <w:rPr>
          <w:rFonts w:ascii="Times New Roman" w:hAnsi="Times New Roman" w:cs="Times New Roman"/>
          <w:b/>
          <w:bCs/>
          <w:iCs/>
          <w:sz w:val="24"/>
          <w:szCs w:val="24"/>
          <w:lang w:val="en-US"/>
        </w:rPr>
        <w:t xml:space="preserve"> </w:t>
      </w:r>
      <w:proofErr w:type="spellStart"/>
      <w:r w:rsidRPr="005A362D">
        <w:rPr>
          <w:rFonts w:ascii="Times New Roman" w:hAnsi="Times New Roman" w:cs="Times New Roman"/>
          <w:b/>
          <w:bCs/>
          <w:iCs/>
          <w:sz w:val="24"/>
          <w:szCs w:val="24"/>
          <w:lang w:val="en-US"/>
        </w:rPr>
        <w:t>οἱ</w:t>
      </w:r>
      <w:proofErr w:type="spellEnd"/>
      <w:r w:rsidRPr="005A362D">
        <w:rPr>
          <w:rFonts w:ascii="Times New Roman" w:hAnsi="Times New Roman" w:cs="Times New Roman"/>
          <w:b/>
          <w:bCs/>
          <w:iCs/>
          <w:sz w:val="24"/>
          <w:szCs w:val="24"/>
          <w:lang w:val="en-US"/>
        </w:rPr>
        <w:t xml:space="preserve"> </w:t>
      </w:r>
      <w:proofErr w:type="spellStart"/>
      <w:r w:rsidRPr="005A362D">
        <w:rPr>
          <w:rFonts w:ascii="Times New Roman" w:hAnsi="Times New Roman" w:cs="Times New Roman"/>
          <w:b/>
          <w:bCs/>
          <w:iCs/>
          <w:sz w:val="24"/>
          <w:szCs w:val="24"/>
          <w:lang w:val="en-US"/>
        </w:rPr>
        <w:t>μὲν</w:t>
      </w:r>
      <w:proofErr w:type="spellEnd"/>
      <w:r w:rsidRPr="005A362D">
        <w:rPr>
          <w:rFonts w:ascii="Times New Roman" w:hAnsi="Times New Roman" w:cs="Times New Roman"/>
          <w:b/>
          <w:bCs/>
          <w:iCs/>
          <w:sz w:val="24"/>
          <w:szCs w:val="24"/>
          <w:lang w:val="en-US"/>
        </w:rPr>
        <w:t xml:space="preserve"> τα</w:t>
      </w:r>
      <w:proofErr w:type="spellStart"/>
      <w:r w:rsidRPr="005A362D">
        <w:rPr>
          <w:rFonts w:ascii="Times New Roman" w:hAnsi="Times New Roman" w:cs="Times New Roman"/>
          <w:b/>
          <w:bCs/>
          <w:iCs/>
          <w:sz w:val="24"/>
          <w:szCs w:val="24"/>
          <w:lang w:val="en-US"/>
        </w:rPr>
        <w:t>ῦτά</w:t>
      </w:r>
      <w:proofErr w:type="spellEnd"/>
      <w:r w:rsidRPr="005A362D">
        <w:rPr>
          <w:rFonts w:ascii="Times New Roman" w:hAnsi="Times New Roman" w:cs="Times New Roman"/>
          <w:b/>
          <w:bCs/>
          <w:iCs/>
          <w:sz w:val="24"/>
          <w:szCs w:val="24"/>
          <w:lang w:val="en-US"/>
        </w:rPr>
        <w:t xml:space="preserve"> φα</w:t>
      </w:r>
      <w:proofErr w:type="spellStart"/>
      <w:r w:rsidRPr="005A362D">
        <w:rPr>
          <w:rFonts w:ascii="Times New Roman" w:hAnsi="Times New Roman" w:cs="Times New Roman"/>
          <w:b/>
          <w:bCs/>
          <w:iCs/>
          <w:sz w:val="24"/>
          <w:szCs w:val="24"/>
          <w:lang w:val="en-US"/>
        </w:rPr>
        <w:t>σιν</w:t>
      </w:r>
      <w:proofErr w:type="spellEnd"/>
      <w:r w:rsidRPr="005A362D">
        <w:rPr>
          <w:rFonts w:ascii="Times New Roman" w:hAnsi="Times New Roman" w:cs="Times New Roman"/>
          <w:b/>
          <w:bCs/>
          <w:iCs/>
          <w:sz w:val="24"/>
          <w:szCs w:val="24"/>
          <w:lang w:val="en-US"/>
        </w:rPr>
        <w:t xml:space="preserve"> </w:t>
      </w:r>
      <w:proofErr w:type="spellStart"/>
      <w:r w:rsidRPr="005A362D">
        <w:rPr>
          <w:rFonts w:ascii="Times New Roman" w:hAnsi="Times New Roman" w:cs="Times New Roman"/>
          <w:b/>
          <w:bCs/>
          <w:iCs/>
          <w:sz w:val="24"/>
          <w:szCs w:val="24"/>
          <w:lang w:val="en-US"/>
        </w:rPr>
        <w:t>τὸν</w:t>
      </w:r>
      <w:proofErr w:type="spellEnd"/>
      <w:r w:rsidRPr="005A362D">
        <w:rPr>
          <w:rFonts w:ascii="Times New Roman" w:hAnsi="Times New Roman" w:cs="Times New Roman"/>
          <w:b/>
          <w:bCs/>
          <w:iCs/>
          <w:sz w:val="24"/>
          <w:szCs w:val="24"/>
          <w:lang w:val="en-US"/>
        </w:rPr>
        <w:t xml:space="preserve"> π</w:t>
      </w:r>
      <w:proofErr w:type="spellStart"/>
      <w:r w:rsidRPr="005A362D">
        <w:rPr>
          <w:rFonts w:ascii="Times New Roman" w:hAnsi="Times New Roman" w:cs="Times New Roman"/>
          <w:b/>
          <w:bCs/>
          <w:iCs/>
          <w:sz w:val="24"/>
          <w:szCs w:val="24"/>
          <w:lang w:val="en-US"/>
        </w:rPr>
        <w:t>οιητὴν</w:t>
      </w:r>
      <w:proofErr w:type="spellEnd"/>
      <w:r w:rsidRPr="005A362D">
        <w:rPr>
          <w:rFonts w:ascii="Times New Roman" w:hAnsi="Times New Roman" w:cs="Times New Roman"/>
          <w:b/>
          <w:bCs/>
          <w:iCs/>
          <w:sz w:val="24"/>
          <w:szCs w:val="24"/>
          <w:lang w:val="en-US"/>
        </w:rPr>
        <w:t xml:space="preserve"> </w:t>
      </w:r>
      <w:proofErr w:type="spellStart"/>
      <w:r w:rsidRPr="005A362D">
        <w:rPr>
          <w:rFonts w:ascii="Times New Roman" w:hAnsi="Times New Roman" w:cs="Times New Roman"/>
          <w:b/>
          <w:bCs/>
          <w:iCs/>
          <w:sz w:val="24"/>
          <w:szCs w:val="24"/>
          <w:lang w:val="en-US"/>
        </w:rPr>
        <w:t>νοεῖν</w:t>
      </w:r>
      <w:proofErr w:type="spellEnd"/>
      <w:r w:rsidRPr="005A362D">
        <w:rPr>
          <w:rFonts w:ascii="Times New Roman" w:hAnsi="Times New Roman" w:cs="Times New Roman"/>
          <w:b/>
          <w:bCs/>
          <w:iCs/>
          <w:sz w:val="24"/>
          <w:szCs w:val="24"/>
          <w:lang w:val="en-US"/>
        </w:rPr>
        <w:t xml:space="preserve">, </w:t>
      </w:r>
      <w:proofErr w:type="spellStart"/>
      <w:r w:rsidRPr="005A362D">
        <w:rPr>
          <w:rFonts w:ascii="Times New Roman" w:hAnsi="Times New Roman" w:cs="Times New Roman"/>
          <w:b/>
          <w:bCs/>
          <w:iCs/>
          <w:sz w:val="24"/>
          <w:szCs w:val="24"/>
          <w:lang w:val="en-US"/>
        </w:rPr>
        <w:t>οἱ</w:t>
      </w:r>
      <w:proofErr w:type="spellEnd"/>
      <w:r w:rsidRPr="005A362D">
        <w:rPr>
          <w:rFonts w:ascii="Times New Roman" w:hAnsi="Times New Roman" w:cs="Times New Roman"/>
          <w:b/>
          <w:bCs/>
          <w:iCs/>
          <w:sz w:val="24"/>
          <w:szCs w:val="24"/>
          <w:lang w:val="en-US"/>
        </w:rPr>
        <w:t xml:space="preserve"> δ᾽ </w:t>
      </w:r>
      <w:proofErr w:type="spellStart"/>
      <w:r w:rsidRPr="005A362D">
        <w:rPr>
          <w:rFonts w:ascii="Times New Roman" w:hAnsi="Times New Roman" w:cs="Times New Roman"/>
          <w:b/>
          <w:bCs/>
          <w:iCs/>
          <w:sz w:val="24"/>
          <w:szCs w:val="24"/>
          <w:lang w:val="en-US"/>
        </w:rPr>
        <w:t>ἕτερ</w:t>
      </w:r>
      <w:proofErr w:type="spellEnd"/>
      <w:r w:rsidRPr="005A362D">
        <w:rPr>
          <w:rFonts w:ascii="Times New Roman" w:hAnsi="Times New Roman" w:cs="Times New Roman"/>
          <w:b/>
          <w:bCs/>
          <w:iCs/>
          <w:sz w:val="24"/>
          <w:szCs w:val="24"/>
          <w:lang w:val="en-US"/>
        </w:rPr>
        <w:t>α, π</w:t>
      </w:r>
      <w:proofErr w:type="spellStart"/>
      <w:r w:rsidRPr="005A362D">
        <w:rPr>
          <w:rFonts w:ascii="Times New Roman" w:hAnsi="Times New Roman" w:cs="Times New Roman"/>
          <w:b/>
          <w:bCs/>
          <w:iCs/>
          <w:sz w:val="24"/>
          <w:szCs w:val="24"/>
          <w:lang w:val="en-US"/>
        </w:rPr>
        <w:t>ερὶ</w:t>
      </w:r>
      <w:proofErr w:type="spellEnd"/>
      <w:r w:rsidRPr="005A362D">
        <w:rPr>
          <w:rFonts w:ascii="Times New Roman" w:hAnsi="Times New Roman" w:cs="Times New Roman"/>
          <w:b/>
          <w:bCs/>
          <w:iCs/>
          <w:sz w:val="24"/>
          <w:szCs w:val="24"/>
          <w:lang w:val="en-US"/>
        </w:rPr>
        <w:t xml:space="preserve"> π</w:t>
      </w:r>
      <w:proofErr w:type="spellStart"/>
      <w:r w:rsidRPr="005A362D">
        <w:rPr>
          <w:rFonts w:ascii="Times New Roman" w:hAnsi="Times New Roman" w:cs="Times New Roman"/>
          <w:b/>
          <w:bCs/>
          <w:iCs/>
          <w:sz w:val="24"/>
          <w:szCs w:val="24"/>
          <w:lang w:val="en-US"/>
        </w:rPr>
        <w:t>ράγμ</w:t>
      </w:r>
      <w:proofErr w:type="spellEnd"/>
      <w:r w:rsidRPr="005A362D">
        <w:rPr>
          <w:rFonts w:ascii="Times New Roman" w:hAnsi="Times New Roman" w:cs="Times New Roman"/>
          <w:b/>
          <w:bCs/>
          <w:iCs/>
          <w:sz w:val="24"/>
          <w:szCs w:val="24"/>
          <w:lang w:val="en-US"/>
        </w:rPr>
        <w:t xml:space="preserve">ατος </w:t>
      </w:r>
      <w:proofErr w:type="spellStart"/>
      <w:r w:rsidRPr="005A362D">
        <w:rPr>
          <w:rFonts w:ascii="Times New Roman" w:hAnsi="Times New Roman" w:cs="Times New Roman"/>
          <w:b/>
          <w:bCs/>
          <w:iCs/>
          <w:sz w:val="24"/>
          <w:szCs w:val="24"/>
          <w:lang w:val="en-US"/>
        </w:rPr>
        <w:t>δι</w:t>
      </w:r>
      <w:proofErr w:type="spellEnd"/>
      <w:r w:rsidRPr="005A362D">
        <w:rPr>
          <w:rFonts w:ascii="Times New Roman" w:hAnsi="Times New Roman" w:cs="Times New Roman"/>
          <w:b/>
          <w:bCs/>
          <w:iCs/>
          <w:sz w:val="24"/>
          <w:szCs w:val="24"/>
          <w:lang w:val="en-US"/>
        </w:rPr>
        <w:t xml:space="preserve">αλεγόμενοι ὃ </w:t>
      </w:r>
      <w:proofErr w:type="spellStart"/>
      <w:r w:rsidRPr="005A362D">
        <w:rPr>
          <w:rFonts w:ascii="Times New Roman" w:hAnsi="Times New Roman" w:cs="Times New Roman"/>
          <w:b/>
          <w:bCs/>
          <w:iCs/>
          <w:sz w:val="24"/>
          <w:szCs w:val="24"/>
          <w:lang w:val="en-US"/>
        </w:rPr>
        <w:t>ἀδυν</w:t>
      </w:r>
      <w:proofErr w:type="spellEnd"/>
      <w:r w:rsidRPr="005A362D">
        <w:rPr>
          <w:rFonts w:ascii="Times New Roman" w:hAnsi="Times New Roman" w:cs="Times New Roman"/>
          <w:b/>
          <w:bCs/>
          <w:iCs/>
          <w:sz w:val="24"/>
          <w:szCs w:val="24"/>
          <w:lang w:val="en-US"/>
        </w:rPr>
        <w:t xml:space="preserve">ατοῦσι </w:t>
      </w:r>
      <w:proofErr w:type="spellStart"/>
      <w:r w:rsidRPr="005A362D">
        <w:rPr>
          <w:rFonts w:ascii="Times New Roman" w:hAnsi="Times New Roman" w:cs="Times New Roman"/>
          <w:b/>
          <w:bCs/>
          <w:iCs/>
          <w:sz w:val="24"/>
          <w:szCs w:val="24"/>
          <w:lang w:val="en-US"/>
        </w:rPr>
        <w:t>ἐξελέγξ</w:t>
      </w:r>
      <w:proofErr w:type="spellEnd"/>
      <w:r w:rsidRPr="005A362D">
        <w:rPr>
          <w:rFonts w:ascii="Times New Roman" w:hAnsi="Times New Roman" w:cs="Times New Roman"/>
          <w:b/>
          <w:bCs/>
          <w:iCs/>
          <w:sz w:val="24"/>
          <w:szCs w:val="24"/>
          <w:lang w:val="en-US"/>
        </w:rPr>
        <w:t>αι</w:t>
      </w:r>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ἀλλὰ</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τὰς</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μὲν</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τοι</w:t>
      </w:r>
      <w:proofErr w:type="spellEnd"/>
      <w:r w:rsidRPr="005A362D">
        <w:rPr>
          <w:rFonts w:ascii="Times New Roman" w:hAnsi="Times New Roman" w:cs="Times New Roman"/>
          <w:iCs/>
          <w:sz w:val="24"/>
          <w:szCs w:val="24"/>
          <w:lang w:val="en-US"/>
        </w:rPr>
        <w:t xml:space="preserve">αύτας </w:t>
      </w:r>
      <w:proofErr w:type="spellStart"/>
      <w:r w:rsidRPr="005A362D">
        <w:rPr>
          <w:rFonts w:ascii="Times New Roman" w:hAnsi="Times New Roman" w:cs="Times New Roman"/>
          <w:iCs/>
          <w:sz w:val="24"/>
          <w:szCs w:val="24"/>
          <w:lang w:val="en-US"/>
        </w:rPr>
        <w:t>συνουσί</w:t>
      </w:r>
      <w:proofErr w:type="spellEnd"/>
      <w:r w:rsidRPr="005A362D">
        <w:rPr>
          <w:rFonts w:ascii="Times New Roman" w:hAnsi="Times New Roman" w:cs="Times New Roman"/>
          <w:iCs/>
          <w:sz w:val="24"/>
          <w:szCs w:val="24"/>
          <w:lang w:val="en-US"/>
        </w:rPr>
        <w:t>ας</w:t>
      </w:r>
      <w:r>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ἐῶσιν</w:t>
      </w:r>
      <w:proofErr w:type="spellEnd"/>
      <w:r w:rsidRPr="005A362D">
        <w:rPr>
          <w:rFonts w:ascii="Times New Roman" w:hAnsi="Times New Roman" w:cs="Times New Roman"/>
          <w:iCs/>
          <w:sz w:val="24"/>
          <w:szCs w:val="24"/>
          <w:lang w:val="en-US"/>
        </w:rPr>
        <w:t xml:space="preserve"> </w:t>
      </w:r>
      <w:r w:rsidRPr="005A362D">
        <w:rPr>
          <w:rFonts w:ascii="Times New Roman" w:hAnsi="Times New Roman" w:cs="Times New Roman"/>
          <w:iCs/>
          <w:sz w:val="24"/>
          <w:szCs w:val="24"/>
          <w:lang w:val="en-US"/>
        </w:rPr>
        <w:lastRenderedPageBreak/>
        <w:t>χα</w:t>
      </w:r>
      <w:proofErr w:type="spellStart"/>
      <w:r w:rsidRPr="005A362D">
        <w:rPr>
          <w:rFonts w:ascii="Times New Roman" w:hAnsi="Times New Roman" w:cs="Times New Roman"/>
          <w:iCs/>
          <w:sz w:val="24"/>
          <w:szCs w:val="24"/>
          <w:lang w:val="en-US"/>
        </w:rPr>
        <w:t>ίρειν</w:t>
      </w:r>
      <w:proofErr w:type="spellEnd"/>
      <w:r w:rsidRPr="005A362D">
        <w:rPr>
          <w:rFonts w:ascii="Times New Roman" w:hAnsi="Times New Roman" w:cs="Times New Roman"/>
          <w:iCs/>
          <w:sz w:val="24"/>
          <w:szCs w:val="24"/>
          <w:lang w:val="en-US"/>
        </w:rPr>
        <w:t>, α</w:t>
      </w:r>
      <w:proofErr w:type="spellStart"/>
      <w:r w:rsidRPr="005A362D">
        <w:rPr>
          <w:rFonts w:ascii="Times New Roman" w:hAnsi="Times New Roman" w:cs="Times New Roman"/>
          <w:iCs/>
          <w:sz w:val="24"/>
          <w:szCs w:val="24"/>
          <w:lang w:val="en-US"/>
        </w:rPr>
        <w:t>ὐτοὶ</w:t>
      </w:r>
      <w:proofErr w:type="spellEnd"/>
      <w:r w:rsidRPr="005A362D">
        <w:rPr>
          <w:rFonts w:ascii="Times New Roman" w:hAnsi="Times New Roman" w:cs="Times New Roman"/>
          <w:iCs/>
          <w:sz w:val="24"/>
          <w:szCs w:val="24"/>
          <w:lang w:val="en-US"/>
        </w:rPr>
        <w:t xml:space="preserve"> δ᾽ ἑα</w:t>
      </w:r>
      <w:proofErr w:type="spellStart"/>
      <w:r w:rsidRPr="005A362D">
        <w:rPr>
          <w:rFonts w:ascii="Times New Roman" w:hAnsi="Times New Roman" w:cs="Times New Roman"/>
          <w:iCs/>
          <w:sz w:val="24"/>
          <w:szCs w:val="24"/>
          <w:lang w:val="en-US"/>
        </w:rPr>
        <w:t>υτοῖς</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σύνεισιν</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δι</w:t>
      </w:r>
      <w:proofErr w:type="spellEnd"/>
      <w:r w:rsidRPr="005A362D">
        <w:rPr>
          <w:rFonts w:ascii="Times New Roman" w:hAnsi="Times New Roman" w:cs="Times New Roman"/>
          <w:iCs/>
          <w:sz w:val="24"/>
          <w:szCs w:val="24"/>
          <w:lang w:val="en-US"/>
        </w:rPr>
        <w:t>᾽ ἑα</w:t>
      </w:r>
      <w:proofErr w:type="spellStart"/>
      <w:r w:rsidRPr="005A362D">
        <w:rPr>
          <w:rFonts w:ascii="Times New Roman" w:hAnsi="Times New Roman" w:cs="Times New Roman"/>
          <w:iCs/>
          <w:sz w:val="24"/>
          <w:szCs w:val="24"/>
          <w:lang w:val="en-US"/>
        </w:rPr>
        <w:t>υτῶν</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ἐν</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τοῖς</w:t>
      </w:r>
      <w:proofErr w:type="spellEnd"/>
      <w:r w:rsidRPr="005A362D">
        <w:rPr>
          <w:rFonts w:ascii="Times New Roman" w:hAnsi="Times New Roman" w:cs="Times New Roman"/>
          <w:iCs/>
          <w:sz w:val="24"/>
          <w:szCs w:val="24"/>
          <w:lang w:val="en-US"/>
        </w:rPr>
        <w:t xml:space="preserve"> ἑα</w:t>
      </w:r>
      <w:proofErr w:type="spellStart"/>
      <w:r w:rsidRPr="005A362D">
        <w:rPr>
          <w:rFonts w:ascii="Times New Roman" w:hAnsi="Times New Roman" w:cs="Times New Roman"/>
          <w:iCs/>
          <w:sz w:val="24"/>
          <w:szCs w:val="24"/>
          <w:lang w:val="en-US"/>
        </w:rPr>
        <w:t>υτῶν</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λόγοις</w:t>
      </w:r>
      <w:proofErr w:type="spellEnd"/>
      <w:r w:rsidRPr="005A362D">
        <w:rPr>
          <w:rFonts w:ascii="Times New Roman" w:hAnsi="Times New Roman" w:cs="Times New Roman"/>
          <w:iCs/>
          <w:sz w:val="24"/>
          <w:szCs w:val="24"/>
          <w:lang w:val="en-US"/>
        </w:rPr>
        <w:t xml:space="preserve"> π</w:t>
      </w:r>
      <w:proofErr w:type="spellStart"/>
      <w:r w:rsidRPr="005A362D">
        <w:rPr>
          <w:rFonts w:ascii="Times New Roman" w:hAnsi="Times New Roman" w:cs="Times New Roman"/>
          <w:iCs/>
          <w:sz w:val="24"/>
          <w:szCs w:val="24"/>
          <w:lang w:val="en-US"/>
        </w:rPr>
        <w:t>εῖρ</w:t>
      </w:r>
      <w:proofErr w:type="spellEnd"/>
      <w:r w:rsidRPr="005A362D">
        <w:rPr>
          <w:rFonts w:ascii="Times New Roman" w:hAnsi="Times New Roman" w:cs="Times New Roman"/>
          <w:iCs/>
          <w:sz w:val="24"/>
          <w:szCs w:val="24"/>
          <w:lang w:val="en-US"/>
        </w:rPr>
        <w:t xml:space="preserve">αν </w:t>
      </w:r>
      <w:proofErr w:type="spellStart"/>
      <w:r w:rsidRPr="005A362D">
        <w:rPr>
          <w:rFonts w:ascii="Times New Roman" w:hAnsi="Times New Roman" w:cs="Times New Roman"/>
          <w:iCs/>
          <w:sz w:val="24"/>
          <w:szCs w:val="24"/>
          <w:lang w:val="en-US"/>
        </w:rPr>
        <w:t>ἀλλήλων</w:t>
      </w:r>
      <w:proofErr w:type="spellEnd"/>
      <w:r w:rsidRPr="005A362D">
        <w:rPr>
          <w:rFonts w:ascii="Times New Roman" w:hAnsi="Times New Roman" w:cs="Times New Roman"/>
          <w:iCs/>
          <w:sz w:val="24"/>
          <w:szCs w:val="24"/>
          <w:lang w:val="en-US"/>
        </w:rPr>
        <w:t xml:space="preserve"> λαμβ</w:t>
      </w:r>
      <w:proofErr w:type="spellStart"/>
      <w:r w:rsidRPr="005A362D">
        <w:rPr>
          <w:rFonts w:ascii="Times New Roman" w:hAnsi="Times New Roman" w:cs="Times New Roman"/>
          <w:iCs/>
          <w:sz w:val="24"/>
          <w:szCs w:val="24"/>
          <w:lang w:val="en-US"/>
        </w:rPr>
        <w:t>άνοντες</w:t>
      </w:r>
      <w:proofErr w:type="spellEnd"/>
      <w:r w:rsidRPr="005A362D">
        <w:rPr>
          <w:rFonts w:ascii="Times New Roman" w:hAnsi="Times New Roman" w:cs="Times New Roman"/>
          <w:iCs/>
          <w:sz w:val="24"/>
          <w:szCs w:val="24"/>
          <w:lang w:val="en-US"/>
        </w:rPr>
        <w:t xml:space="preserve"> καὶ </w:t>
      </w:r>
      <w:proofErr w:type="spellStart"/>
      <w:r w:rsidRPr="005A362D">
        <w:rPr>
          <w:rFonts w:ascii="Times New Roman" w:hAnsi="Times New Roman" w:cs="Times New Roman"/>
          <w:iCs/>
          <w:sz w:val="24"/>
          <w:szCs w:val="24"/>
          <w:lang w:val="en-US"/>
        </w:rPr>
        <w:t>διδόντες</w:t>
      </w:r>
      <w:proofErr w:type="spellEnd"/>
      <w:r w:rsidRPr="005A362D">
        <w:rPr>
          <w:rFonts w:ascii="Times New Roman" w:hAnsi="Times New Roman" w:cs="Times New Roman"/>
          <w:b/>
          <w:bCs/>
          <w:iCs/>
          <w:sz w:val="24"/>
          <w:szCs w:val="24"/>
          <w:lang w:val="en-US"/>
        </w:rPr>
        <w:t xml:space="preserve">. </w:t>
      </w:r>
      <w:proofErr w:type="spellStart"/>
      <w:r w:rsidRPr="005A362D">
        <w:rPr>
          <w:rFonts w:ascii="Times New Roman" w:hAnsi="Times New Roman" w:cs="Times New Roman"/>
          <w:b/>
          <w:bCs/>
          <w:iCs/>
          <w:sz w:val="24"/>
          <w:szCs w:val="24"/>
          <w:lang w:val="en-US"/>
        </w:rPr>
        <w:t>τοὺς</w:t>
      </w:r>
      <w:proofErr w:type="spellEnd"/>
      <w:r w:rsidRPr="005A362D">
        <w:rPr>
          <w:rFonts w:ascii="Times New Roman" w:hAnsi="Times New Roman" w:cs="Times New Roman"/>
          <w:b/>
          <w:bCs/>
          <w:iCs/>
          <w:sz w:val="24"/>
          <w:szCs w:val="24"/>
          <w:lang w:val="en-US"/>
        </w:rPr>
        <w:t xml:space="preserve"> </w:t>
      </w:r>
      <w:proofErr w:type="spellStart"/>
      <w:r w:rsidRPr="005A362D">
        <w:rPr>
          <w:rFonts w:ascii="Times New Roman" w:hAnsi="Times New Roman" w:cs="Times New Roman"/>
          <w:b/>
          <w:bCs/>
          <w:iCs/>
          <w:sz w:val="24"/>
          <w:szCs w:val="24"/>
          <w:lang w:val="en-US"/>
        </w:rPr>
        <w:t>τοιούτους</w:t>
      </w:r>
      <w:proofErr w:type="spellEnd"/>
      <w:r w:rsidRPr="005A362D">
        <w:rPr>
          <w:rFonts w:ascii="Times New Roman" w:hAnsi="Times New Roman" w:cs="Times New Roman"/>
          <w:b/>
          <w:bCs/>
          <w:iCs/>
          <w:sz w:val="24"/>
          <w:szCs w:val="24"/>
          <w:lang w:val="en-US"/>
        </w:rPr>
        <w:t xml:space="preserve"> </w:t>
      </w:r>
      <w:proofErr w:type="spellStart"/>
      <w:r w:rsidRPr="005A362D">
        <w:rPr>
          <w:rFonts w:ascii="Times New Roman" w:hAnsi="Times New Roman" w:cs="Times New Roman"/>
          <w:b/>
          <w:bCs/>
          <w:iCs/>
          <w:sz w:val="24"/>
          <w:szCs w:val="24"/>
          <w:lang w:val="en-US"/>
        </w:rPr>
        <w:t>μοι</w:t>
      </w:r>
      <w:proofErr w:type="spellEnd"/>
      <w:r w:rsidRPr="005A362D">
        <w:rPr>
          <w:rFonts w:ascii="Times New Roman" w:hAnsi="Times New Roman" w:cs="Times New Roman"/>
          <w:b/>
          <w:bCs/>
          <w:iCs/>
          <w:sz w:val="24"/>
          <w:szCs w:val="24"/>
          <w:lang w:val="en-US"/>
        </w:rPr>
        <w:t xml:space="preserve"> </w:t>
      </w:r>
      <w:proofErr w:type="spellStart"/>
      <w:r w:rsidRPr="005A362D">
        <w:rPr>
          <w:rFonts w:ascii="Times New Roman" w:hAnsi="Times New Roman" w:cs="Times New Roman"/>
          <w:b/>
          <w:bCs/>
          <w:iCs/>
          <w:sz w:val="24"/>
          <w:szCs w:val="24"/>
          <w:lang w:val="en-US"/>
        </w:rPr>
        <w:t>δοκεῖ</w:t>
      </w:r>
      <w:proofErr w:type="spellEnd"/>
      <w:r w:rsidRPr="005A362D">
        <w:rPr>
          <w:rFonts w:ascii="Times New Roman" w:hAnsi="Times New Roman" w:cs="Times New Roman"/>
          <w:b/>
          <w:bCs/>
          <w:iCs/>
          <w:sz w:val="24"/>
          <w:szCs w:val="24"/>
          <w:lang w:val="en-US"/>
        </w:rPr>
        <w:t xml:space="preserve"> </w:t>
      </w:r>
      <w:proofErr w:type="spellStart"/>
      <w:r w:rsidRPr="005A362D">
        <w:rPr>
          <w:rFonts w:ascii="Times New Roman" w:hAnsi="Times New Roman" w:cs="Times New Roman"/>
          <w:b/>
          <w:bCs/>
          <w:iCs/>
          <w:sz w:val="24"/>
          <w:szCs w:val="24"/>
          <w:lang w:val="en-US"/>
        </w:rPr>
        <w:t>χρῆν</w:t>
      </w:r>
      <w:proofErr w:type="spellEnd"/>
      <w:r w:rsidRPr="005A362D">
        <w:rPr>
          <w:rFonts w:ascii="Times New Roman" w:hAnsi="Times New Roman" w:cs="Times New Roman"/>
          <w:b/>
          <w:bCs/>
          <w:iCs/>
          <w:sz w:val="24"/>
          <w:szCs w:val="24"/>
          <w:lang w:val="en-US"/>
        </w:rPr>
        <w:t xml:space="preserve">αι </w:t>
      </w:r>
      <w:proofErr w:type="spellStart"/>
      <w:r w:rsidRPr="005A362D">
        <w:rPr>
          <w:rFonts w:ascii="Times New Roman" w:hAnsi="Times New Roman" w:cs="Times New Roman"/>
          <w:b/>
          <w:bCs/>
          <w:iCs/>
          <w:sz w:val="24"/>
          <w:szCs w:val="24"/>
          <w:lang w:val="en-US"/>
        </w:rPr>
        <w:t>μᾶλλον</w:t>
      </w:r>
      <w:proofErr w:type="spellEnd"/>
      <w:r w:rsidRPr="005A362D">
        <w:rPr>
          <w:rFonts w:ascii="Times New Roman" w:hAnsi="Times New Roman" w:cs="Times New Roman"/>
          <w:b/>
          <w:bCs/>
          <w:iCs/>
          <w:sz w:val="24"/>
          <w:szCs w:val="24"/>
          <w:lang w:val="en-US"/>
        </w:rPr>
        <w:t xml:space="preserve"> </w:t>
      </w:r>
      <w:bookmarkStart w:id="2" w:name="_Hlk97851050"/>
      <w:proofErr w:type="spellStart"/>
      <w:r w:rsidRPr="005A362D">
        <w:rPr>
          <w:rFonts w:ascii="Times New Roman" w:hAnsi="Times New Roman" w:cs="Times New Roman"/>
          <w:b/>
          <w:bCs/>
          <w:iCs/>
          <w:sz w:val="24"/>
          <w:szCs w:val="24"/>
          <w:lang w:val="en-US"/>
        </w:rPr>
        <w:t>μιμεῖσθ</w:t>
      </w:r>
      <w:proofErr w:type="spellEnd"/>
      <w:r w:rsidRPr="005A362D">
        <w:rPr>
          <w:rFonts w:ascii="Times New Roman" w:hAnsi="Times New Roman" w:cs="Times New Roman"/>
          <w:b/>
          <w:bCs/>
          <w:iCs/>
          <w:sz w:val="24"/>
          <w:szCs w:val="24"/>
          <w:lang w:val="en-US"/>
        </w:rPr>
        <w:t>αι</w:t>
      </w:r>
      <w:bookmarkEnd w:id="2"/>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ἐμέ</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τε</w:t>
      </w:r>
      <w:proofErr w:type="spellEnd"/>
      <w:r w:rsidRPr="005A362D">
        <w:rPr>
          <w:rFonts w:ascii="Times New Roman" w:hAnsi="Times New Roman" w:cs="Times New Roman"/>
          <w:iCs/>
          <w:sz w:val="24"/>
          <w:szCs w:val="24"/>
          <w:lang w:val="en-US"/>
        </w:rPr>
        <w:t xml:space="preserve"> καὶ </w:t>
      </w:r>
      <w:proofErr w:type="spellStart"/>
      <w:r w:rsidRPr="005A362D">
        <w:rPr>
          <w:rFonts w:ascii="Times New Roman" w:hAnsi="Times New Roman" w:cs="Times New Roman"/>
          <w:iCs/>
          <w:sz w:val="24"/>
          <w:szCs w:val="24"/>
          <w:lang w:val="en-US"/>
        </w:rPr>
        <w:t>σέ</w:t>
      </w:r>
      <w:proofErr w:type="spellEnd"/>
      <w:r w:rsidRPr="005A362D">
        <w:rPr>
          <w:rFonts w:ascii="Times New Roman" w:hAnsi="Times New Roman" w:cs="Times New Roman"/>
          <w:iCs/>
          <w:sz w:val="24"/>
          <w:szCs w:val="24"/>
          <w:lang w:val="en-US"/>
        </w:rPr>
        <w:t>, κατα</w:t>
      </w:r>
      <w:proofErr w:type="spellStart"/>
      <w:r w:rsidRPr="005A362D">
        <w:rPr>
          <w:rFonts w:ascii="Times New Roman" w:hAnsi="Times New Roman" w:cs="Times New Roman"/>
          <w:iCs/>
          <w:sz w:val="24"/>
          <w:szCs w:val="24"/>
          <w:lang w:val="en-US"/>
        </w:rPr>
        <w:t>θεμένους</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τοὺς</w:t>
      </w:r>
      <w:proofErr w:type="spellEnd"/>
      <w:r w:rsidRPr="005A362D">
        <w:rPr>
          <w:rFonts w:ascii="Times New Roman" w:hAnsi="Times New Roman" w:cs="Times New Roman"/>
          <w:iCs/>
          <w:sz w:val="24"/>
          <w:szCs w:val="24"/>
          <w:lang w:val="en-US"/>
        </w:rPr>
        <w:t xml:space="preserve"> π</w:t>
      </w:r>
      <w:proofErr w:type="spellStart"/>
      <w:r w:rsidRPr="005A362D">
        <w:rPr>
          <w:rFonts w:ascii="Times New Roman" w:hAnsi="Times New Roman" w:cs="Times New Roman"/>
          <w:iCs/>
          <w:sz w:val="24"/>
          <w:szCs w:val="24"/>
          <w:lang w:val="en-US"/>
        </w:rPr>
        <w:t>οιητὰς</w:t>
      </w:r>
      <w:proofErr w:type="spellEnd"/>
      <w:r w:rsidRPr="005A362D">
        <w:rPr>
          <w:rFonts w:ascii="Times New Roman" w:hAnsi="Times New Roman" w:cs="Times New Roman"/>
          <w:iCs/>
          <w:sz w:val="24"/>
          <w:szCs w:val="24"/>
          <w:lang w:val="en-US"/>
        </w:rPr>
        <w:t xml:space="preserve"> α</w:t>
      </w:r>
      <w:proofErr w:type="spellStart"/>
      <w:r w:rsidRPr="005A362D">
        <w:rPr>
          <w:rFonts w:ascii="Times New Roman" w:hAnsi="Times New Roman" w:cs="Times New Roman"/>
          <w:iCs/>
          <w:sz w:val="24"/>
          <w:szCs w:val="24"/>
          <w:lang w:val="en-US"/>
        </w:rPr>
        <w:t>ὐτοὺς</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δι</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ἡμῶν</w:t>
      </w:r>
      <w:proofErr w:type="spellEnd"/>
      <w:r w:rsidRPr="005A362D">
        <w:rPr>
          <w:rFonts w:ascii="Times New Roman" w:hAnsi="Times New Roman" w:cs="Times New Roman"/>
          <w:iCs/>
          <w:sz w:val="24"/>
          <w:szCs w:val="24"/>
          <w:lang w:val="en-US"/>
        </w:rPr>
        <w:t xml:space="preserve"> α</w:t>
      </w:r>
      <w:proofErr w:type="spellStart"/>
      <w:r w:rsidRPr="005A362D">
        <w:rPr>
          <w:rFonts w:ascii="Times New Roman" w:hAnsi="Times New Roman" w:cs="Times New Roman"/>
          <w:iCs/>
          <w:sz w:val="24"/>
          <w:szCs w:val="24"/>
          <w:lang w:val="en-US"/>
        </w:rPr>
        <w:t>ὐτῶν</w:t>
      </w:r>
      <w:proofErr w:type="spellEnd"/>
      <w:r w:rsidRPr="005A362D">
        <w:rPr>
          <w:rFonts w:ascii="Times New Roman" w:hAnsi="Times New Roman" w:cs="Times New Roman"/>
          <w:iCs/>
          <w:sz w:val="24"/>
          <w:szCs w:val="24"/>
          <w:lang w:val="en-US"/>
        </w:rPr>
        <w:t xml:space="preserve"> π</w:t>
      </w:r>
      <w:proofErr w:type="spellStart"/>
      <w:r w:rsidRPr="005A362D">
        <w:rPr>
          <w:rFonts w:ascii="Times New Roman" w:hAnsi="Times New Roman" w:cs="Times New Roman"/>
          <w:iCs/>
          <w:sz w:val="24"/>
          <w:szCs w:val="24"/>
          <w:lang w:val="en-US"/>
        </w:rPr>
        <w:t>ρὸς</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ἀλλήλους</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τοὺς</w:t>
      </w:r>
      <w:proofErr w:type="spellEnd"/>
      <w:r w:rsidRPr="005A362D">
        <w:rPr>
          <w:rFonts w:ascii="Times New Roman" w:hAnsi="Times New Roman" w:cs="Times New Roman"/>
          <w:iCs/>
          <w:sz w:val="24"/>
          <w:szCs w:val="24"/>
          <w:lang w:val="en-US"/>
        </w:rPr>
        <w:t xml:space="preserve"> </w:t>
      </w:r>
      <w:proofErr w:type="spellStart"/>
      <w:r w:rsidRPr="005A362D">
        <w:rPr>
          <w:rFonts w:ascii="Times New Roman" w:hAnsi="Times New Roman" w:cs="Times New Roman"/>
          <w:iCs/>
          <w:sz w:val="24"/>
          <w:szCs w:val="24"/>
          <w:lang w:val="en-US"/>
        </w:rPr>
        <w:t>λόγους</w:t>
      </w:r>
      <w:proofErr w:type="spellEnd"/>
      <w:r w:rsidRPr="005A362D">
        <w:rPr>
          <w:rFonts w:ascii="Times New Roman" w:hAnsi="Times New Roman" w:cs="Times New Roman"/>
          <w:iCs/>
          <w:sz w:val="24"/>
          <w:szCs w:val="24"/>
          <w:lang w:val="en-US"/>
        </w:rPr>
        <w:t xml:space="preserve"> π</w:t>
      </w:r>
      <w:proofErr w:type="spellStart"/>
      <w:r w:rsidRPr="005A362D">
        <w:rPr>
          <w:rFonts w:ascii="Times New Roman" w:hAnsi="Times New Roman" w:cs="Times New Roman"/>
          <w:iCs/>
          <w:sz w:val="24"/>
          <w:szCs w:val="24"/>
          <w:lang w:val="en-US"/>
        </w:rPr>
        <w:t>οιεῖσθ</w:t>
      </w:r>
      <w:proofErr w:type="spellEnd"/>
      <w:r w:rsidRPr="005A362D">
        <w:rPr>
          <w:rFonts w:ascii="Times New Roman" w:hAnsi="Times New Roman" w:cs="Times New Roman"/>
          <w:iCs/>
          <w:sz w:val="24"/>
          <w:szCs w:val="24"/>
          <w:lang w:val="en-US"/>
        </w:rPr>
        <w:t xml:space="preserve">αι, </w:t>
      </w:r>
      <w:proofErr w:type="spellStart"/>
      <w:r w:rsidRPr="005A362D">
        <w:rPr>
          <w:rFonts w:ascii="Times New Roman" w:hAnsi="Times New Roman" w:cs="Times New Roman"/>
          <w:b/>
          <w:bCs/>
          <w:iCs/>
          <w:sz w:val="24"/>
          <w:szCs w:val="24"/>
          <w:lang w:val="en-US"/>
        </w:rPr>
        <w:t>τῆς</w:t>
      </w:r>
      <w:proofErr w:type="spellEnd"/>
      <w:r w:rsidRPr="005A362D">
        <w:rPr>
          <w:rFonts w:ascii="Times New Roman" w:hAnsi="Times New Roman" w:cs="Times New Roman"/>
          <w:b/>
          <w:bCs/>
          <w:iCs/>
          <w:sz w:val="24"/>
          <w:szCs w:val="24"/>
          <w:lang w:val="en-US"/>
        </w:rPr>
        <w:t xml:space="preserve"> </w:t>
      </w:r>
      <w:proofErr w:type="spellStart"/>
      <w:r w:rsidRPr="005A362D">
        <w:rPr>
          <w:rFonts w:ascii="Times New Roman" w:hAnsi="Times New Roman" w:cs="Times New Roman"/>
          <w:b/>
          <w:bCs/>
          <w:iCs/>
          <w:sz w:val="24"/>
          <w:szCs w:val="24"/>
          <w:lang w:val="en-US"/>
        </w:rPr>
        <w:t>ἀληθεί</w:t>
      </w:r>
      <w:proofErr w:type="spellEnd"/>
      <w:r w:rsidRPr="005A362D">
        <w:rPr>
          <w:rFonts w:ascii="Times New Roman" w:hAnsi="Times New Roman" w:cs="Times New Roman"/>
          <w:b/>
          <w:bCs/>
          <w:iCs/>
          <w:sz w:val="24"/>
          <w:szCs w:val="24"/>
          <w:lang w:val="en-US"/>
        </w:rPr>
        <w:t xml:space="preserve">ας καὶ </w:t>
      </w:r>
      <w:proofErr w:type="spellStart"/>
      <w:r w:rsidRPr="005A362D">
        <w:rPr>
          <w:rFonts w:ascii="Times New Roman" w:hAnsi="Times New Roman" w:cs="Times New Roman"/>
          <w:b/>
          <w:bCs/>
          <w:iCs/>
          <w:sz w:val="24"/>
          <w:szCs w:val="24"/>
          <w:lang w:val="en-US"/>
        </w:rPr>
        <w:t>ἡμῶν</w:t>
      </w:r>
      <w:proofErr w:type="spellEnd"/>
      <w:r w:rsidRPr="005A362D">
        <w:rPr>
          <w:rFonts w:ascii="Times New Roman" w:hAnsi="Times New Roman" w:cs="Times New Roman"/>
          <w:b/>
          <w:bCs/>
          <w:iCs/>
          <w:sz w:val="24"/>
          <w:szCs w:val="24"/>
          <w:lang w:val="en-US"/>
        </w:rPr>
        <w:t xml:space="preserve"> α</w:t>
      </w:r>
      <w:proofErr w:type="spellStart"/>
      <w:r w:rsidRPr="005A362D">
        <w:rPr>
          <w:rFonts w:ascii="Times New Roman" w:hAnsi="Times New Roman" w:cs="Times New Roman"/>
          <w:b/>
          <w:bCs/>
          <w:iCs/>
          <w:sz w:val="24"/>
          <w:szCs w:val="24"/>
          <w:lang w:val="en-US"/>
        </w:rPr>
        <w:t>ὐτῶν</w:t>
      </w:r>
      <w:proofErr w:type="spellEnd"/>
      <w:r w:rsidRPr="005A362D">
        <w:rPr>
          <w:rFonts w:ascii="Times New Roman" w:hAnsi="Times New Roman" w:cs="Times New Roman"/>
          <w:b/>
          <w:bCs/>
          <w:iCs/>
          <w:sz w:val="24"/>
          <w:szCs w:val="24"/>
          <w:lang w:val="en-US"/>
        </w:rPr>
        <w:t xml:space="preserve"> π</w:t>
      </w:r>
      <w:proofErr w:type="spellStart"/>
      <w:r w:rsidRPr="005A362D">
        <w:rPr>
          <w:rFonts w:ascii="Times New Roman" w:hAnsi="Times New Roman" w:cs="Times New Roman"/>
          <w:b/>
          <w:bCs/>
          <w:iCs/>
          <w:sz w:val="24"/>
          <w:szCs w:val="24"/>
          <w:lang w:val="en-US"/>
        </w:rPr>
        <w:t>εῖρ</w:t>
      </w:r>
      <w:proofErr w:type="spellEnd"/>
      <w:r w:rsidRPr="005A362D">
        <w:rPr>
          <w:rFonts w:ascii="Times New Roman" w:hAnsi="Times New Roman" w:cs="Times New Roman"/>
          <w:b/>
          <w:bCs/>
          <w:iCs/>
          <w:sz w:val="24"/>
          <w:szCs w:val="24"/>
          <w:lang w:val="en-US"/>
        </w:rPr>
        <w:t>αν λαμβ</w:t>
      </w:r>
      <w:proofErr w:type="spellStart"/>
      <w:r w:rsidRPr="005A362D">
        <w:rPr>
          <w:rFonts w:ascii="Times New Roman" w:hAnsi="Times New Roman" w:cs="Times New Roman"/>
          <w:b/>
          <w:bCs/>
          <w:iCs/>
          <w:sz w:val="24"/>
          <w:szCs w:val="24"/>
          <w:lang w:val="en-US"/>
        </w:rPr>
        <w:t>άνοντ</w:t>
      </w:r>
      <w:proofErr w:type="spellEnd"/>
      <w:r w:rsidRPr="005A362D">
        <w:rPr>
          <w:rFonts w:ascii="Times New Roman" w:hAnsi="Times New Roman" w:cs="Times New Roman"/>
          <w:b/>
          <w:bCs/>
          <w:iCs/>
          <w:sz w:val="24"/>
          <w:szCs w:val="24"/>
          <w:lang w:val="en-US"/>
        </w:rPr>
        <w:t>ας</w:t>
      </w:r>
      <w:r>
        <w:rPr>
          <w:rFonts w:ascii="Times New Roman" w:hAnsi="Times New Roman" w:cs="Times New Roman"/>
          <w:iCs/>
          <w:sz w:val="24"/>
          <w:szCs w:val="24"/>
          <w:lang w:val="en-US"/>
        </w:rPr>
        <w:t>.</w:t>
      </w:r>
    </w:p>
    <w:p w14:paraId="1097C16F" w14:textId="77777777" w:rsidR="00434D02" w:rsidRDefault="00434D02" w:rsidP="00434D02">
      <w:pPr>
        <w:spacing w:after="0" w:line="240" w:lineRule="auto"/>
        <w:rPr>
          <w:rFonts w:ascii="Times New Roman" w:hAnsi="Times New Roman" w:cs="Times New Roman"/>
          <w:iCs/>
          <w:sz w:val="24"/>
          <w:szCs w:val="24"/>
          <w:lang w:val="en-US"/>
        </w:rPr>
      </w:pPr>
    </w:p>
    <w:p w14:paraId="5C911EA4" w14:textId="7AFF0CED" w:rsidR="00731A7A" w:rsidRDefault="00434D02" w:rsidP="00434D02">
      <w:pPr>
        <w:rPr>
          <w:rFonts w:ascii="Times New Roman" w:hAnsi="Times New Roman" w:cs="Times New Roman"/>
          <w:b/>
          <w:bCs/>
          <w:i/>
          <w:iCs/>
          <w:color w:val="000000"/>
          <w:sz w:val="24"/>
          <w:szCs w:val="24"/>
          <w:lang w:val="en-US"/>
        </w:rPr>
      </w:pPr>
      <w:r w:rsidRPr="00434D02">
        <w:rPr>
          <w:rFonts w:ascii="Times New Roman" w:hAnsi="Times New Roman" w:cs="Times New Roman"/>
          <w:i/>
          <w:iCs/>
          <w:color w:val="000000"/>
          <w:sz w:val="24"/>
          <w:szCs w:val="24"/>
          <w:lang w:val="en-US"/>
        </w:rPr>
        <w:t xml:space="preserve">For it seems to me that arguing about poetry is comparable to the wine-parties of common market-folk. These people, owing to their inability to carry on a familiar conversation over their wine by means of their own voices and discussions— </w:t>
      </w:r>
      <w:r w:rsidRPr="00434D02">
        <w:rPr>
          <w:rFonts w:ascii="Times New Roman" w:hAnsi="Times New Roman" w:cs="Times New Roman"/>
          <w:b/>
          <w:bCs/>
          <w:i/>
          <w:iCs/>
          <w:color w:val="000000"/>
          <w:sz w:val="24"/>
          <w:szCs w:val="24"/>
          <w:lang w:val="en-US"/>
        </w:rPr>
        <w:t>such is their lack of education</w:t>
      </w:r>
      <w:r w:rsidRPr="00434D02">
        <w:rPr>
          <w:rFonts w:ascii="Times New Roman" w:hAnsi="Times New Roman" w:cs="Times New Roman"/>
          <w:i/>
          <w:iCs/>
          <w:color w:val="000000"/>
          <w:sz w:val="24"/>
          <w:szCs w:val="24"/>
          <w:lang w:val="en-US"/>
        </w:rPr>
        <w:t xml:space="preserve">— […] And so a gathering like this of ours, when it includes such men as most of us claim to be, requires no extraneous voices, not even of the poets, </w:t>
      </w:r>
      <w:r w:rsidRPr="00434D02">
        <w:rPr>
          <w:rFonts w:ascii="Times New Roman" w:hAnsi="Times New Roman" w:cs="Times New Roman"/>
          <w:b/>
          <w:bCs/>
          <w:i/>
          <w:iCs/>
          <w:color w:val="000000"/>
          <w:sz w:val="24"/>
          <w:szCs w:val="24"/>
          <w:lang w:val="en-US"/>
        </w:rPr>
        <w:t>whom one cannot question on the sense of what they say</w:t>
      </w:r>
      <w:r w:rsidRPr="00434D02">
        <w:rPr>
          <w:rFonts w:ascii="Times New Roman" w:hAnsi="Times New Roman" w:cs="Times New Roman"/>
          <w:i/>
          <w:iCs/>
          <w:color w:val="000000"/>
          <w:sz w:val="24"/>
          <w:szCs w:val="24"/>
          <w:lang w:val="en-US"/>
        </w:rPr>
        <w:t xml:space="preserve">; when they are adduced in </w:t>
      </w:r>
      <w:r w:rsidRPr="00434D02">
        <w:rPr>
          <w:rFonts w:ascii="Times New Roman" w:hAnsi="Times New Roman" w:cs="Times New Roman"/>
          <w:b/>
          <w:bCs/>
          <w:i/>
          <w:iCs/>
          <w:color w:val="000000"/>
          <w:sz w:val="24"/>
          <w:szCs w:val="24"/>
          <w:lang w:val="en-US"/>
        </w:rPr>
        <w:t>discussion we are generally told by some that the poet thought so and so, and by others, something different, and they go on arguing about a matter which they are powerless to determine</w:t>
      </w:r>
      <w:r w:rsidRPr="00434D02">
        <w:rPr>
          <w:rFonts w:ascii="Times New Roman" w:hAnsi="Times New Roman" w:cs="Times New Roman"/>
          <w:i/>
          <w:iCs/>
          <w:color w:val="000000"/>
          <w:sz w:val="24"/>
          <w:szCs w:val="24"/>
          <w:lang w:val="en-US"/>
        </w:rPr>
        <w:t xml:space="preserve">. No, this sort of meeting is avoided by men of culture, who prefer to converse directly with each other, and to use their own way of speech in putting one another by turns to the test. </w:t>
      </w:r>
      <w:r w:rsidRPr="00434D02">
        <w:rPr>
          <w:rFonts w:ascii="Times New Roman" w:hAnsi="Times New Roman" w:cs="Times New Roman"/>
          <w:b/>
          <w:bCs/>
          <w:i/>
          <w:iCs/>
          <w:color w:val="000000"/>
          <w:sz w:val="24"/>
          <w:szCs w:val="24"/>
          <w:lang w:val="en-US"/>
        </w:rPr>
        <w:t>It is this sort of person that I think you and I ought rather to imitate</w:t>
      </w:r>
      <w:r w:rsidRPr="00434D02">
        <w:rPr>
          <w:rFonts w:ascii="Times New Roman" w:hAnsi="Times New Roman" w:cs="Times New Roman"/>
          <w:i/>
          <w:iCs/>
          <w:color w:val="000000"/>
          <w:sz w:val="24"/>
          <w:szCs w:val="24"/>
          <w:lang w:val="en-US"/>
        </w:rPr>
        <w:t xml:space="preserve">; putting the poets aside, let us hold our discussion together in our own persons, </w:t>
      </w:r>
      <w:r w:rsidRPr="00434D02">
        <w:rPr>
          <w:rFonts w:ascii="Times New Roman" w:hAnsi="Times New Roman" w:cs="Times New Roman"/>
          <w:b/>
          <w:bCs/>
          <w:i/>
          <w:iCs/>
          <w:color w:val="000000"/>
          <w:sz w:val="24"/>
          <w:szCs w:val="24"/>
          <w:lang w:val="en-US"/>
        </w:rPr>
        <w:t>making trial of the truth and of ourselves</w:t>
      </w:r>
      <w:r w:rsidR="00731A7A">
        <w:rPr>
          <w:rFonts w:ascii="Times New Roman" w:hAnsi="Times New Roman" w:cs="Times New Roman"/>
          <w:b/>
          <w:bCs/>
          <w:i/>
          <w:iCs/>
          <w:color w:val="000000"/>
          <w:sz w:val="24"/>
          <w:szCs w:val="24"/>
          <w:lang w:val="en-US"/>
        </w:rPr>
        <w:t>.</w:t>
      </w:r>
    </w:p>
    <w:p w14:paraId="390B40C5" w14:textId="0814B708" w:rsidR="00731A7A" w:rsidRDefault="00731A7A" w:rsidP="00434D02">
      <w:pPr>
        <w:rPr>
          <w:rFonts w:ascii="Times New Roman" w:hAnsi="Times New Roman" w:cs="Times New Roman"/>
          <w:b/>
          <w:bCs/>
          <w:i/>
          <w:iCs/>
          <w:color w:val="000000"/>
          <w:sz w:val="24"/>
          <w:szCs w:val="24"/>
          <w:lang w:val="en-US"/>
        </w:rPr>
      </w:pPr>
    </w:p>
    <w:p w14:paraId="1DBE6A60" w14:textId="2D03AEC1" w:rsidR="00630834" w:rsidRDefault="00630834" w:rsidP="00434D02">
      <w:pPr>
        <w:rPr>
          <w:rFonts w:ascii="Times New Roman" w:hAnsi="Times New Roman" w:cs="Times New Roman"/>
          <w:b/>
          <w:bCs/>
          <w:i/>
          <w:iCs/>
          <w:color w:val="000000"/>
          <w:sz w:val="24"/>
          <w:szCs w:val="24"/>
          <w:lang w:val="en-US"/>
        </w:rPr>
      </w:pPr>
    </w:p>
    <w:p w14:paraId="0153FFB4" w14:textId="0E854AD9" w:rsidR="00630834" w:rsidRDefault="00630834" w:rsidP="00434D02">
      <w:pPr>
        <w:rPr>
          <w:rFonts w:ascii="Times New Roman" w:hAnsi="Times New Roman" w:cs="Times New Roman"/>
          <w:b/>
          <w:bCs/>
          <w:i/>
          <w:iCs/>
          <w:color w:val="000000"/>
          <w:sz w:val="24"/>
          <w:szCs w:val="24"/>
          <w:lang w:val="en-US"/>
        </w:rPr>
      </w:pPr>
    </w:p>
    <w:p w14:paraId="2A9531FD" w14:textId="38AB7D02" w:rsidR="00630834" w:rsidRDefault="00630834" w:rsidP="00434D02">
      <w:pPr>
        <w:rPr>
          <w:rFonts w:ascii="Times New Roman" w:hAnsi="Times New Roman" w:cs="Times New Roman"/>
          <w:b/>
          <w:bCs/>
          <w:i/>
          <w:iCs/>
          <w:color w:val="000000"/>
          <w:sz w:val="24"/>
          <w:szCs w:val="24"/>
          <w:lang w:val="en-US"/>
        </w:rPr>
      </w:pPr>
    </w:p>
    <w:p w14:paraId="25E77980" w14:textId="3C2CF579" w:rsidR="00630834" w:rsidRDefault="00630834" w:rsidP="00434D02">
      <w:pPr>
        <w:rPr>
          <w:rFonts w:ascii="Times New Roman" w:hAnsi="Times New Roman" w:cs="Times New Roman"/>
          <w:b/>
          <w:bCs/>
          <w:i/>
          <w:iCs/>
          <w:color w:val="000000"/>
          <w:sz w:val="24"/>
          <w:szCs w:val="24"/>
          <w:lang w:val="en-US"/>
        </w:rPr>
      </w:pPr>
    </w:p>
    <w:p w14:paraId="23D1F1DC" w14:textId="483842AA" w:rsidR="00630834" w:rsidRDefault="00630834" w:rsidP="00434D02">
      <w:pPr>
        <w:rPr>
          <w:rFonts w:ascii="Times New Roman" w:hAnsi="Times New Roman" w:cs="Times New Roman"/>
          <w:b/>
          <w:bCs/>
          <w:i/>
          <w:iCs/>
          <w:color w:val="000000"/>
          <w:sz w:val="24"/>
          <w:szCs w:val="24"/>
          <w:lang w:val="en-US"/>
        </w:rPr>
      </w:pPr>
    </w:p>
    <w:p w14:paraId="31624103" w14:textId="2164CDFC" w:rsidR="00630834" w:rsidRDefault="00630834" w:rsidP="00434D02">
      <w:pPr>
        <w:rPr>
          <w:rFonts w:ascii="Times New Roman" w:hAnsi="Times New Roman" w:cs="Times New Roman"/>
          <w:b/>
          <w:bCs/>
          <w:i/>
          <w:iCs/>
          <w:color w:val="000000"/>
          <w:sz w:val="24"/>
          <w:szCs w:val="24"/>
          <w:lang w:val="en-US"/>
        </w:rPr>
      </w:pPr>
    </w:p>
    <w:p w14:paraId="333EF15F" w14:textId="10BEA587" w:rsidR="00630834" w:rsidRDefault="00630834" w:rsidP="00434D02">
      <w:pPr>
        <w:rPr>
          <w:rFonts w:ascii="Times New Roman" w:hAnsi="Times New Roman" w:cs="Times New Roman"/>
          <w:b/>
          <w:bCs/>
          <w:i/>
          <w:iCs/>
          <w:color w:val="000000"/>
          <w:sz w:val="24"/>
          <w:szCs w:val="24"/>
          <w:lang w:val="en-US"/>
        </w:rPr>
      </w:pPr>
    </w:p>
    <w:p w14:paraId="7CE0E19D" w14:textId="5A3C3F5E" w:rsidR="00630834" w:rsidRDefault="00630834" w:rsidP="00434D02">
      <w:pPr>
        <w:rPr>
          <w:rFonts w:ascii="Times New Roman" w:hAnsi="Times New Roman" w:cs="Times New Roman"/>
          <w:b/>
          <w:bCs/>
          <w:i/>
          <w:iCs/>
          <w:color w:val="000000"/>
          <w:sz w:val="24"/>
          <w:szCs w:val="24"/>
          <w:lang w:val="en-US"/>
        </w:rPr>
      </w:pPr>
    </w:p>
    <w:p w14:paraId="5457D263" w14:textId="438287C2" w:rsidR="00630834" w:rsidRDefault="00630834" w:rsidP="00434D02">
      <w:pPr>
        <w:rPr>
          <w:rFonts w:ascii="Times New Roman" w:hAnsi="Times New Roman" w:cs="Times New Roman"/>
          <w:b/>
          <w:bCs/>
          <w:i/>
          <w:iCs/>
          <w:color w:val="000000"/>
          <w:sz w:val="24"/>
          <w:szCs w:val="24"/>
          <w:lang w:val="en-US"/>
        </w:rPr>
      </w:pPr>
    </w:p>
    <w:p w14:paraId="019F0601" w14:textId="4CB616C0" w:rsidR="00EF7718" w:rsidRDefault="00EF7718" w:rsidP="00434D02">
      <w:pPr>
        <w:rPr>
          <w:rFonts w:ascii="Times New Roman" w:hAnsi="Times New Roman" w:cs="Times New Roman"/>
          <w:b/>
          <w:bCs/>
          <w:i/>
          <w:iCs/>
          <w:color w:val="000000"/>
          <w:sz w:val="24"/>
          <w:szCs w:val="24"/>
          <w:lang w:val="en-US"/>
        </w:rPr>
      </w:pPr>
    </w:p>
    <w:p w14:paraId="4F1DAF64" w14:textId="3013817E" w:rsidR="00630834" w:rsidRDefault="00630834" w:rsidP="00434D02">
      <w:pPr>
        <w:rPr>
          <w:rFonts w:ascii="Times New Roman" w:hAnsi="Times New Roman" w:cs="Times New Roman"/>
          <w:b/>
          <w:bCs/>
          <w:i/>
          <w:iCs/>
          <w:color w:val="000000"/>
          <w:sz w:val="24"/>
          <w:szCs w:val="24"/>
          <w:lang w:val="en-US"/>
        </w:rPr>
      </w:pPr>
    </w:p>
    <w:p w14:paraId="775B90AB" w14:textId="0EC9DE6B" w:rsidR="000E1F61" w:rsidRDefault="000E1F61" w:rsidP="00434D02">
      <w:pPr>
        <w:rPr>
          <w:rFonts w:ascii="Times New Roman" w:hAnsi="Times New Roman" w:cs="Times New Roman"/>
          <w:b/>
          <w:bCs/>
          <w:i/>
          <w:iCs/>
          <w:color w:val="000000"/>
          <w:sz w:val="24"/>
          <w:szCs w:val="24"/>
          <w:lang w:val="en-US"/>
        </w:rPr>
      </w:pPr>
    </w:p>
    <w:p w14:paraId="716670BB" w14:textId="01FFA92D" w:rsidR="000E1F61" w:rsidRDefault="000E1F61" w:rsidP="00434D02">
      <w:pPr>
        <w:rPr>
          <w:rFonts w:ascii="Times New Roman" w:hAnsi="Times New Roman" w:cs="Times New Roman"/>
          <w:b/>
          <w:bCs/>
          <w:i/>
          <w:iCs/>
          <w:color w:val="000000"/>
          <w:sz w:val="24"/>
          <w:szCs w:val="24"/>
          <w:lang w:val="en-US"/>
        </w:rPr>
      </w:pPr>
    </w:p>
    <w:p w14:paraId="4809E4E9" w14:textId="3E9F9604" w:rsidR="000E1F61" w:rsidRDefault="000E1F61" w:rsidP="00434D02">
      <w:pPr>
        <w:rPr>
          <w:rFonts w:ascii="Times New Roman" w:hAnsi="Times New Roman" w:cs="Times New Roman"/>
          <w:b/>
          <w:bCs/>
          <w:i/>
          <w:iCs/>
          <w:color w:val="000000"/>
          <w:sz w:val="24"/>
          <w:szCs w:val="24"/>
          <w:lang w:val="en-US"/>
        </w:rPr>
      </w:pPr>
    </w:p>
    <w:p w14:paraId="0B4AD9FE" w14:textId="5199A423" w:rsidR="000E1F61" w:rsidRDefault="000E1F61" w:rsidP="00434D02">
      <w:pPr>
        <w:rPr>
          <w:rFonts w:ascii="Times New Roman" w:hAnsi="Times New Roman" w:cs="Times New Roman"/>
          <w:b/>
          <w:bCs/>
          <w:i/>
          <w:iCs/>
          <w:color w:val="000000"/>
          <w:sz w:val="24"/>
          <w:szCs w:val="24"/>
          <w:lang w:val="en-US"/>
        </w:rPr>
      </w:pPr>
    </w:p>
    <w:p w14:paraId="0E3ABBC5" w14:textId="4F771B85" w:rsidR="000E1F61" w:rsidRDefault="000E1F61" w:rsidP="00434D02">
      <w:pPr>
        <w:rPr>
          <w:rFonts w:ascii="Times New Roman" w:hAnsi="Times New Roman" w:cs="Times New Roman"/>
          <w:b/>
          <w:bCs/>
          <w:i/>
          <w:iCs/>
          <w:color w:val="000000"/>
          <w:sz w:val="24"/>
          <w:szCs w:val="24"/>
          <w:lang w:val="en-US"/>
        </w:rPr>
      </w:pPr>
    </w:p>
    <w:p w14:paraId="27679D44" w14:textId="77777777" w:rsidR="00F07137" w:rsidRDefault="00F07137" w:rsidP="00434D02">
      <w:pPr>
        <w:rPr>
          <w:rFonts w:ascii="Times New Roman" w:hAnsi="Times New Roman" w:cs="Times New Roman"/>
          <w:b/>
          <w:bCs/>
          <w:i/>
          <w:iCs/>
          <w:color w:val="000000"/>
          <w:sz w:val="24"/>
          <w:szCs w:val="24"/>
          <w:lang w:val="en-US"/>
        </w:rPr>
      </w:pPr>
    </w:p>
    <w:p w14:paraId="385C3648" w14:textId="5AC0FB6E" w:rsidR="00853080" w:rsidRDefault="00853080" w:rsidP="00434D02">
      <w:pPr>
        <w:rPr>
          <w:rFonts w:ascii="Times New Roman" w:hAnsi="Times New Roman" w:cs="Times New Roman"/>
          <w:b/>
          <w:bCs/>
          <w:i/>
          <w:iCs/>
          <w:color w:val="000000"/>
          <w:sz w:val="24"/>
          <w:szCs w:val="24"/>
          <w:lang w:val="en-US"/>
        </w:rPr>
      </w:pPr>
    </w:p>
    <w:p w14:paraId="387A92AA" w14:textId="77777777" w:rsidR="00B9661A" w:rsidRDefault="00B9661A" w:rsidP="00434D02">
      <w:pPr>
        <w:rPr>
          <w:rFonts w:ascii="Times New Roman" w:hAnsi="Times New Roman" w:cs="Times New Roman"/>
          <w:b/>
          <w:bCs/>
          <w:i/>
          <w:iCs/>
          <w:color w:val="000000"/>
          <w:sz w:val="24"/>
          <w:szCs w:val="24"/>
          <w:lang w:val="en-US"/>
        </w:rPr>
      </w:pPr>
    </w:p>
    <w:p w14:paraId="17EA55E9" w14:textId="78D9CBD8" w:rsidR="00731A7A" w:rsidRPr="00C774D6" w:rsidRDefault="00731A7A" w:rsidP="00434D02">
      <w:pPr>
        <w:rPr>
          <w:rFonts w:ascii="Times New Roman" w:hAnsi="Times New Roman" w:cs="Times New Roman"/>
          <w:b/>
          <w:bCs/>
          <w:i/>
          <w:iCs/>
          <w:color w:val="000000"/>
          <w:sz w:val="32"/>
          <w:szCs w:val="32"/>
          <w:lang w:val="en-US"/>
        </w:rPr>
      </w:pPr>
      <w:r w:rsidRPr="00C774D6">
        <w:rPr>
          <w:rFonts w:ascii="Times New Roman" w:hAnsi="Times New Roman" w:cs="Times New Roman"/>
          <w:b/>
          <w:bCs/>
          <w:iCs/>
          <w:color w:val="000000"/>
          <w:sz w:val="32"/>
          <w:szCs w:val="32"/>
          <w:lang w:val="en-US"/>
        </w:rPr>
        <w:lastRenderedPageBreak/>
        <w:t xml:space="preserve">Part 2 – The </w:t>
      </w:r>
      <w:r w:rsidRPr="00C774D6">
        <w:rPr>
          <w:rFonts w:ascii="Times New Roman" w:hAnsi="Times New Roman" w:cs="Times New Roman"/>
          <w:b/>
          <w:bCs/>
          <w:i/>
          <w:iCs/>
          <w:color w:val="000000"/>
          <w:sz w:val="32"/>
          <w:szCs w:val="32"/>
          <w:lang w:val="en-US"/>
        </w:rPr>
        <w:t xml:space="preserve">Protagoras </w:t>
      </w:r>
      <w:r w:rsidRPr="00C774D6">
        <w:rPr>
          <w:rFonts w:ascii="Times New Roman" w:hAnsi="Times New Roman" w:cs="Times New Roman"/>
          <w:b/>
          <w:bCs/>
          <w:iCs/>
          <w:color w:val="000000"/>
          <w:sz w:val="32"/>
          <w:szCs w:val="32"/>
          <w:lang w:val="en-US"/>
        </w:rPr>
        <w:t xml:space="preserve">and Book 10 of the </w:t>
      </w:r>
      <w:r w:rsidRPr="00C774D6">
        <w:rPr>
          <w:rFonts w:ascii="Times New Roman" w:hAnsi="Times New Roman" w:cs="Times New Roman"/>
          <w:b/>
          <w:bCs/>
          <w:i/>
          <w:iCs/>
          <w:color w:val="000000"/>
          <w:sz w:val="32"/>
          <w:szCs w:val="32"/>
          <w:lang w:val="en-US"/>
        </w:rPr>
        <w:t xml:space="preserve">Republic </w:t>
      </w:r>
    </w:p>
    <w:p w14:paraId="74E75C57" w14:textId="0DEFBB3E" w:rsidR="00C92DD8" w:rsidRDefault="00DA3D5B" w:rsidP="00C92DD8">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0EEE61B" w14:textId="62793C6A" w:rsidR="006803B5" w:rsidRDefault="006803B5" w:rsidP="006803B5">
      <w:pPr>
        <w:pStyle w:val="ListParagraph"/>
        <w:numPr>
          <w:ilvl w:val="0"/>
          <w:numId w:val="1"/>
        </w:numPr>
        <w:rPr>
          <w:rFonts w:ascii="Times New Roman" w:hAnsi="Times New Roman" w:cs="Times New Roman"/>
          <w:sz w:val="24"/>
          <w:szCs w:val="24"/>
          <w:lang w:val="en-US"/>
        </w:rPr>
      </w:pPr>
      <w:r>
        <w:rPr>
          <w:rFonts w:ascii="Times New Roman" w:hAnsi="Times New Roman" w:cs="Times New Roman"/>
          <w:i/>
          <w:sz w:val="24"/>
          <w:szCs w:val="24"/>
          <w:lang w:val="en-US"/>
        </w:rPr>
        <w:t xml:space="preserve">Republic, </w:t>
      </w:r>
      <w:r>
        <w:rPr>
          <w:rFonts w:ascii="Times New Roman" w:hAnsi="Times New Roman" w:cs="Times New Roman"/>
          <w:sz w:val="24"/>
          <w:szCs w:val="24"/>
          <w:lang w:val="en-US"/>
        </w:rPr>
        <w:t>10.598a:</w:t>
      </w:r>
    </w:p>
    <w:p w14:paraId="1FF35785" w14:textId="46C48CD3" w:rsidR="006803B5" w:rsidRDefault="006803B5" w:rsidP="006803B5">
      <w:pPr>
        <w:rPr>
          <w:rFonts w:ascii="Times New Roman" w:hAnsi="Times New Roman" w:cs="Times New Roman"/>
          <w:sz w:val="24"/>
          <w:szCs w:val="24"/>
          <w:lang w:val="en-US"/>
        </w:rPr>
      </w:pPr>
      <w:proofErr w:type="spellStart"/>
      <w:r w:rsidRPr="006803B5">
        <w:rPr>
          <w:rFonts w:ascii="Times New Roman" w:hAnsi="Times New Roman" w:cs="Times New Roman"/>
          <w:sz w:val="24"/>
          <w:szCs w:val="24"/>
          <w:lang w:val="en-US"/>
        </w:rPr>
        <w:t>ἀκούομεν</w:t>
      </w:r>
      <w:proofErr w:type="spellEnd"/>
      <w:r w:rsidRPr="006803B5">
        <w:rPr>
          <w:rFonts w:ascii="Times New Roman" w:hAnsi="Times New Roman" w:cs="Times New Roman"/>
          <w:sz w:val="24"/>
          <w:szCs w:val="24"/>
          <w:lang w:val="en-US"/>
        </w:rPr>
        <w:t xml:space="preserve"> </w:t>
      </w:r>
      <w:proofErr w:type="spellStart"/>
      <w:r w:rsidRPr="006803B5">
        <w:rPr>
          <w:rFonts w:ascii="Times New Roman" w:hAnsi="Times New Roman" w:cs="Times New Roman"/>
          <w:sz w:val="24"/>
          <w:szCs w:val="24"/>
          <w:lang w:val="en-US"/>
        </w:rPr>
        <w:t>ὅτι</w:t>
      </w:r>
      <w:proofErr w:type="spellEnd"/>
      <w:r w:rsidRPr="006803B5">
        <w:rPr>
          <w:rFonts w:ascii="Times New Roman" w:hAnsi="Times New Roman" w:cs="Times New Roman"/>
          <w:sz w:val="24"/>
          <w:szCs w:val="24"/>
          <w:lang w:val="en-US"/>
        </w:rPr>
        <w:t xml:space="preserve"> </w:t>
      </w:r>
      <w:proofErr w:type="spellStart"/>
      <w:r w:rsidRPr="006803B5">
        <w:rPr>
          <w:rFonts w:ascii="Times New Roman" w:hAnsi="Times New Roman" w:cs="Times New Roman"/>
          <w:sz w:val="24"/>
          <w:szCs w:val="24"/>
          <w:lang w:val="en-US"/>
        </w:rPr>
        <w:t>οὗτοι</w:t>
      </w:r>
      <w:proofErr w:type="spellEnd"/>
      <w:r w:rsidRPr="006803B5">
        <w:rPr>
          <w:rFonts w:ascii="Times New Roman" w:hAnsi="Times New Roman" w:cs="Times New Roman"/>
          <w:sz w:val="24"/>
          <w:szCs w:val="24"/>
          <w:lang w:val="en-US"/>
        </w:rPr>
        <w:t xml:space="preserve"> π</w:t>
      </w:r>
      <w:proofErr w:type="spellStart"/>
      <w:r w:rsidRPr="006803B5">
        <w:rPr>
          <w:rFonts w:ascii="Times New Roman" w:hAnsi="Times New Roman" w:cs="Times New Roman"/>
          <w:sz w:val="24"/>
          <w:szCs w:val="24"/>
          <w:lang w:val="en-US"/>
        </w:rPr>
        <w:t>άσ</w:t>
      </w:r>
      <w:proofErr w:type="spellEnd"/>
      <w:r w:rsidRPr="006803B5">
        <w:rPr>
          <w:rFonts w:ascii="Times New Roman" w:hAnsi="Times New Roman" w:cs="Times New Roman"/>
          <w:sz w:val="24"/>
          <w:szCs w:val="24"/>
          <w:lang w:val="en-US"/>
        </w:rPr>
        <w:t xml:space="preserve">ας </w:t>
      </w:r>
      <w:proofErr w:type="spellStart"/>
      <w:r w:rsidRPr="006803B5">
        <w:rPr>
          <w:rFonts w:ascii="Times New Roman" w:hAnsi="Times New Roman" w:cs="Times New Roman"/>
          <w:sz w:val="24"/>
          <w:szCs w:val="24"/>
          <w:lang w:val="en-US"/>
        </w:rPr>
        <w:t>μὲν</w:t>
      </w:r>
      <w:proofErr w:type="spellEnd"/>
      <w:r w:rsidRPr="006803B5">
        <w:rPr>
          <w:rFonts w:ascii="Times New Roman" w:hAnsi="Times New Roman" w:cs="Times New Roman"/>
          <w:sz w:val="24"/>
          <w:szCs w:val="24"/>
          <w:lang w:val="en-US"/>
        </w:rPr>
        <w:t xml:space="preserve"> </w:t>
      </w:r>
      <w:proofErr w:type="spellStart"/>
      <w:r w:rsidRPr="006803B5">
        <w:rPr>
          <w:rFonts w:ascii="Times New Roman" w:hAnsi="Times New Roman" w:cs="Times New Roman"/>
          <w:sz w:val="24"/>
          <w:szCs w:val="24"/>
          <w:lang w:val="en-US"/>
        </w:rPr>
        <w:t>τέχν</w:t>
      </w:r>
      <w:proofErr w:type="spellEnd"/>
      <w:r w:rsidRPr="006803B5">
        <w:rPr>
          <w:rFonts w:ascii="Times New Roman" w:hAnsi="Times New Roman" w:cs="Times New Roman"/>
          <w:sz w:val="24"/>
          <w:szCs w:val="24"/>
          <w:lang w:val="en-US"/>
        </w:rPr>
        <w:t xml:space="preserve">ας </w:t>
      </w:r>
      <w:r w:rsidRPr="006803B5">
        <w:rPr>
          <w:rFonts w:ascii="Times New Roman" w:hAnsi="Times New Roman" w:cs="Times New Roman"/>
          <w:b/>
          <w:bCs/>
          <w:sz w:val="24"/>
          <w:szCs w:val="24"/>
          <w:lang w:val="en-US"/>
        </w:rPr>
        <w:t>ἐπ</w:t>
      </w:r>
      <w:proofErr w:type="spellStart"/>
      <w:r w:rsidRPr="006803B5">
        <w:rPr>
          <w:rFonts w:ascii="Times New Roman" w:hAnsi="Times New Roman" w:cs="Times New Roman"/>
          <w:b/>
          <w:bCs/>
          <w:sz w:val="24"/>
          <w:szCs w:val="24"/>
          <w:lang w:val="en-US"/>
        </w:rPr>
        <w:t>ίστ</w:t>
      </w:r>
      <w:proofErr w:type="spellEnd"/>
      <w:r w:rsidRPr="006803B5">
        <w:rPr>
          <w:rFonts w:ascii="Times New Roman" w:hAnsi="Times New Roman" w:cs="Times New Roman"/>
          <w:b/>
          <w:bCs/>
          <w:sz w:val="24"/>
          <w:szCs w:val="24"/>
          <w:lang w:val="en-US"/>
        </w:rPr>
        <w:t>ανται</w:t>
      </w:r>
      <w:r w:rsidRPr="006803B5">
        <w:rPr>
          <w:rFonts w:ascii="Times New Roman" w:hAnsi="Times New Roman" w:cs="Times New Roman"/>
          <w:sz w:val="24"/>
          <w:szCs w:val="24"/>
          <w:lang w:val="en-US"/>
        </w:rPr>
        <w:t>, π</w:t>
      </w:r>
      <w:proofErr w:type="spellStart"/>
      <w:r w:rsidRPr="006803B5">
        <w:rPr>
          <w:rFonts w:ascii="Times New Roman" w:hAnsi="Times New Roman" w:cs="Times New Roman"/>
          <w:sz w:val="24"/>
          <w:szCs w:val="24"/>
          <w:lang w:val="en-US"/>
        </w:rPr>
        <w:t>άντ</w:t>
      </w:r>
      <w:proofErr w:type="spellEnd"/>
      <w:r w:rsidRPr="006803B5">
        <w:rPr>
          <w:rFonts w:ascii="Times New Roman" w:hAnsi="Times New Roman" w:cs="Times New Roman"/>
          <w:sz w:val="24"/>
          <w:szCs w:val="24"/>
          <w:lang w:val="en-US"/>
        </w:rPr>
        <w:t xml:space="preserve">α </w:t>
      </w:r>
      <w:proofErr w:type="spellStart"/>
      <w:r w:rsidRPr="006803B5">
        <w:rPr>
          <w:rFonts w:ascii="Times New Roman" w:hAnsi="Times New Roman" w:cs="Times New Roman"/>
          <w:sz w:val="24"/>
          <w:szCs w:val="24"/>
          <w:lang w:val="en-US"/>
        </w:rPr>
        <w:t>δὲ</w:t>
      </w:r>
      <w:proofErr w:type="spellEnd"/>
      <w:r w:rsidRPr="006803B5">
        <w:rPr>
          <w:rFonts w:ascii="Times New Roman" w:hAnsi="Times New Roman" w:cs="Times New Roman"/>
          <w:sz w:val="24"/>
          <w:szCs w:val="24"/>
          <w:lang w:val="en-US"/>
        </w:rPr>
        <w:t xml:space="preserve"> </w:t>
      </w:r>
      <w:proofErr w:type="spellStart"/>
      <w:r w:rsidRPr="006803B5">
        <w:rPr>
          <w:rFonts w:ascii="Times New Roman" w:hAnsi="Times New Roman" w:cs="Times New Roman"/>
          <w:sz w:val="24"/>
          <w:szCs w:val="24"/>
          <w:lang w:val="en-US"/>
        </w:rPr>
        <w:t>τὰ</w:t>
      </w:r>
      <w:proofErr w:type="spellEnd"/>
      <w:r w:rsidRPr="006803B5">
        <w:rPr>
          <w:rFonts w:ascii="Times New Roman" w:hAnsi="Times New Roman" w:cs="Times New Roman"/>
          <w:sz w:val="24"/>
          <w:szCs w:val="24"/>
          <w:lang w:val="en-US"/>
        </w:rPr>
        <w:t xml:space="preserve"> </w:t>
      </w:r>
      <w:proofErr w:type="spellStart"/>
      <w:r w:rsidRPr="006803B5">
        <w:rPr>
          <w:rFonts w:ascii="Times New Roman" w:hAnsi="Times New Roman" w:cs="Times New Roman"/>
          <w:sz w:val="24"/>
          <w:szCs w:val="24"/>
          <w:lang w:val="en-US"/>
        </w:rPr>
        <w:t>ἀνθρώ</w:t>
      </w:r>
      <w:proofErr w:type="spellEnd"/>
      <w:r w:rsidRPr="006803B5">
        <w:rPr>
          <w:rFonts w:ascii="Times New Roman" w:hAnsi="Times New Roman" w:cs="Times New Roman"/>
          <w:sz w:val="24"/>
          <w:szCs w:val="24"/>
          <w:lang w:val="en-US"/>
        </w:rPr>
        <w:t xml:space="preserve">πεια </w:t>
      </w:r>
      <w:proofErr w:type="spellStart"/>
      <w:r w:rsidRPr="006803B5">
        <w:rPr>
          <w:rFonts w:ascii="Times New Roman" w:hAnsi="Times New Roman" w:cs="Times New Roman"/>
          <w:sz w:val="24"/>
          <w:szCs w:val="24"/>
          <w:lang w:val="en-US"/>
        </w:rPr>
        <w:t>τὰ</w:t>
      </w:r>
      <w:proofErr w:type="spellEnd"/>
      <w:r w:rsidRPr="006803B5">
        <w:rPr>
          <w:rFonts w:ascii="Times New Roman" w:hAnsi="Times New Roman" w:cs="Times New Roman"/>
          <w:sz w:val="24"/>
          <w:szCs w:val="24"/>
          <w:lang w:val="en-US"/>
        </w:rPr>
        <w:t xml:space="preserve"> π</w:t>
      </w:r>
      <w:proofErr w:type="spellStart"/>
      <w:r w:rsidRPr="006803B5">
        <w:rPr>
          <w:rFonts w:ascii="Times New Roman" w:hAnsi="Times New Roman" w:cs="Times New Roman"/>
          <w:sz w:val="24"/>
          <w:szCs w:val="24"/>
          <w:lang w:val="en-US"/>
        </w:rPr>
        <w:t>ρὸς</w:t>
      </w:r>
      <w:proofErr w:type="spellEnd"/>
      <w:r w:rsidRPr="006803B5">
        <w:rPr>
          <w:rFonts w:ascii="Times New Roman" w:hAnsi="Times New Roman" w:cs="Times New Roman"/>
          <w:sz w:val="24"/>
          <w:szCs w:val="24"/>
          <w:lang w:val="en-US"/>
        </w:rPr>
        <w:t xml:space="preserve"> </w:t>
      </w:r>
      <w:proofErr w:type="spellStart"/>
      <w:r w:rsidRPr="006803B5">
        <w:rPr>
          <w:rFonts w:ascii="Times New Roman" w:hAnsi="Times New Roman" w:cs="Times New Roman"/>
          <w:b/>
          <w:bCs/>
          <w:sz w:val="24"/>
          <w:szCs w:val="24"/>
          <w:lang w:val="en-US"/>
        </w:rPr>
        <w:t>ἀρετὴν</w:t>
      </w:r>
      <w:proofErr w:type="spellEnd"/>
      <w:r w:rsidRPr="006803B5">
        <w:rPr>
          <w:rFonts w:ascii="Times New Roman" w:hAnsi="Times New Roman" w:cs="Times New Roman"/>
          <w:sz w:val="24"/>
          <w:szCs w:val="24"/>
          <w:lang w:val="en-US"/>
        </w:rPr>
        <w:t xml:space="preserve"> καὶ κα</w:t>
      </w:r>
      <w:proofErr w:type="spellStart"/>
      <w:r w:rsidRPr="006803B5">
        <w:rPr>
          <w:rFonts w:ascii="Times New Roman" w:hAnsi="Times New Roman" w:cs="Times New Roman"/>
          <w:sz w:val="24"/>
          <w:szCs w:val="24"/>
          <w:lang w:val="en-US"/>
        </w:rPr>
        <w:t>κί</w:t>
      </w:r>
      <w:proofErr w:type="spellEnd"/>
      <w:r w:rsidRPr="006803B5">
        <w:rPr>
          <w:rFonts w:ascii="Times New Roman" w:hAnsi="Times New Roman" w:cs="Times New Roman"/>
          <w:sz w:val="24"/>
          <w:szCs w:val="24"/>
          <w:lang w:val="en-US"/>
        </w:rPr>
        <w:t>αν</w:t>
      </w:r>
      <w:r>
        <w:rPr>
          <w:rFonts w:ascii="Times New Roman" w:hAnsi="Times New Roman" w:cs="Times New Roman"/>
          <w:sz w:val="24"/>
          <w:szCs w:val="24"/>
          <w:lang w:val="en-US"/>
        </w:rPr>
        <w:t xml:space="preserve"> […]</w:t>
      </w:r>
    </w:p>
    <w:p w14:paraId="291CAF3E" w14:textId="31F789A1" w:rsidR="00C774D6" w:rsidRDefault="006803B5" w:rsidP="00EF7718">
      <w:pPr>
        <w:spacing w:after="240"/>
        <w:rPr>
          <w:rFonts w:ascii="Times New Roman" w:hAnsi="Times New Roman" w:cs="Times New Roman"/>
          <w:sz w:val="24"/>
          <w:szCs w:val="24"/>
          <w:lang w:val="en-US"/>
        </w:rPr>
      </w:pPr>
      <w:r>
        <w:rPr>
          <w:rFonts w:ascii="Times New Roman" w:hAnsi="Times New Roman" w:cs="Times New Roman"/>
          <w:sz w:val="24"/>
          <w:szCs w:val="24"/>
          <w:lang w:val="en-US"/>
        </w:rPr>
        <w:t xml:space="preserve">We hear that these poets </w:t>
      </w:r>
      <w:r w:rsidRPr="006803B5">
        <w:rPr>
          <w:rFonts w:ascii="Times New Roman" w:hAnsi="Times New Roman" w:cs="Times New Roman"/>
          <w:b/>
          <w:bCs/>
          <w:sz w:val="24"/>
          <w:szCs w:val="24"/>
          <w:lang w:val="en-US"/>
        </w:rPr>
        <w:t>know</w:t>
      </w:r>
      <w:r>
        <w:rPr>
          <w:rFonts w:ascii="Times New Roman" w:hAnsi="Times New Roman" w:cs="Times New Roman"/>
          <w:sz w:val="24"/>
          <w:szCs w:val="24"/>
          <w:lang w:val="en-US"/>
        </w:rPr>
        <w:t xml:space="preserve"> all the arts and all human things pertaining to </w:t>
      </w:r>
      <w:r w:rsidRPr="006803B5">
        <w:rPr>
          <w:rFonts w:ascii="Times New Roman" w:hAnsi="Times New Roman" w:cs="Times New Roman"/>
          <w:b/>
          <w:bCs/>
          <w:sz w:val="24"/>
          <w:szCs w:val="24"/>
          <w:lang w:val="en-US"/>
        </w:rPr>
        <w:t>virtue</w:t>
      </w:r>
      <w:r>
        <w:rPr>
          <w:rFonts w:ascii="Times New Roman" w:hAnsi="Times New Roman" w:cs="Times New Roman"/>
          <w:sz w:val="24"/>
          <w:szCs w:val="24"/>
          <w:lang w:val="en-US"/>
        </w:rPr>
        <w:t xml:space="preserve"> and vice […].</w:t>
      </w:r>
    </w:p>
    <w:p w14:paraId="7D5B5D2E" w14:textId="1468E22C" w:rsidR="006803B5" w:rsidRDefault="00D7222B" w:rsidP="00D7222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Imitation and poetry as deception.</w:t>
      </w:r>
    </w:p>
    <w:p w14:paraId="2909428B" w14:textId="634A9A2C" w:rsidR="00D7222B" w:rsidRDefault="00D7222B" w:rsidP="00D7222B">
      <w:pPr>
        <w:pStyle w:val="ListParagraph"/>
        <w:rPr>
          <w:rFonts w:ascii="Times New Roman" w:hAnsi="Times New Roman" w:cs="Times New Roman"/>
          <w:sz w:val="24"/>
          <w:szCs w:val="24"/>
          <w:lang w:val="en-US"/>
        </w:rPr>
      </w:pPr>
    </w:p>
    <w:p w14:paraId="4009755B" w14:textId="7518DDE6" w:rsidR="00D7222B" w:rsidRDefault="00D7222B" w:rsidP="00D7222B">
      <w:pPr>
        <w:pStyle w:val="ListParagraph"/>
        <w:rPr>
          <w:rFonts w:ascii="Times New Roman" w:hAnsi="Times New Roman" w:cs="Times New Roman"/>
          <w:sz w:val="24"/>
          <w:szCs w:val="24"/>
          <w:lang w:val="en-US"/>
        </w:rPr>
      </w:pPr>
      <w:r>
        <w:rPr>
          <w:rFonts w:ascii="Times New Roman" w:hAnsi="Times New Roman" w:cs="Times New Roman"/>
          <w:i/>
          <w:sz w:val="24"/>
          <w:szCs w:val="24"/>
          <w:lang w:val="en-US"/>
        </w:rPr>
        <w:t xml:space="preserve">Republic, </w:t>
      </w:r>
      <w:r>
        <w:rPr>
          <w:rFonts w:ascii="Times New Roman" w:hAnsi="Times New Roman" w:cs="Times New Roman"/>
          <w:sz w:val="24"/>
          <w:szCs w:val="24"/>
          <w:lang w:val="en-US"/>
        </w:rPr>
        <w:t>10.598b:</w:t>
      </w:r>
    </w:p>
    <w:p w14:paraId="793752D1" w14:textId="53EEF8BE" w:rsidR="00D7222B" w:rsidRDefault="00D7222B" w:rsidP="00D7222B">
      <w:pPr>
        <w:rPr>
          <w:rFonts w:ascii="Times New Roman" w:hAnsi="Times New Roman" w:cs="Times New Roman"/>
          <w:sz w:val="24"/>
          <w:szCs w:val="24"/>
          <w:lang w:val="en-US"/>
        </w:rPr>
      </w:pPr>
      <w:r w:rsidRPr="00D7222B">
        <w:rPr>
          <w:rFonts w:ascii="Times New Roman" w:hAnsi="Times New Roman" w:cs="Times New Roman"/>
          <w:b/>
          <w:bCs/>
          <w:sz w:val="24"/>
          <w:szCs w:val="24"/>
          <w:lang w:val="en-US"/>
        </w:rPr>
        <w:t>π</w:t>
      </w:r>
      <w:proofErr w:type="spellStart"/>
      <w:r w:rsidRPr="00D7222B">
        <w:rPr>
          <w:rFonts w:ascii="Times New Roman" w:hAnsi="Times New Roman" w:cs="Times New Roman"/>
          <w:b/>
          <w:bCs/>
          <w:sz w:val="24"/>
          <w:szCs w:val="24"/>
          <w:lang w:val="en-US"/>
        </w:rPr>
        <w:t>όρρω</w:t>
      </w:r>
      <w:proofErr w:type="spellEnd"/>
      <w:r w:rsidRPr="00D7222B">
        <w:rPr>
          <w:rFonts w:ascii="Times New Roman" w:hAnsi="Times New Roman" w:cs="Times New Roman"/>
          <w:b/>
          <w:bCs/>
          <w:sz w:val="24"/>
          <w:szCs w:val="24"/>
          <w:lang w:val="en-US"/>
        </w:rPr>
        <w:t xml:space="preserve"> </w:t>
      </w:r>
      <w:proofErr w:type="spellStart"/>
      <w:r w:rsidRPr="00D7222B">
        <w:rPr>
          <w:rFonts w:ascii="Times New Roman" w:hAnsi="Times New Roman" w:cs="Times New Roman"/>
          <w:b/>
          <w:bCs/>
          <w:sz w:val="24"/>
          <w:szCs w:val="24"/>
          <w:lang w:val="en-US"/>
        </w:rPr>
        <w:t>ἄρ</w:t>
      </w:r>
      <w:proofErr w:type="spellEnd"/>
      <w:r w:rsidRPr="00D7222B">
        <w:rPr>
          <w:rFonts w:ascii="Times New Roman" w:hAnsi="Times New Roman" w:cs="Times New Roman"/>
          <w:b/>
          <w:bCs/>
          <w:sz w:val="24"/>
          <w:szCs w:val="24"/>
          <w:lang w:val="en-US"/>
        </w:rPr>
        <w:t>α π</w:t>
      </w:r>
      <w:proofErr w:type="spellStart"/>
      <w:r w:rsidRPr="00D7222B">
        <w:rPr>
          <w:rFonts w:ascii="Times New Roman" w:hAnsi="Times New Roman" w:cs="Times New Roman"/>
          <w:b/>
          <w:bCs/>
          <w:sz w:val="24"/>
          <w:szCs w:val="24"/>
          <w:lang w:val="en-US"/>
        </w:rPr>
        <w:t>ου</w:t>
      </w:r>
      <w:proofErr w:type="spellEnd"/>
      <w:r w:rsidRPr="00D7222B">
        <w:rPr>
          <w:rFonts w:ascii="Times New Roman" w:hAnsi="Times New Roman" w:cs="Times New Roman"/>
          <w:b/>
          <w:bCs/>
          <w:sz w:val="24"/>
          <w:szCs w:val="24"/>
          <w:lang w:val="en-US"/>
        </w:rPr>
        <w:t xml:space="preserve"> </w:t>
      </w:r>
      <w:proofErr w:type="spellStart"/>
      <w:r w:rsidRPr="00D7222B">
        <w:rPr>
          <w:rFonts w:ascii="Times New Roman" w:hAnsi="Times New Roman" w:cs="Times New Roman"/>
          <w:b/>
          <w:bCs/>
          <w:sz w:val="24"/>
          <w:szCs w:val="24"/>
          <w:lang w:val="en-US"/>
        </w:rPr>
        <w:t>τοῦ</w:t>
      </w:r>
      <w:proofErr w:type="spellEnd"/>
      <w:r w:rsidRPr="00D7222B">
        <w:rPr>
          <w:rFonts w:ascii="Times New Roman" w:hAnsi="Times New Roman" w:cs="Times New Roman"/>
          <w:b/>
          <w:bCs/>
          <w:sz w:val="24"/>
          <w:szCs w:val="24"/>
          <w:lang w:val="en-US"/>
        </w:rPr>
        <w:t xml:space="preserve"> </w:t>
      </w:r>
      <w:proofErr w:type="spellStart"/>
      <w:r w:rsidRPr="00D7222B">
        <w:rPr>
          <w:rFonts w:ascii="Times New Roman" w:hAnsi="Times New Roman" w:cs="Times New Roman"/>
          <w:b/>
          <w:bCs/>
          <w:sz w:val="24"/>
          <w:szCs w:val="24"/>
          <w:lang w:val="en-US"/>
        </w:rPr>
        <w:t>ἀληθοῦς</w:t>
      </w:r>
      <w:proofErr w:type="spellEnd"/>
      <w:r w:rsidRPr="00D7222B">
        <w:rPr>
          <w:rFonts w:ascii="Times New Roman" w:hAnsi="Times New Roman" w:cs="Times New Roman"/>
          <w:b/>
          <w:bCs/>
          <w:sz w:val="24"/>
          <w:szCs w:val="24"/>
          <w:lang w:val="en-US"/>
        </w:rPr>
        <w:t xml:space="preserve"> ἡ </w:t>
      </w:r>
      <w:proofErr w:type="spellStart"/>
      <w:r w:rsidRPr="00D7222B">
        <w:rPr>
          <w:rFonts w:ascii="Times New Roman" w:hAnsi="Times New Roman" w:cs="Times New Roman"/>
          <w:b/>
          <w:bCs/>
          <w:sz w:val="24"/>
          <w:szCs w:val="24"/>
          <w:lang w:val="en-US"/>
        </w:rPr>
        <w:t>μιμητική</w:t>
      </w:r>
      <w:proofErr w:type="spellEnd"/>
      <w:r w:rsidRPr="00D7222B">
        <w:rPr>
          <w:rFonts w:ascii="Times New Roman" w:hAnsi="Times New Roman" w:cs="Times New Roman"/>
          <w:b/>
          <w:bCs/>
          <w:sz w:val="24"/>
          <w:szCs w:val="24"/>
          <w:lang w:val="en-US"/>
        </w:rPr>
        <w:t xml:space="preserve"> </w:t>
      </w:r>
      <w:proofErr w:type="spellStart"/>
      <w:r w:rsidRPr="00D7222B">
        <w:rPr>
          <w:rFonts w:ascii="Times New Roman" w:hAnsi="Times New Roman" w:cs="Times New Roman"/>
          <w:b/>
          <w:bCs/>
          <w:sz w:val="24"/>
          <w:szCs w:val="24"/>
          <w:lang w:val="en-US"/>
        </w:rPr>
        <w:t>ἐστιν</w:t>
      </w:r>
      <w:proofErr w:type="spellEnd"/>
      <w:r w:rsidRPr="00D7222B">
        <w:rPr>
          <w:rFonts w:ascii="Times New Roman" w:hAnsi="Times New Roman" w:cs="Times New Roman"/>
          <w:sz w:val="24"/>
          <w:szCs w:val="24"/>
          <w:lang w:val="en-US"/>
        </w:rPr>
        <w:t xml:space="preserve"> καί, </w:t>
      </w:r>
      <w:proofErr w:type="spellStart"/>
      <w:r w:rsidRPr="00D7222B">
        <w:rPr>
          <w:rFonts w:ascii="Times New Roman" w:hAnsi="Times New Roman" w:cs="Times New Roman"/>
          <w:sz w:val="24"/>
          <w:szCs w:val="24"/>
          <w:lang w:val="en-US"/>
        </w:rPr>
        <w:t>ὡς</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ἔοικεν</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διὰ</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τοῦτο</w:t>
      </w:r>
      <w:proofErr w:type="spellEnd"/>
      <w:r w:rsidRPr="00D7222B">
        <w:rPr>
          <w:rFonts w:ascii="Times New Roman" w:hAnsi="Times New Roman" w:cs="Times New Roman"/>
          <w:sz w:val="24"/>
          <w:szCs w:val="24"/>
          <w:lang w:val="en-US"/>
        </w:rPr>
        <w:t xml:space="preserve"> π</w:t>
      </w:r>
      <w:proofErr w:type="spellStart"/>
      <w:r w:rsidRPr="00D7222B">
        <w:rPr>
          <w:rFonts w:ascii="Times New Roman" w:hAnsi="Times New Roman" w:cs="Times New Roman"/>
          <w:sz w:val="24"/>
          <w:szCs w:val="24"/>
          <w:lang w:val="en-US"/>
        </w:rPr>
        <w:t>άντ</w:t>
      </w:r>
      <w:proofErr w:type="spellEnd"/>
      <w:r w:rsidRPr="00D7222B">
        <w:rPr>
          <w:rFonts w:ascii="Times New Roman" w:hAnsi="Times New Roman" w:cs="Times New Roman"/>
          <w:sz w:val="24"/>
          <w:szCs w:val="24"/>
          <w:lang w:val="en-US"/>
        </w:rPr>
        <w:t>α ἀπ</w:t>
      </w:r>
      <w:proofErr w:type="spellStart"/>
      <w:r w:rsidRPr="00D7222B">
        <w:rPr>
          <w:rFonts w:ascii="Times New Roman" w:hAnsi="Times New Roman" w:cs="Times New Roman"/>
          <w:sz w:val="24"/>
          <w:szCs w:val="24"/>
          <w:lang w:val="en-US"/>
        </w:rPr>
        <w:t>εργάζετ</w:t>
      </w:r>
      <w:proofErr w:type="spellEnd"/>
      <w:r w:rsidRPr="00D7222B">
        <w:rPr>
          <w:rFonts w:ascii="Times New Roman" w:hAnsi="Times New Roman" w:cs="Times New Roman"/>
          <w:sz w:val="24"/>
          <w:szCs w:val="24"/>
          <w:lang w:val="en-US"/>
        </w:rPr>
        <w:t xml:space="preserve">αι, </w:t>
      </w:r>
      <w:proofErr w:type="spellStart"/>
      <w:r w:rsidRPr="00D7222B">
        <w:rPr>
          <w:rFonts w:ascii="Times New Roman" w:hAnsi="Times New Roman" w:cs="Times New Roman"/>
          <w:sz w:val="24"/>
          <w:szCs w:val="24"/>
          <w:lang w:val="en-US"/>
        </w:rPr>
        <w:t>ὅτι</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σμικρόν</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τι</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ἑκάστου</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ἐφά</w:t>
      </w:r>
      <w:proofErr w:type="spellEnd"/>
      <w:r w:rsidRPr="00D7222B">
        <w:rPr>
          <w:rFonts w:ascii="Times New Roman" w:hAnsi="Times New Roman" w:cs="Times New Roman"/>
          <w:sz w:val="24"/>
          <w:szCs w:val="24"/>
          <w:lang w:val="en-US"/>
        </w:rPr>
        <w:t xml:space="preserve">πτεται, καὶ </w:t>
      </w:r>
      <w:proofErr w:type="spellStart"/>
      <w:r w:rsidRPr="00D7222B">
        <w:rPr>
          <w:rFonts w:ascii="Times New Roman" w:hAnsi="Times New Roman" w:cs="Times New Roman"/>
          <w:sz w:val="24"/>
          <w:szCs w:val="24"/>
          <w:lang w:val="en-US"/>
        </w:rPr>
        <w:t>τοῦτο</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εἴδωλον</w:t>
      </w:r>
      <w:proofErr w:type="spellEnd"/>
    </w:p>
    <w:p w14:paraId="11C979C7" w14:textId="2EF62F18" w:rsidR="00D7222B" w:rsidRPr="00D7222B" w:rsidRDefault="00D7222B" w:rsidP="00D7222B">
      <w:pPr>
        <w:rPr>
          <w:rFonts w:ascii="Times New Roman" w:hAnsi="Times New Roman" w:cs="Times New Roman"/>
          <w:sz w:val="24"/>
          <w:szCs w:val="24"/>
          <w:lang w:val="en-US"/>
        </w:rPr>
      </w:pPr>
      <w:r w:rsidRPr="00D7222B">
        <w:rPr>
          <w:rFonts w:ascii="Times New Roman" w:hAnsi="Times New Roman" w:cs="Times New Roman"/>
          <w:b/>
          <w:bCs/>
          <w:sz w:val="24"/>
          <w:szCs w:val="24"/>
          <w:lang w:val="en-US"/>
        </w:rPr>
        <w:t>Then the mimetic art is far removed from the truth</w:t>
      </w:r>
      <w:r>
        <w:rPr>
          <w:rFonts w:ascii="Times New Roman" w:hAnsi="Times New Roman" w:cs="Times New Roman"/>
          <w:sz w:val="24"/>
          <w:szCs w:val="24"/>
          <w:lang w:val="en-US"/>
        </w:rPr>
        <w:t xml:space="preserve"> and, as it seems, for this reason it can produce everything, because it touches a small part of each object and that is a phantom. </w:t>
      </w:r>
    </w:p>
    <w:p w14:paraId="37E3529C" w14:textId="1759F580" w:rsidR="00D7222B" w:rsidRDefault="00D7222B" w:rsidP="00D7222B">
      <w:pPr>
        <w:ind w:left="708"/>
        <w:rPr>
          <w:rFonts w:ascii="Times New Roman" w:hAnsi="Times New Roman" w:cs="Times New Roman"/>
          <w:sz w:val="24"/>
          <w:szCs w:val="24"/>
          <w:lang w:val="en-US"/>
        </w:rPr>
      </w:pPr>
      <w:r>
        <w:rPr>
          <w:rFonts w:ascii="Times New Roman" w:hAnsi="Times New Roman" w:cs="Times New Roman"/>
          <w:i/>
          <w:sz w:val="24"/>
          <w:szCs w:val="24"/>
          <w:lang w:val="en-US"/>
        </w:rPr>
        <w:t xml:space="preserve">Republic, </w:t>
      </w:r>
      <w:r>
        <w:rPr>
          <w:rFonts w:ascii="Times New Roman" w:hAnsi="Times New Roman" w:cs="Times New Roman"/>
          <w:sz w:val="24"/>
          <w:szCs w:val="24"/>
          <w:lang w:val="en-US"/>
        </w:rPr>
        <w:t xml:space="preserve">10.598a–599a: </w:t>
      </w:r>
    </w:p>
    <w:p w14:paraId="6602CF69" w14:textId="7512C0E9" w:rsidR="00D7222B" w:rsidRDefault="00D7222B" w:rsidP="00D7222B">
      <w:pPr>
        <w:rPr>
          <w:rFonts w:ascii="Times New Roman" w:hAnsi="Times New Roman" w:cs="Times New Roman"/>
          <w:sz w:val="24"/>
          <w:szCs w:val="24"/>
          <w:lang w:val="en-US"/>
        </w:rPr>
      </w:pPr>
      <w:proofErr w:type="spellStart"/>
      <w:r w:rsidRPr="00D7222B">
        <w:rPr>
          <w:rFonts w:ascii="Times New Roman" w:hAnsi="Times New Roman" w:cs="Times New Roman"/>
          <w:sz w:val="24"/>
          <w:szCs w:val="24"/>
          <w:lang w:val="en-US"/>
        </w:rPr>
        <w:t>δεῖ</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δὴ</w:t>
      </w:r>
      <w:proofErr w:type="spellEnd"/>
      <w:r w:rsidRPr="00D7222B">
        <w:rPr>
          <w:rFonts w:ascii="Times New Roman" w:hAnsi="Times New Roman" w:cs="Times New Roman"/>
          <w:sz w:val="24"/>
          <w:szCs w:val="24"/>
          <w:lang w:val="en-US"/>
        </w:rPr>
        <w:t xml:space="preserve"> ἐπ</w:t>
      </w:r>
      <w:proofErr w:type="spellStart"/>
      <w:r w:rsidRPr="00D7222B">
        <w:rPr>
          <w:rFonts w:ascii="Times New Roman" w:hAnsi="Times New Roman" w:cs="Times New Roman"/>
          <w:sz w:val="24"/>
          <w:szCs w:val="24"/>
          <w:lang w:val="en-US"/>
        </w:rPr>
        <w:t>ισκέψ</w:t>
      </w:r>
      <w:proofErr w:type="spellEnd"/>
      <w:r w:rsidRPr="00D7222B">
        <w:rPr>
          <w:rFonts w:ascii="Times New Roman" w:hAnsi="Times New Roman" w:cs="Times New Roman"/>
          <w:sz w:val="24"/>
          <w:szCs w:val="24"/>
          <w:lang w:val="en-US"/>
        </w:rPr>
        <w:t>ασθαι π</w:t>
      </w:r>
      <w:proofErr w:type="spellStart"/>
      <w:r w:rsidRPr="00D7222B">
        <w:rPr>
          <w:rFonts w:ascii="Times New Roman" w:hAnsi="Times New Roman" w:cs="Times New Roman"/>
          <w:sz w:val="24"/>
          <w:szCs w:val="24"/>
          <w:lang w:val="en-US"/>
        </w:rPr>
        <w:t>ότερον</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μιμητ</w:t>
      </w:r>
      <w:proofErr w:type="spellEnd"/>
      <w:r w:rsidRPr="00D7222B">
        <w:rPr>
          <w:rFonts w:ascii="Times New Roman" w:hAnsi="Times New Roman" w:cs="Times New Roman"/>
          <w:sz w:val="24"/>
          <w:szCs w:val="24"/>
          <w:lang w:val="en-US"/>
        </w:rPr>
        <w:t xml:space="preserve">αῖς </w:t>
      </w:r>
      <w:proofErr w:type="spellStart"/>
      <w:r w:rsidRPr="00D7222B">
        <w:rPr>
          <w:rFonts w:ascii="Times New Roman" w:hAnsi="Times New Roman" w:cs="Times New Roman"/>
          <w:sz w:val="24"/>
          <w:szCs w:val="24"/>
          <w:lang w:val="en-US"/>
        </w:rPr>
        <w:t>τούτοις</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οὗτοι</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ἐντυχόντες</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b/>
          <w:bCs/>
          <w:sz w:val="24"/>
          <w:szCs w:val="24"/>
          <w:lang w:val="en-US"/>
        </w:rPr>
        <w:t>ἐξη</w:t>
      </w:r>
      <w:proofErr w:type="spellEnd"/>
      <w:r w:rsidRPr="00D7222B">
        <w:rPr>
          <w:rFonts w:ascii="Times New Roman" w:hAnsi="Times New Roman" w:cs="Times New Roman"/>
          <w:b/>
          <w:bCs/>
          <w:sz w:val="24"/>
          <w:szCs w:val="24"/>
          <w:lang w:val="en-US"/>
        </w:rPr>
        <w:t>πάτηνται</w:t>
      </w:r>
      <w:r w:rsidRPr="00D7222B">
        <w:rPr>
          <w:rFonts w:ascii="Times New Roman" w:hAnsi="Times New Roman" w:cs="Times New Roman"/>
          <w:sz w:val="24"/>
          <w:szCs w:val="24"/>
          <w:lang w:val="en-US"/>
        </w:rPr>
        <w:t xml:space="preserve"> καὶ </w:t>
      </w:r>
      <w:proofErr w:type="spellStart"/>
      <w:r w:rsidRPr="00D7222B">
        <w:rPr>
          <w:rFonts w:ascii="Times New Roman" w:hAnsi="Times New Roman" w:cs="Times New Roman"/>
          <w:sz w:val="24"/>
          <w:szCs w:val="24"/>
          <w:lang w:val="en-US"/>
        </w:rPr>
        <w:t>τὰ</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ἔργ</w:t>
      </w:r>
      <w:proofErr w:type="spellEnd"/>
      <w:r w:rsidRPr="00D7222B">
        <w:rPr>
          <w:rFonts w:ascii="Times New Roman" w:hAnsi="Times New Roman" w:cs="Times New Roman"/>
          <w:sz w:val="24"/>
          <w:szCs w:val="24"/>
          <w:lang w:val="en-US"/>
        </w:rPr>
        <w:t>α α</w:t>
      </w:r>
      <w:proofErr w:type="spellStart"/>
      <w:r w:rsidRPr="00D7222B">
        <w:rPr>
          <w:rFonts w:ascii="Times New Roman" w:hAnsi="Times New Roman" w:cs="Times New Roman"/>
          <w:sz w:val="24"/>
          <w:szCs w:val="24"/>
          <w:lang w:val="en-US"/>
        </w:rPr>
        <w:t>ὐτῶν</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ὁρῶντες</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οὐκ</w:t>
      </w:r>
      <w:proofErr w:type="spellEnd"/>
      <w:r w:rsidRPr="00D7222B">
        <w:rPr>
          <w:rFonts w:ascii="Times New Roman" w:hAnsi="Times New Roman" w:cs="Times New Roman"/>
          <w:sz w:val="24"/>
          <w:szCs w:val="24"/>
          <w:lang w:val="en-US"/>
        </w:rPr>
        <w:t xml:space="preserve"> α</w:t>
      </w:r>
      <w:proofErr w:type="spellStart"/>
      <w:r w:rsidRPr="00D7222B">
        <w:rPr>
          <w:rFonts w:ascii="Times New Roman" w:hAnsi="Times New Roman" w:cs="Times New Roman"/>
          <w:sz w:val="24"/>
          <w:szCs w:val="24"/>
          <w:lang w:val="en-US"/>
        </w:rPr>
        <w:t>ἰσθάνοντ</w:t>
      </w:r>
      <w:proofErr w:type="spellEnd"/>
      <w:r w:rsidRPr="00D7222B">
        <w:rPr>
          <w:rFonts w:ascii="Times New Roman" w:hAnsi="Times New Roman" w:cs="Times New Roman"/>
          <w:sz w:val="24"/>
          <w:szCs w:val="24"/>
          <w:lang w:val="en-US"/>
        </w:rPr>
        <w:t xml:space="preserve">αι </w:t>
      </w:r>
      <w:proofErr w:type="spellStart"/>
      <w:r w:rsidRPr="00D7222B">
        <w:rPr>
          <w:rFonts w:ascii="Times New Roman" w:hAnsi="Times New Roman" w:cs="Times New Roman"/>
          <w:sz w:val="24"/>
          <w:szCs w:val="24"/>
          <w:lang w:val="en-US"/>
        </w:rPr>
        <w:t>τριττὰ</w:t>
      </w:r>
      <w:proofErr w:type="spellEnd"/>
      <w:r w:rsidRPr="00D7222B">
        <w:rPr>
          <w:rFonts w:ascii="Times New Roman" w:hAnsi="Times New Roman" w:cs="Times New Roman"/>
          <w:sz w:val="24"/>
          <w:szCs w:val="24"/>
          <w:lang w:val="en-US"/>
        </w:rPr>
        <w:t xml:space="preserve"> ἀπ</w:t>
      </w:r>
      <w:proofErr w:type="spellStart"/>
      <w:r w:rsidRPr="00D7222B">
        <w:rPr>
          <w:rFonts w:ascii="Times New Roman" w:hAnsi="Times New Roman" w:cs="Times New Roman"/>
          <w:sz w:val="24"/>
          <w:szCs w:val="24"/>
          <w:lang w:val="en-US"/>
        </w:rPr>
        <w:t>έχοντ</w:t>
      </w:r>
      <w:proofErr w:type="spellEnd"/>
      <w:r w:rsidRPr="00D7222B">
        <w:rPr>
          <w:rFonts w:ascii="Times New Roman" w:hAnsi="Times New Roman" w:cs="Times New Roman"/>
          <w:sz w:val="24"/>
          <w:szCs w:val="24"/>
          <w:lang w:val="en-US"/>
        </w:rPr>
        <w:t xml:space="preserve">α </w:t>
      </w:r>
      <w:proofErr w:type="spellStart"/>
      <w:r w:rsidRPr="00D7222B">
        <w:rPr>
          <w:rFonts w:ascii="Times New Roman" w:hAnsi="Times New Roman" w:cs="Times New Roman"/>
          <w:sz w:val="24"/>
          <w:szCs w:val="24"/>
          <w:lang w:val="en-US"/>
        </w:rPr>
        <w:t>τοῦ</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ὄντος</w:t>
      </w:r>
      <w:proofErr w:type="spellEnd"/>
      <w:r w:rsidRPr="00D7222B">
        <w:rPr>
          <w:rFonts w:ascii="Times New Roman" w:hAnsi="Times New Roman" w:cs="Times New Roman"/>
          <w:sz w:val="24"/>
          <w:szCs w:val="24"/>
          <w:lang w:val="en-US"/>
        </w:rPr>
        <w:t xml:space="preserve"> καὶ </w:t>
      </w:r>
      <w:proofErr w:type="spellStart"/>
      <w:r w:rsidRPr="00D7222B">
        <w:rPr>
          <w:rFonts w:ascii="Times New Roman" w:hAnsi="Times New Roman" w:cs="Times New Roman"/>
          <w:sz w:val="24"/>
          <w:szCs w:val="24"/>
          <w:lang w:val="en-US"/>
        </w:rPr>
        <w:t>ῥᾴδι</w:t>
      </w:r>
      <w:proofErr w:type="spellEnd"/>
      <w:r w:rsidRPr="00D7222B">
        <w:rPr>
          <w:rFonts w:ascii="Times New Roman" w:hAnsi="Times New Roman" w:cs="Times New Roman"/>
          <w:sz w:val="24"/>
          <w:szCs w:val="24"/>
          <w:lang w:val="en-US"/>
        </w:rPr>
        <w:t>α π</w:t>
      </w:r>
      <w:proofErr w:type="spellStart"/>
      <w:r w:rsidRPr="00D7222B">
        <w:rPr>
          <w:rFonts w:ascii="Times New Roman" w:hAnsi="Times New Roman" w:cs="Times New Roman"/>
          <w:sz w:val="24"/>
          <w:szCs w:val="24"/>
          <w:lang w:val="en-US"/>
        </w:rPr>
        <w:t>οιεῖν</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μὴ</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εἰδότι</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τὴν</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ἀλήθει</w:t>
      </w:r>
      <w:proofErr w:type="spellEnd"/>
      <w:r w:rsidRPr="00D7222B">
        <w:rPr>
          <w:rFonts w:ascii="Times New Roman" w:hAnsi="Times New Roman" w:cs="Times New Roman"/>
          <w:sz w:val="24"/>
          <w:szCs w:val="24"/>
          <w:lang w:val="en-US"/>
        </w:rPr>
        <w:t xml:space="preserve">αν—φαντάσματα </w:t>
      </w:r>
      <w:proofErr w:type="spellStart"/>
      <w:r w:rsidRPr="00D7222B">
        <w:rPr>
          <w:rFonts w:ascii="Times New Roman" w:hAnsi="Times New Roman" w:cs="Times New Roman"/>
          <w:sz w:val="24"/>
          <w:szCs w:val="24"/>
          <w:lang w:val="en-US"/>
        </w:rPr>
        <w:t>γὰρ</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ἀλλ</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οὐκ</w:t>
      </w:r>
      <w:proofErr w:type="spellEnd"/>
      <w:r w:rsidRPr="00D7222B">
        <w:rPr>
          <w:rFonts w:ascii="Times New Roman" w:hAnsi="Times New Roman" w:cs="Times New Roman"/>
          <w:sz w:val="24"/>
          <w:szCs w:val="24"/>
          <w:lang w:val="en-US"/>
        </w:rPr>
        <w:t xml:space="preserve"> </w:t>
      </w:r>
      <w:proofErr w:type="spellStart"/>
      <w:r w:rsidRPr="00D7222B">
        <w:rPr>
          <w:rFonts w:ascii="Times New Roman" w:hAnsi="Times New Roman" w:cs="Times New Roman"/>
          <w:sz w:val="24"/>
          <w:szCs w:val="24"/>
          <w:lang w:val="en-US"/>
        </w:rPr>
        <w:t>ὄντ</w:t>
      </w:r>
      <w:proofErr w:type="spellEnd"/>
      <w:r w:rsidRPr="00D7222B">
        <w:rPr>
          <w:rFonts w:ascii="Times New Roman" w:hAnsi="Times New Roman" w:cs="Times New Roman"/>
          <w:sz w:val="24"/>
          <w:szCs w:val="24"/>
          <w:lang w:val="en-US"/>
        </w:rPr>
        <w:t>α π</w:t>
      </w:r>
      <w:proofErr w:type="spellStart"/>
      <w:r w:rsidRPr="00D7222B">
        <w:rPr>
          <w:rFonts w:ascii="Times New Roman" w:hAnsi="Times New Roman" w:cs="Times New Roman"/>
          <w:sz w:val="24"/>
          <w:szCs w:val="24"/>
          <w:lang w:val="en-US"/>
        </w:rPr>
        <w:t>οιοῦσιν</w:t>
      </w:r>
      <w:proofErr w:type="spellEnd"/>
      <w:r w:rsidRPr="00D7222B">
        <w:rPr>
          <w:rFonts w:ascii="Times New Roman" w:hAnsi="Times New Roman" w:cs="Times New Roman"/>
          <w:sz w:val="24"/>
          <w:szCs w:val="24"/>
          <w:lang w:val="en-US"/>
        </w:rPr>
        <w:t>—</w:t>
      </w:r>
      <w:r>
        <w:rPr>
          <w:rFonts w:ascii="Times New Roman" w:hAnsi="Times New Roman" w:cs="Times New Roman"/>
          <w:sz w:val="24"/>
          <w:szCs w:val="24"/>
          <w:lang w:val="en-US"/>
        </w:rPr>
        <w:t>.</w:t>
      </w:r>
    </w:p>
    <w:p w14:paraId="57AB3A4F" w14:textId="4A0C9062" w:rsidR="00D7222B" w:rsidRDefault="00D7222B" w:rsidP="00D7222B">
      <w:pPr>
        <w:rPr>
          <w:rFonts w:ascii="Times New Roman" w:hAnsi="Times New Roman" w:cs="Times New Roman"/>
          <w:sz w:val="24"/>
          <w:szCs w:val="24"/>
          <w:lang w:val="en-US"/>
        </w:rPr>
      </w:pPr>
      <w:r>
        <w:rPr>
          <w:rFonts w:ascii="Times New Roman" w:hAnsi="Times New Roman" w:cs="Times New Roman"/>
          <w:sz w:val="24"/>
          <w:szCs w:val="24"/>
          <w:lang w:val="en-US"/>
        </w:rPr>
        <w:t xml:space="preserve">It is necessary to consider whether men, coming across such imitators, </w:t>
      </w:r>
      <w:r w:rsidRPr="00D7222B">
        <w:rPr>
          <w:rFonts w:ascii="Times New Roman" w:hAnsi="Times New Roman" w:cs="Times New Roman"/>
          <w:b/>
          <w:bCs/>
          <w:sz w:val="24"/>
          <w:szCs w:val="24"/>
          <w:lang w:val="en-US"/>
        </w:rPr>
        <w:t>have been deceived by them</w:t>
      </w:r>
      <w:r>
        <w:rPr>
          <w:rFonts w:ascii="Times New Roman" w:hAnsi="Times New Roman" w:cs="Times New Roman"/>
          <w:sz w:val="24"/>
          <w:szCs w:val="24"/>
          <w:lang w:val="en-US"/>
        </w:rPr>
        <w:t>, so that looking upon their works they do not realize that these are three times removed from reality, and it is easy to produce without knowledge of the truth – because they produce phantoms, but not reality -.</w:t>
      </w:r>
    </w:p>
    <w:p w14:paraId="5F0BE3DB" w14:textId="267E84B7" w:rsidR="00B37D3C" w:rsidRDefault="00B37D3C" w:rsidP="00D7222B">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i/>
          <w:sz w:val="24"/>
          <w:szCs w:val="24"/>
          <w:lang w:val="en-US"/>
        </w:rPr>
        <w:t>Republic,</w:t>
      </w:r>
      <w:r>
        <w:rPr>
          <w:rFonts w:ascii="Times New Roman" w:hAnsi="Times New Roman" w:cs="Times New Roman"/>
          <w:sz w:val="24"/>
          <w:szCs w:val="24"/>
          <w:lang w:val="en-US"/>
        </w:rPr>
        <w:t xml:space="preserve"> 10.600e:</w:t>
      </w:r>
    </w:p>
    <w:p w14:paraId="5EB629E9" w14:textId="11683A86" w:rsidR="00B37D3C" w:rsidRDefault="00B37D3C" w:rsidP="00D7222B">
      <w:pPr>
        <w:rPr>
          <w:rFonts w:ascii="Times New Roman" w:hAnsi="Times New Roman" w:cs="Times New Roman"/>
          <w:sz w:val="24"/>
          <w:szCs w:val="24"/>
          <w:lang w:val="en-US"/>
        </w:rPr>
      </w:pPr>
      <w:proofErr w:type="spellStart"/>
      <w:r w:rsidRPr="00B37D3C">
        <w:rPr>
          <w:rFonts w:ascii="Times New Roman" w:hAnsi="Times New Roman" w:cs="Times New Roman"/>
          <w:sz w:val="24"/>
          <w:szCs w:val="24"/>
          <w:lang w:val="en-US"/>
        </w:rPr>
        <w:t>οὐκοῦν</w:t>
      </w:r>
      <w:proofErr w:type="spellEnd"/>
      <w:r w:rsidRPr="00B37D3C">
        <w:rPr>
          <w:rFonts w:ascii="Times New Roman" w:hAnsi="Times New Roman" w:cs="Times New Roman"/>
          <w:sz w:val="24"/>
          <w:szCs w:val="24"/>
          <w:lang w:val="en-US"/>
        </w:rPr>
        <w:t xml:space="preserve"> </w:t>
      </w:r>
      <w:proofErr w:type="spellStart"/>
      <w:r w:rsidRPr="00B37D3C">
        <w:rPr>
          <w:rFonts w:ascii="Times New Roman" w:hAnsi="Times New Roman" w:cs="Times New Roman"/>
          <w:sz w:val="24"/>
          <w:szCs w:val="24"/>
          <w:lang w:val="en-US"/>
        </w:rPr>
        <w:t>τιθῶμεν</w:t>
      </w:r>
      <w:proofErr w:type="spellEnd"/>
      <w:r w:rsidRPr="00B37D3C">
        <w:rPr>
          <w:rFonts w:ascii="Times New Roman" w:hAnsi="Times New Roman" w:cs="Times New Roman"/>
          <w:sz w:val="24"/>
          <w:szCs w:val="24"/>
          <w:lang w:val="en-US"/>
        </w:rPr>
        <w:t xml:space="preserve"> ἀπὸ </w:t>
      </w:r>
      <w:proofErr w:type="spellStart"/>
      <w:r w:rsidRPr="00B37D3C">
        <w:rPr>
          <w:rFonts w:ascii="Times New Roman" w:hAnsi="Times New Roman" w:cs="Times New Roman"/>
          <w:sz w:val="24"/>
          <w:szCs w:val="24"/>
          <w:lang w:val="en-US"/>
        </w:rPr>
        <w:t>Ὁμήρου</w:t>
      </w:r>
      <w:proofErr w:type="spellEnd"/>
      <w:r w:rsidRPr="00B37D3C">
        <w:rPr>
          <w:rFonts w:ascii="Times New Roman" w:hAnsi="Times New Roman" w:cs="Times New Roman"/>
          <w:sz w:val="24"/>
          <w:szCs w:val="24"/>
          <w:lang w:val="en-US"/>
        </w:rPr>
        <w:t xml:space="preserve"> </w:t>
      </w:r>
      <w:proofErr w:type="spellStart"/>
      <w:r w:rsidRPr="00B37D3C">
        <w:rPr>
          <w:rFonts w:ascii="Times New Roman" w:hAnsi="Times New Roman" w:cs="Times New Roman"/>
          <w:sz w:val="24"/>
          <w:szCs w:val="24"/>
          <w:lang w:val="en-US"/>
        </w:rPr>
        <w:t>ἀρξ</w:t>
      </w:r>
      <w:proofErr w:type="spellEnd"/>
      <w:r w:rsidRPr="00B37D3C">
        <w:rPr>
          <w:rFonts w:ascii="Times New Roman" w:hAnsi="Times New Roman" w:cs="Times New Roman"/>
          <w:sz w:val="24"/>
          <w:szCs w:val="24"/>
          <w:lang w:val="en-US"/>
        </w:rPr>
        <w:t xml:space="preserve">αμένους </w:t>
      </w:r>
      <w:r w:rsidRPr="00B37D3C">
        <w:rPr>
          <w:rFonts w:ascii="Times New Roman" w:hAnsi="Times New Roman" w:cs="Times New Roman"/>
          <w:b/>
          <w:bCs/>
          <w:sz w:val="24"/>
          <w:szCs w:val="24"/>
          <w:lang w:val="en-US"/>
        </w:rPr>
        <w:t>π</w:t>
      </w:r>
      <w:proofErr w:type="spellStart"/>
      <w:r w:rsidRPr="00B37D3C">
        <w:rPr>
          <w:rFonts w:ascii="Times New Roman" w:hAnsi="Times New Roman" w:cs="Times New Roman"/>
          <w:b/>
          <w:bCs/>
          <w:sz w:val="24"/>
          <w:szCs w:val="24"/>
          <w:lang w:val="en-US"/>
        </w:rPr>
        <w:t>άντ</w:t>
      </w:r>
      <w:proofErr w:type="spellEnd"/>
      <w:r w:rsidRPr="00B37D3C">
        <w:rPr>
          <w:rFonts w:ascii="Times New Roman" w:hAnsi="Times New Roman" w:cs="Times New Roman"/>
          <w:b/>
          <w:bCs/>
          <w:sz w:val="24"/>
          <w:szCs w:val="24"/>
          <w:lang w:val="en-US"/>
        </w:rPr>
        <w:t xml:space="preserve">ας </w:t>
      </w:r>
      <w:proofErr w:type="spellStart"/>
      <w:r w:rsidRPr="00B37D3C">
        <w:rPr>
          <w:rFonts w:ascii="Times New Roman" w:hAnsi="Times New Roman" w:cs="Times New Roman"/>
          <w:b/>
          <w:bCs/>
          <w:sz w:val="24"/>
          <w:szCs w:val="24"/>
          <w:lang w:val="en-US"/>
        </w:rPr>
        <w:t>τοὺς</w:t>
      </w:r>
      <w:proofErr w:type="spellEnd"/>
      <w:r w:rsidRPr="00B37D3C">
        <w:rPr>
          <w:rFonts w:ascii="Times New Roman" w:hAnsi="Times New Roman" w:cs="Times New Roman"/>
          <w:b/>
          <w:bCs/>
          <w:sz w:val="24"/>
          <w:szCs w:val="24"/>
          <w:lang w:val="en-US"/>
        </w:rPr>
        <w:t xml:space="preserve"> π</w:t>
      </w:r>
      <w:proofErr w:type="spellStart"/>
      <w:r w:rsidRPr="00B37D3C">
        <w:rPr>
          <w:rFonts w:ascii="Times New Roman" w:hAnsi="Times New Roman" w:cs="Times New Roman"/>
          <w:b/>
          <w:bCs/>
          <w:sz w:val="24"/>
          <w:szCs w:val="24"/>
          <w:lang w:val="en-US"/>
        </w:rPr>
        <w:t>οιητικοὺς</w:t>
      </w:r>
      <w:proofErr w:type="spellEnd"/>
      <w:r w:rsidRPr="00B37D3C">
        <w:rPr>
          <w:rFonts w:ascii="Times New Roman" w:hAnsi="Times New Roman" w:cs="Times New Roman"/>
          <w:b/>
          <w:bCs/>
          <w:sz w:val="24"/>
          <w:szCs w:val="24"/>
          <w:lang w:val="en-US"/>
        </w:rPr>
        <w:t xml:space="preserve"> </w:t>
      </w:r>
      <w:proofErr w:type="spellStart"/>
      <w:r w:rsidRPr="00B37D3C">
        <w:rPr>
          <w:rFonts w:ascii="Times New Roman" w:hAnsi="Times New Roman" w:cs="Times New Roman"/>
          <w:b/>
          <w:bCs/>
          <w:sz w:val="24"/>
          <w:szCs w:val="24"/>
          <w:lang w:val="en-US"/>
        </w:rPr>
        <w:t>μιμητὰς</w:t>
      </w:r>
      <w:proofErr w:type="spellEnd"/>
      <w:r w:rsidRPr="00B37D3C">
        <w:rPr>
          <w:rFonts w:ascii="Times New Roman" w:hAnsi="Times New Roman" w:cs="Times New Roman"/>
          <w:b/>
          <w:bCs/>
          <w:sz w:val="24"/>
          <w:szCs w:val="24"/>
          <w:lang w:val="en-US"/>
        </w:rPr>
        <w:t xml:space="preserve"> </w:t>
      </w:r>
      <w:proofErr w:type="spellStart"/>
      <w:r w:rsidRPr="00B37D3C">
        <w:rPr>
          <w:rFonts w:ascii="Times New Roman" w:hAnsi="Times New Roman" w:cs="Times New Roman"/>
          <w:b/>
          <w:bCs/>
          <w:sz w:val="24"/>
          <w:szCs w:val="24"/>
          <w:lang w:val="en-US"/>
        </w:rPr>
        <w:t>εἰδώλων</w:t>
      </w:r>
      <w:proofErr w:type="spellEnd"/>
      <w:r w:rsidRPr="00B37D3C">
        <w:rPr>
          <w:rFonts w:ascii="Times New Roman" w:hAnsi="Times New Roman" w:cs="Times New Roman"/>
          <w:b/>
          <w:bCs/>
          <w:sz w:val="24"/>
          <w:szCs w:val="24"/>
          <w:lang w:val="en-US"/>
        </w:rPr>
        <w:t xml:space="preserve"> </w:t>
      </w:r>
      <w:proofErr w:type="spellStart"/>
      <w:r w:rsidRPr="00B37D3C">
        <w:rPr>
          <w:rFonts w:ascii="Times New Roman" w:hAnsi="Times New Roman" w:cs="Times New Roman"/>
          <w:b/>
          <w:bCs/>
          <w:sz w:val="24"/>
          <w:szCs w:val="24"/>
          <w:lang w:val="en-US"/>
        </w:rPr>
        <w:t>ἀρετῆς</w:t>
      </w:r>
      <w:proofErr w:type="spellEnd"/>
      <w:r w:rsidRPr="00B37D3C">
        <w:rPr>
          <w:rFonts w:ascii="Times New Roman" w:hAnsi="Times New Roman" w:cs="Times New Roman"/>
          <w:sz w:val="24"/>
          <w:szCs w:val="24"/>
          <w:lang w:val="en-US"/>
        </w:rPr>
        <w:t xml:space="preserve"> </w:t>
      </w:r>
      <w:proofErr w:type="spellStart"/>
      <w:r w:rsidRPr="00B37D3C">
        <w:rPr>
          <w:rFonts w:ascii="Times New Roman" w:hAnsi="Times New Roman" w:cs="Times New Roman"/>
          <w:sz w:val="24"/>
          <w:szCs w:val="24"/>
          <w:lang w:val="en-US"/>
        </w:rPr>
        <w:t>εἶν</w:t>
      </w:r>
      <w:proofErr w:type="spellEnd"/>
      <w:r w:rsidRPr="00B37D3C">
        <w:rPr>
          <w:rFonts w:ascii="Times New Roman" w:hAnsi="Times New Roman" w:cs="Times New Roman"/>
          <w:sz w:val="24"/>
          <w:szCs w:val="24"/>
          <w:lang w:val="en-US"/>
        </w:rPr>
        <w:t xml:space="preserve">αι καὶ </w:t>
      </w:r>
      <w:proofErr w:type="spellStart"/>
      <w:r w:rsidRPr="00B37D3C">
        <w:rPr>
          <w:rFonts w:ascii="Times New Roman" w:hAnsi="Times New Roman" w:cs="Times New Roman"/>
          <w:sz w:val="24"/>
          <w:szCs w:val="24"/>
          <w:lang w:val="en-US"/>
        </w:rPr>
        <w:t>τῶν</w:t>
      </w:r>
      <w:proofErr w:type="spellEnd"/>
      <w:r w:rsidRPr="00B37D3C">
        <w:rPr>
          <w:rFonts w:ascii="Times New Roman" w:hAnsi="Times New Roman" w:cs="Times New Roman"/>
          <w:sz w:val="24"/>
          <w:szCs w:val="24"/>
          <w:lang w:val="en-US"/>
        </w:rPr>
        <w:t xml:space="preserve"> </w:t>
      </w:r>
      <w:proofErr w:type="spellStart"/>
      <w:r w:rsidRPr="00B37D3C">
        <w:rPr>
          <w:rFonts w:ascii="Times New Roman" w:hAnsi="Times New Roman" w:cs="Times New Roman"/>
          <w:sz w:val="24"/>
          <w:szCs w:val="24"/>
          <w:lang w:val="en-US"/>
        </w:rPr>
        <w:t>ἄλλων</w:t>
      </w:r>
      <w:proofErr w:type="spellEnd"/>
      <w:r w:rsidRPr="00B37D3C">
        <w:rPr>
          <w:rFonts w:ascii="Times New Roman" w:hAnsi="Times New Roman" w:cs="Times New Roman"/>
          <w:sz w:val="24"/>
          <w:szCs w:val="24"/>
          <w:lang w:val="en-US"/>
        </w:rPr>
        <w:t xml:space="preserve"> π</w:t>
      </w:r>
      <w:proofErr w:type="spellStart"/>
      <w:r w:rsidRPr="00B37D3C">
        <w:rPr>
          <w:rFonts w:ascii="Times New Roman" w:hAnsi="Times New Roman" w:cs="Times New Roman"/>
          <w:sz w:val="24"/>
          <w:szCs w:val="24"/>
          <w:lang w:val="en-US"/>
        </w:rPr>
        <w:t>ερὶ</w:t>
      </w:r>
      <w:proofErr w:type="spellEnd"/>
      <w:r w:rsidRPr="00B37D3C">
        <w:rPr>
          <w:rFonts w:ascii="Times New Roman" w:hAnsi="Times New Roman" w:cs="Times New Roman"/>
          <w:sz w:val="24"/>
          <w:szCs w:val="24"/>
          <w:lang w:val="en-US"/>
        </w:rPr>
        <w:t xml:space="preserve"> </w:t>
      </w:r>
      <w:proofErr w:type="spellStart"/>
      <w:r w:rsidRPr="00B37D3C">
        <w:rPr>
          <w:rFonts w:ascii="Times New Roman" w:hAnsi="Times New Roman" w:cs="Times New Roman"/>
          <w:sz w:val="24"/>
          <w:szCs w:val="24"/>
          <w:lang w:val="en-US"/>
        </w:rPr>
        <w:t>ὧν</w:t>
      </w:r>
      <w:proofErr w:type="spellEnd"/>
      <w:r w:rsidRPr="00B37D3C">
        <w:rPr>
          <w:rFonts w:ascii="Times New Roman" w:hAnsi="Times New Roman" w:cs="Times New Roman"/>
          <w:sz w:val="24"/>
          <w:szCs w:val="24"/>
          <w:lang w:val="en-US"/>
        </w:rPr>
        <w:t xml:space="preserve"> π</w:t>
      </w:r>
      <w:proofErr w:type="spellStart"/>
      <w:r w:rsidRPr="00B37D3C">
        <w:rPr>
          <w:rFonts w:ascii="Times New Roman" w:hAnsi="Times New Roman" w:cs="Times New Roman"/>
          <w:sz w:val="24"/>
          <w:szCs w:val="24"/>
          <w:lang w:val="en-US"/>
        </w:rPr>
        <w:t>οιοῦσιν</w:t>
      </w:r>
      <w:proofErr w:type="spellEnd"/>
      <w:r w:rsidRPr="00B37D3C">
        <w:rPr>
          <w:rFonts w:ascii="Times New Roman" w:hAnsi="Times New Roman" w:cs="Times New Roman"/>
          <w:sz w:val="24"/>
          <w:szCs w:val="24"/>
          <w:lang w:val="en-US"/>
        </w:rPr>
        <w:t xml:space="preserve">, </w:t>
      </w:r>
      <w:proofErr w:type="spellStart"/>
      <w:r w:rsidRPr="00B37D3C">
        <w:rPr>
          <w:rFonts w:ascii="Times New Roman" w:hAnsi="Times New Roman" w:cs="Times New Roman"/>
          <w:b/>
          <w:bCs/>
          <w:sz w:val="24"/>
          <w:szCs w:val="24"/>
          <w:lang w:val="en-US"/>
        </w:rPr>
        <w:t>τῆς</w:t>
      </w:r>
      <w:proofErr w:type="spellEnd"/>
      <w:r w:rsidRPr="00B37D3C">
        <w:rPr>
          <w:rFonts w:ascii="Times New Roman" w:hAnsi="Times New Roman" w:cs="Times New Roman"/>
          <w:b/>
          <w:bCs/>
          <w:sz w:val="24"/>
          <w:szCs w:val="24"/>
          <w:lang w:val="en-US"/>
        </w:rPr>
        <w:t xml:space="preserve"> </w:t>
      </w:r>
      <w:proofErr w:type="spellStart"/>
      <w:r w:rsidRPr="00B37D3C">
        <w:rPr>
          <w:rFonts w:ascii="Times New Roman" w:hAnsi="Times New Roman" w:cs="Times New Roman"/>
          <w:b/>
          <w:bCs/>
          <w:sz w:val="24"/>
          <w:szCs w:val="24"/>
          <w:lang w:val="en-US"/>
        </w:rPr>
        <w:t>δὲ</w:t>
      </w:r>
      <w:proofErr w:type="spellEnd"/>
      <w:r w:rsidRPr="00B37D3C">
        <w:rPr>
          <w:rFonts w:ascii="Times New Roman" w:hAnsi="Times New Roman" w:cs="Times New Roman"/>
          <w:b/>
          <w:bCs/>
          <w:sz w:val="24"/>
          <w:szCs w:val="24"/>
          <w:lang w:val="en-US"/>
        </w:rPr>
        <w:t xml:space="preserve"> </w:t>
      </w:r>
      <w:proofErr w:type="spellStart"/>
      <w:r w:rsidRPr="00B37D3C">
        <w:rPr>
          <w:rFonts w:ascii="Times New Roman" w:hAnsi="Times New Roman" w:cs="Times New Roman"/>
          <w:b/>
          <w:bCs/>
          <w:sz w:val="24"/>
          <w:szCs w:val="24"/>
          <w:lang w:val="en-US"/>
        </w:rPr>
        <w:t>ἀληθεί</w:t>
      </w:r>
      <w:proofErr w:type="spellEnd"/>
      <w:r w:rsidRPr="00B37D3C">
        <w:rPr>
          <w:rFonts w:ascii="Times New Roman" w:hAnsi="Times New Roman" w:cs="Times New Roman"/>
          <w:b/>
          <w:bCs/>
          <w:sz w:val="24"/>
          <w:szCs w:val="24"/>
          <w:lang w:val="en-US"/>
        </w:rPr>
        <w:t xml:space="preserve">ας </w:t>
      </w:r>
      <w:proofErr w:type="spellStart"/>
      <w:r w:rsidRPr="00B37D3C">
        <w:rPr>
          <w:rFonts w:ascii="Times New Roman" w:hAnsi="Times New Roman" w:cs="Times New Roman"/>
          <w:b/>
          <w:bCs/>
          <w:sz w:val="24"/>
          <w:szCs w:val="24"/>
          <w:lang w:val="en-US"/>
        </w:rPr>
        <w:t>οὐχ</w:t>
      </w:r>
      <w:proofErr w:type="spellEnd"/>
      <w:r w:rsidRPr="00B37D3C">
        <w:rPr>
          <w:rFonts w:ascii="Times New Roman" w:hAnsi="Times New Roman" w:cs="Times New Roman"/>
          <w:b/>
          <w:bCs/>
          <w:sz w:val="24"/>
          <w:szCs w:val="24"/>
          <w:lang w:val="en-US"/>
        </w:rPr>
        <w:t xml:space="preserve"> </w:t>
      </w:r>
      <w:proofErr w:type="gramStart"/>
      <w:r w:rsidRPr="00B37D3C">
        <w:rPr>
          <w:rFonts w:ascii="Times New Roman" w:hAnsi="Times New Roman" w:cs="Times New Roman"/>
          <w:b/>
          <w:bCs/>
          <w:sz w:val="24"/>
          <w:szCs w:val="24"/>
          <w:lang w:val="en-US"/>
        </w:rPr>
        <w:t>ἅπ</w:t>
      </w:r>
      <w:proofErr w:type="spellStart"/>
      <w:r w:rsidRPr="00B37D3C">
        <w:rPr>
          <w:rFonts w:ascii="Times New Roman" w:hAnsi="Times New Roman" w:cs="Times New Roman"/>
          <w:b/>
          <w:bCs/>
          <w:sz w:val="24"/>
          <w:szCs w:val="24"/>
          <w:lang w:val="en-US"/>
        </w:rPr>
        <w:t>τεσθ</w:t>
      </w:r>
      <w:proofErr w:type="spellEnd"/>
      <w:r w:rsidRPr="00B37D3C">
        <w:rPr>
          <w:rFonts w:ascii="Times New Roman" w:hAnsi="Times New Roman" w:cs="Times New Roman"/>
          <w:b/>
          <w:bCs/>
          <w:sz w:val="24"/>
          <w:szCs w:val="24"/>
          <w:lang w:val="en-US"/>
        </w:rPr>
        <w:t>αι</w:t>
      </w:r>
      <w:r>
        <w:rPr>
          <w:rFonts w:ascii="Times New Roman" w:hAnsi="Times New Roman" w:cs="Times New Roman"/>
          <w:sz w:val="24"/>
          <w:szCs w:val="24"/>
          <w:lang w:val="en-US"/>
        </w:rPr>
        <w:t>;</w:t>
      </w:r>
      <w:proofErr w:type="gramEnd"/>
    </w:p>
    <w:p w14:paraId="3BEADE1D" w14:textId="47CD81C0" w:rsidR="00777F21" w:rsidRDefault="00B37D3C" w:rsidP="00EF7718">
      <w:pPr>
        <w:spacing w:after="240"/>
        <w:rPr>
          <w:rFonts w:ascii="Times New Roman" w:hAnsi="Times New Roman" w:cs="Times New Roman"/>
          <w:sz w:val="24"/>
          <w:szCs w:val="24"/>
          <w:lang w:val="en-US"/>
        </w:rPr>
      </w:pPr>
      <w:r>
        <w:rPr>
          <w:rFonts w:ascii="Times New Roman" w:hAnsi="Times New Roman" w:cs="Times New Roman"/>
          <w:sz w:val="24"/>
          <w:szCs w:val="24"/>
          <w:lang w:val="en-US"/>
        </w:rPr>
        <w:t xml:space="preserve">Shall we then suppose, beginning with Homer, that </w:t>
      </w:r>
      <w:r w:rsidRPr="00B37D3C">
        <w:rPr>
          <w:rFonts w:ascii="Times New Roman" w:hAnsi="Times New Roman" w:cs="Times New Roman"/>
          <w:b/>
          <w:bCs/>
          <w:sz w:val="24"/>
          <w:szCs w:val="24"/>
          <w:lang w:val="en-US"/>
        </w:rPr>
        <w:t>all the poets are imitators of images of excellence</w:t>
      </w:r>
      <w:r>
        <w:rPr>
          <w:rFonts w:ascii="Times New Roman" w:hAnsi="Times New Roman" w:cs="Times New Roman"/>
          <w:sz w:val="24"/>
          <w:szCs w:val="24"/>
          <w:lang w:val="en-US"/>
        </w:rPr>
        <w:t xml:space="preserve"> and of the other things they create, and </w:t>
      </w:r>
      <w:r w:rsidRPr="00B37D3C">
        <w:rPr>
          <w:rFonts w:ascii="Times New Roman" w:hAnsi="Times New Roman" w:cs="Times New Roman"/>
          <w:b/>
          <w:bCs/>
          <w:sz w:val="24"/>
          <w:szCs w:val="24"/>
          <w:lang w:val="en-US"/>
        </w:rPr>
        <w:t>they do not touch upon the truth</w:t>
      </w:r>
      <w:r>
        <w:rPr>
          <w:rFonts w:ascii="Times New Roman" w:hAnsi="Times New Roman" w:cs="Times New Roman"/>
          <w:sz w:val="24"/>
          <w:szCs w:val="24"/>
          <w:lang w:val="en-US"/>
        </w:rPr>
        <w:t>?</w:t>
      </w:r>
    </w:p>
    <w:p w14:paraId="7F75619A" w14:textId="5D657D4A" w:rsidR="00777F21" w:rsidRPr="00777F21" w:rsidRDefault="00777F21" w:rsidP="00777F21">
      <w:pPr>
        <w:pStyle w:val="ListParagraph"/>
        <w:numPr>
          <w:ilvl w:val="0"/>
          <w:numId w:val="1"/>
        </w:numPr>
        <w:rPr>
          <w:rFonts w:ascii="Times New Roman" w:hAnsi="Times New Roman" w:cs="Times New Roman"/>
          <w:sz w:val="24"/>
          <w:szCs w:val="24"/>
          <w:lang w:val="en-US"/>
        </w:rPr>
      </w:pPr>
      <w:r>
        <w:rPr>
          <w:rFonts w:ascii="Times New Roman" w:hAnsi="Times New Roman" w:cs="Times New Roman"/>
          <w:i/>
          <w:sz w:val="24"/>
          <w:szCs w:val="24"/>
          <w:lang w:val="en-US"/>
        </w:rPr>
        <w:t xml:space="preserve">Republic, </w:t>
      </w:r>
      <w:r>
        <w:rPr>
          <w:rFonts w:ascii="Times New Roman" w:hAnsi="Times New Roman" w:cs="Times New Roman"/>
          <w:sz w:val="24"/>
          <w:szCs w:val="24"/>
          <w:lang w:val="en-US"/>
        </w:rPr>
        <w:t>10.600c–d:</w:t>
      </w:r>
    </w:p>
    <w:p w14:paraId="552E4994" w14:textId="505D356F" w:rsidR="00777F21" w:rsidRDefault="00777F21" w:rsidP="00777F21">
      <w:pPr>
        <w:spacing w:after="0" w:line="240" w:lineRule="auto"/>
        <w:rPr>
          <w:rFonts w:ascii="Times New Roman" w:hAnsi="Times New Roman" w:cs="Times New Roman"/>
          <w:sz w:val="24"/>
          <w:szCs w:val="24"/>
          <w:lang w:val="en-US"/>
        </w:rPr>
      </w:pPr>
      <w:bookmarkStart w:id="3" w:name="_Hlk26397160"/>
      <w:proofErr w:type="spellStart"/>
      <w:r w:rsidRPr="009B3BB3">
        <w:rPr>
          <w:rFonts w:ascii="Times New Roman" w:hAnsi="Times New Roman" w:cs="Times New Roman"/>
          <w:sz w:val="24"/>
          <w:szCs w:val="24"/>
          <w:lang w:val="en-US"/>
        </w:rPr>
        <w:t>ἀλλ</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οἴει</w:t>
      </w:r>
      <w:proofErr w:type="spellEnd"/>
      <w:r w:rsidRPr="009B3BB3">
        <w:rPr>
          <w:rFonts w:ascii="Times New Roman" w:hAnsi="Times New Roman" w:cs="Times New Roman"/>
          <w:sz w:val="24"/>
          <w:szCs w:val="24"/>
          <w:lang w:val="en-US"/>
        </w:rPr>
        <w:t xml:space="preserve">, ὦ </w:t>
      </w:r>
      <w:proofErr w:type="spellStart"/>
      <w:r w:rsidRPr="009B3BB3">
        <w:rPr>
          <w:rFonts w:ascii="Times New Roman" w:hAnsi="Times New Roman" w:cs="Times New Roman"/>
          <w:sz w:val="24"/>
          <w:szCs w:val="24"/>
          <w:lang w:val="en-US"/>
        </w:rPr>
        <w:t>Γλ</w:t>
      </w:r>
      <w:proofErr w:type="spellEnd"/>
      <w:r w:rsidRPr="009B3BB3">
        <w:rPr>
          <w:rFonts w:ascii="Times New Roman" w:hAnsi="Times New Roman" w:cs="Times New Roman"/>
          <w:sz w:val="24"/>
          <w:szCs w:val="24"/>
          <w:lang w:val="en-US"/>
        </w:rPr>
        <w:t xml:space="preserve">αύκων, </w:t>
      </w:r>
      <w:proofErr w:type="spellStart"/>
      <w:r w:rsidRPr="009B3BB3">
        <w:rPr>
          <w:rFonts w:ascii="Times New Roman" w:hAnsi="Times New Roman" w:cs="Times New Roman"/>
          <w:sz w:val="24"/>
          <w:szCs w:val="24"/>
          <w:lang w:val="en-US"/>
        </w:rPr>
        <w:t>εἰ</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τῷ</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ὄντι</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οἷός</w:t>
      </w:r>
      <w:proofErr w:type="spellEnd"/>
      <w:r w:rsidRPr="009B3BB3">
        <w:rPr>
          <w:rFonts w:ascii="Times New Roman" w:hAnsi="Times New Roman" w:cs="Times New Roman"/>
          <w:sz w:val="24"/>
          <w:szCs w:val="24"/>
          <w:lang w:val="en-US"/>
        </w:rPr>
        <w:t xml:space="preserve"> τ᾽ </w:t>
      </w:r>
      <w:proofErr w:type="spellStart"/>
      <w:r w:rsidRPr="009B3BB3">
        <w:rPr>
          <w:rFonts w:ascii="Times New Roman" w:hAnsi="Times New Roman" w:cs="Times New Roman"/>
          <w:sz w:val="24"/>
          <w:szCs w:val="24"/>
          <w:lang w:val="en-US"/>
        </w:rPr>
        <w:t>ἦν</w:t>
      </w:r>
      <w:proofErr w:type="spellEnd"/>
      <w:r w:rsidRPr="009B3BB3">
        <w:rPr>
          <w:rFonts w:ascii="Times New Roman" w:hAnsi="Times New Roman" w:cs="Times New Roman"/>
          <w:sz w:val="24"/>
          <w:szCs w:val="24"/>
          <w:lang w:val="en-US"/>
        </w:rPr>
        <w:t xml:space="preserve"> πα</w:t>
      </w:r>
      <w:proofErr w:type="spellStart"/>
      <w:r w:rsidRPr="009B3BB3">
        <w:rPr>
          <w:rFonts w:ascii="Times New Roman" w:hAnsi="Times New Roman" w:cs="Times New Roman"/>
          <w:sz w:val="24"/>
          <w:szCs w:val="24"/>
          <w:lang w:val="en-US"/>
        </w:rPr>
        <w:t>ιδεύειν</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ἀνθρώ</w:t>
      </w:r>
      <w:proofErr w:type="spellEnd"/>
      <w:r w:rsidRPr="009B3BB3">
        <w:rPr>
          <w:rFonts w:ascii="Times New Roman" w:hAnsi="Times New Roman" w:cs="Times New Roman"/>
          <w:sz w:val="24"/>
          <w:szCs w:val="24"/>
          <w:lang w:val="en-US"/>
        </w:rPr>
        <w:t>πους καὶ β</w:t>
      </w:r>
      <w:proofErr w:type="spellStart"/>
      <w:r w:rsidRPr="009B3BB3">
        <w:rPr>
          <w:rFonts w:ascii="Times New Roman" w:hAnsi="Times New Roman" w:cs="Times New Roman"/>
          <w:sz w:val="24"/>
          <w:szCs w:val="24"/>
          <w:lang w:val="en-US"/>
        </w:rPr>
        <w:t>ελτίους</w:t>
      </w:r>
      <w:proofErr w:type="spellEnd"/>
      <w:r w:rsidRPr="009B3BB3">
        <w:rPr>
          <w:rFonts w:ascii="Times New Roman" w:hAnsi="Times New Roman" w:cs="Times New Roman"/>
          <w:sz w:val="24"/>
          <w:szCs w:val="24"/>
          <w:lang w:val="en-US"/>
        </w:rPr>
        <w:t xml:space="preserve"> ἀπ</w:t>
      </w:r>
      <w:proofErr w:type="spellStart"/>
      <w:r w:rsidRPr="009B3BB3">
        <w:rPr>
          <w:rFonts w:ascii="Times New Roman" w:hAnsi="Times New Roman" w:cs="Times New Roman"/>
          <w:sz w:val="24"/>
          <w:szCs w:val="24"/>
          <w:lang w:val="en-US"/>
        </w:rPr>
        <w:t>εργάζεσθ</w:t>
      </w:r>
      <w:proofErr w:type="spellEnd"/>
      <w:r w:rsidRPr="009B3BB3">
        <w:rPr>
          <w:rFonts w:ascii="Times New Roman" w:hAnsi="Times New Roman" w:cs="Times New Roman"/>
          <w:sz w:val="24"/>
          <w:szCs w:val="24"/>
          <w:lang w:val="en-US"/>
        </w:rPr>
        <w:t xml:space="preserve">αι </w:t>
      </w:r>
      <w:proofErr w:type="spellStart"/>
      <w:r w:rsidRPr="009B3BB3">
        <w:rPr>
          <w:rFonts w:ascii="Times New Roman" w:hAnsi="Times New Roman" w:cs="Times New Roman"/>
          <w:sz w:val="24"/>
          <w:szCs w:val="24"/>
          <w:lang w:val="en-US"/>
        </w:rPr>
        <w:t>Ὅμηρος</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ἅτε</w:t>
      </w:r>
      <w:proofErr w:type="spellEnd"/>
      <w:r w:rsidRPr="009B3BB3">
        <w:rPr>
          <w:rFonts w:ascii="Times New Roman" w:hAnsi="Times New Roman" w:cs="Times New Roman"/>
          <w:sz w:val="24"/>
          <w:szCs w:val="24"/>
          <w:lang w:val="en-US"/>
        </w:rPr>
        <w:t xml:space="preserve"> π</w:t>
      </w:r>
      <w:proofErr w:type="spellStart"/>
      <w:r w:rsidRPr="009B3BB3">
        <w:rPr>
          <w:rFonts w:ascii="Times New Roman" w:hAnsi="Times New Roman" w:cs="Times New Roman"/>
          <w:sz w:val="24"/>
          <w:szCs w:val="24"/>
          <w:lang w:val="en-US"/>
        </w:rPr>
        <w:t>ερὶ</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τούτων</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οὐ</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μιμεῖσθ</w:t>
      </w:r>
      <w:proofErr w:type="spellEnd"/>
      <w:r w:rsidRPr="009B3BB3">
        <w:rPr>
          <w:rFonts w:ascii="Times New Roman" w:hAnsi="Times New Roman" w:cs="Times New Roman"/>
          <w:sz w:val="24"/>
          <w:szCs w:val="24"/>
          <w:lang w:val="en-US"/>
        </w:rPr>
        <w:t xml:space="preserve">αι </w:t>
      </w:r>
      <w:proofErr w:type="spellStart"/>
      <w:r w:rsidRPr="009B3BB3">
        <w:rPr>
          <w:rFonts w:ascii="Times New Roman" w:hAnsi="Times New Roman" w:cs="Times New Roman"/>
          <w:sz w:val="24"/>
          <w:szCs w:val="24"/>
          <w:lang w:val="en-US"/>
        </w:rPr>
        <w:t>ἀλλὰ</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γιγνώσκειν</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δυνάμενος</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οὐκ</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ἄρ</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ἂν</w:t>
      </w:r>
      <w:proofErr w:type="spellEnd"/>
      <w:r w:rsidRPr="009B3BB3">
        <w:rPr>
          <w:rFonts w:ascii="Times New Roman" w:hAnsi="Times New Roman" w:cs="Times New Roman"/>
          <w:sz w:val="24"/>
          <w:szCs w:val="24"/>
          <w:lang w:val="en-US"/>
        </w:rPr>
        <w:t xml:space="preserve"> π</w:t>
      </w:r>
      <w:proofErr w:type="spellStart"/>
      <w:r w:rsidRPr="009B3BB3">
        <w:rPr>
          <w:rFonts w:ascii="Times New Roman" w:hAnsi="Times New Roman" w:cs="Times New Roman"/>
          <w:sz w:val="24"/>
          <w:szCs w:val="24"/>
          <w:lang w:val="en-US"/>
        </w:rPr>
        <w:t>ολλοὺς</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ἑτ</w:t>
      </w:r>
      <w:proofErr w:type="spellEnd"/>
      <w:r w:rsidRPr="009B3BB3">
        <w:rPr>
          <w:rFonts w:ascii="Times New Roman" w:hAnsi="Times New Roman" w:cs="Times New Roman"/>
          <w:sz w:val="24"/>
          <w:szCs w:val="24"/>
          <w:lang w:val="en-US"/>
        </w:rPr>
        <w:t>αίρους ἐπ</w:t>
      </w:r>
      <w:proofErr w:type="spellStart"/>
      <w:r w:rsidRPr="009B3BB3">
        <w:rPr>
          <w:rFonts w:ascii="Times New Roman" w:hAnsi="Times New Roman" w:cs="Times New Roman"/>
          <w:sz w:val="24"/>
          <w:szCs w:val="24"/>
          <w:lang w:val="en-US"/>
        </w:rPr>
        <w:t>οιήσ</w:t>
      </w:r>
      <w:proofErr w:type="spellEnd"/>
      <w:r w:rsidRPr="009B3BB3">
        <w:rPr>
          <w:rFonts w:ascii="Times New Roman" w:hAnsi="Times New Roman" w:cs="Times New Roman"/>
          <w:sz w:val="24"/>
          <w:szCs w:val="24"/>
          <w:lang w:val="en-US"/>
        </w:rPr>
        <w:t xml:space="preserve">ατο καὶ </w:t>
      </w:r>
      <w:proofErr w:type="spellStart"/>
      <w:r w:rsidRPr="009B3BB3">
        <w:rPr>
          <w:rFonts w:ascii="Times New Roman" w:hAnsi="Times New Roman" w:cs="Times New Roman"/>
          <w:sz w:val="24"/>
          <w:szCs w:val="24"/>
          <w:lang w:val="en-US"/>
        </w:rPr>
        <w:t>ἐτιμᾶτο</w:t>
      </w:r>
      <w:proofErr w:type="spellEnd"/>
      <w:r w:rsidRPr="009B3BB3">
        <w:rPr>
          <w:rFonts w:ascii="Times New Roman" w:hAnsi="Times New Roman" w:cs="Times New Roman"/>
          <w:sz w:val="24"/>
          <w:szCs w:val="24"/>
          <w:lang w:val="en-US"/>
        </w:rPr>
        <w:t xml:space="preserve"> καὶ </w:t>
      </w:r>
      <w:proofErr w:type="spellStart"/>
      <w:r w:rsidRPr="009B3BB3">
        <w:rPr>
          <w:rFonts w:ascii="Times New Roman" w:hAnsi="Times New Roman" w:cs="Times New Roman"/>
          <w:sz w:val="24"/>
          <w:szCs w:val="24"/>
          <w:lang w:val="en-US"/>
        </w:rPr>
        <w:t>ἠγ</w:t>
      </w:r>
      <w:proofErr w:type="spellEnd"/>
      <w:r w:rsidRPr="009B3BB3">
        <w:rPr>
          <w:rFonts w:ascii="Times New Roman" w:hAnsi="Times New Roman" w:cs="Times New Roman"/>
          <w:sz w:val="24"/>
          <w:szCs w:val="24"/>
          <w:lang w:val="en-US"/>
        </w:rPr>
        <w:t>απᾶτο ὑπ᾽ α</w:t>
      </w:r>
      <w:proofErr w:type="spellStart"/>
      <w:r w:rsidRPr="009B3BB3">
        <w:rPr>
          <w:rFonts w:ascii="Times New Roman" w:hAnsi="Times New Roman" w:cs="Times New Roman"/>
          <w:sz w:val="24"/>
          <w:szCs w:val="24"/>
          <w:lang w:val="en-US"/>
        </w:rPr>
        <w:t>ὐτῶν</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ἀλλὰ</w:t>
      </w:r>
      <w:proofErr w:type="spellEnd"/>
      <w:r w:rsidRPr="009B3BB3">
        <w:rPr>
          <w:rFonts w:ascii="Times New Roman" w:hAnsi="Times New Roman" w:cs="Times New Roman"/>
          <w:sz w:val="24"/>
          <w:szCs w:val="24"/>
          <w:lang w:val="en-US"/>
        </w:rPr>
        <w:t xml:space="preserve"> </w:t>
      </w:r>
      <w:proofErr w:type="spellStart"/>
      <w:r w:rsidRPr="00777F21">
        <w:rPr>
          <w:rFonts w:ascii="Times New Roman" w:hAnsi="Times New Roman" w:cs="Times New Roman"/>
          <w:b/>
          <w:bCs/>
          <w:sz w:val="24"/>
          <w:szCs w:val="24"/>
          <w:lang w:val="en-US"/>
        </w:rPr>
        <w:t>Πρωτ</w:t>
      </w:r>
      <w:proofErr w:type="spellEnd"/>
      <w:r w:rsidRPr="00777F21">
        <w:rPr>
          <w:rFonts w:ascii="Times New Roman" w:hAnsi="Times New Roman" w:cs="Times New Roman"/>
          <w:b/>
          <w:bCs/>
          <w:sz w:val="24"/>
          <w:szCs w:val="24"/>
          <w:lang w:val="en-US"/>
        </w:rPr>
        <w:t xml:space="preserve">αγόρας </w:t>
      </w:r>
      <w:proofErr w:type="spellStart"/>
      <w:r w:rsidRPr="00777F21">
        <w:rPr>
          <w:rFonts w:ascii="Times New Roman" w:hAnsi="Times New Roman" w:cs="Times New Roman"/>
          <w:b/>
          <w:bCs/>
          <w:sz w:val="24"/>
          <w:szCs w:val="24"/>
          <w:lang w:val="en-US"/>
        </w:rPr>
        <w:t>μὲν</w:t>
      </w:r>
      <w:proofErr w:type="spellEnd"/>
      <w:r w:rsidRPr="00777F21">
        <w:rPr>
          <w:rFonts w:ascii="Times New Roman" w:hAnsi="Times New Roman" w:cs="Times New Roman"/>
          <w:b/>
          <w:bCs/>
          <w:sz w:val="24"/>
          <w:szCs w:val="24"/>
          <w:lang w:val="en-US"/>
        </w:rPr>
        <w:t xml:space="preserve"> </w:t>
      </w:r>
      <w:proofErr w:type="spellStart"/>
      <w:r w:rsidRPr="00777F21">
        <w:rPr>
          <w:rFonts w:ascii="Times New Roman" w:hAnsi="Times New Roman" w:cs="Times New Roman"/>
          <w:b/>
          <w:bCs/>
          <w:sz w:val="24"/>
          <w:szCs w:val="24"/>
          <w:lang w:val="en-US"/>
        </w:rPr>
        <w:t>ἄρ</w:t>
      </w:r>
      <w:proofErr w:type="spellEnd"/>
      <w:r w:rsidRPr="00777F21">
        <w:rPr>
          <w:rFonts w:ascii="Times New Roman" w:hAnsi="Times New Roman" w:cs="Times New Roman"/>
          <w:b/>
          <w:bCs/>
          <w:sz w:val="24"/>
          <w:szCs w:val="24"/>
          <w:lang w:val="en-US"/>
        </w:rPr>
        <w:t>α ὁ Ἀβ</w:t>
      </w:r>
      <w:proofErr w:type="spellStart"/>
      <w:r w:rsidRPr="00777F21">
        <w:rPr>
          <w:rFonts w:ascii="Times New Roman" w:hAnsi="Times New Roman" w:cs="Times New Roman"/>
          <w:b/>
          <w:bCs/>
          <w:sz w:val="24"/>
          <w:szCs w:val="24"/>
          <w:lang w:val="en-US"/>
        </w:rPr>
        <w:t>δηρίτης</w:t>
      </w:r>
      <w:proofErr w:type="spellEnd"/>
      <w:r w:rsidRPr="00777F21">
        <w:rPr>
          <w:rFonts w:ascii="Times New Roman" w:hAnsi="Times New Roman" w:cs="Times New Roman"/>
          <w:b/>
          <w:bCs/>
          <w:sz w:val="24"/>
          <w:szCs w:val="24"/>
          <w:lang w:val="en-US"/>
        </w:rPr>
        <w:t xml:space="preserve"> καὶ </w:t>
      </w:r>
      <w:proofErr w:type="spellStart"/>
      <w:r w:rsidRPr="00777F21">
        <w:rPr>
          <w:rFonts w:ascii="Times New Roman" w:hAnsi="Times New Roman" w:cs="Times New Roman"/>
          <w:b/>
          <w:bCs/>
          <w:sz w:val="24"/>
          <w:szCs w:val="24"/>
          <w:lang w:val="en-US"/>
        </w:rPr>
        <w:t>Πρόδικος</w:t>
      </w:r>
      <w:proofErr w:type="spellEnd"/>
      <w:r w:rsidRPr="00777F21">
        <w:rPr>
          <w:rFonts w:ascii="Times New Roman" w:hAnsi="Times New Roman" w:cs="Times New Roman"/>
          <w:b/>
          <w:bCs/>
          <w:sz w:val="24"/>
          <w:szCs w:val="24"/>
          <w:lang w:val="en-US"/>
        </w:rPr>
        <w:t xml:space="preserve"> ὁ </w:t>
      </w:r>
      <w:proofErr w:type="spellStart"/>
      <w:r w:rsidRPr="00777F21">
        <w:rPr>
          <w:rFonts w:ascii="Times New Roman" w:hAnsi="Times New Roman" w:cs="Times New Roman"/>
          <w:b/>
          <w:bCs/>
          <w:sz w:val="24"/>
          <w:szCs w:val="24"/>
          <w:lang w:val="en-US"/>
        </w:rPr>
        <w:t>Κεῖος</w:t>
      </w:r>
      <w:proofErr w:type="spellEnd"/>
      <w:r w:rsidRPr="009B3BB3">
        <w:rPr>
          <w:rFonts w:ascii="Times New Roman" w:hAnsi="Times New Roman" w:cs="Times New Roman"/>
          <w:sz w:val="24"/>
          <w:szCs w:val="24"/>
          <w:lang w:val="en-US"/>
        </w:rPr>
        <w:t xml:space="preserve"> καὶ </w:t>
      </w:r>
      <w:proofErr w:type="spellStart"/>
      <w:r w:rsidRPr="009B3BB3">
        <w:rPr>
          <w:rFonts w:ascii="Times New Roman" w:hAnsi="Times New Roman" w:cs="Times New Roman"/>
          <w:sz w:val="24"/>
          <w:szCs w:val="24"/>
          <w:lang w:val="en-US"/>
        </w:rPr>
        <w:t>ἄλλοι</w:t>
      </w:r>
      <w:proofErr w:type="spellEnd"/>
      <w:r w:rsidRPr="009B3BB3">
        <w:rPr>
          <w:rFonts w:ascii="Times New Roman" w:hAnsi="Times New Roman" w:cs="Times New Roman"/>
          <w:sz w:val="24"/>
          <w:szCs w:val="24"/>
          <w:lang w:val="en-US"/>
        </w:rPr>
        <w:t xml:space="preserve"> π</w:t>
      </w:r>
      <w:proofErr w:type="spellStart"/>
      <w:r w:rsidRPr="009B3BB3">
        <w:rPr>
          <w:rFonts w:ascii="Times New Roman" w:hAnsi="Times New Roman" w:cs="Times New Roman"/>
          <w:sz w:val="24"/>
          <w:szCs w:val="24"/>
          <w:lang w:val="en-US"/>
        </w:rPr>
        <w:t>άμ</w:t>
      </w:r>
      <w:proofErr w:type="spellEnd"/>
      <w:r w:rsidRPr="009B3BB3">
        <w:rPr>
          <w:rFonts w:ascii="Times New Roman" w:hAnsi="Times New Roman" w:cs="Times New Roman"/>
          <w:sz w:val="24"/>
          <w:szCs w:val="24"/>
          <w:lang w:val="en-US"/>
        </w:rPr>
        <w:t xml:space="preserve">πολλοι </w:t>
      </w:r>
      <w:proofErr w:type="spellStart"/>
      <w:r w:rsidRPr="009B3BB3">
        <w:rPr>
          <w:rFonts w:ascii="Times New Roman" w:hAnsi="Times New Roman" w:cs="Times New Roman"/>
          <w:sz w:val="24"/>
          <w:szCs w:val="24"/>
          <w:lang w:val="en-US"/>
        </w:rPr>
        <w:t>δύν</w:t>
      </w:r>
      <w:proofErr w:type="spellEnd"/>
      <w:r w:rsidRPr="009B3BB3">
        <w:rPr>
          <w:rFonts w:ascii="Times New Roman" w:hAnsi="Times New Roman" w:cs="Times New Roman"/>
          <w:sz w:val="24"/>
          <w:szCs w:val="24"/>
          <w:lang w:val="en-US"/>
        </w:rPr>
        <w:t xml:space="preserve">ανται </w:t>
      </w:r>
      <w:proofErr w:type="spellStart"/>
      <w:r w:rsidRPr="009B3BB3">
        <w:rPr>
          <w:rFonts w:ascii="Times New Roman" w:hAnsi="Times New Roman" w:cs="Times New Roman"/>
          <w:sz w:val="24"/>
          <w:szCs w:val="24"/>
          <w:lang w:val="en-US"/>
        </w:rPr>
        <w:t>τοῖς</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ἐφ</w:t>
      </w:r>
      <w:proofErr w:type="spellEnd"/>
      <w:r w:rsidRPr="009B3BB3">
        <w:rPr>
          <w:rFonts w:ascii="Times New Roman" w:hAnsi="Times New Roman" w:cs="Times New Roman"/>
          <w:sz w:val="24"/>
          <w:szCs w:val="24"/>
          <w:lang w:val="en-US"/>
        </w:rPr>
        <w:t>᾽ ἑα</w:t>
      </w:r>
      <w:proofErr w:type="spellStart"/>
      <w:r w:rsidRPr="009B3BB3">
        <w:rPr>
          <w:rFonts w:ascii="Times New Roman" w:hAnsi="Times New Roman" w:cs="Times New Roman"/>
          <w:sz w:val="24"/>
          <w:szCs w:val="24"/>
          <w:lang w:val="en-US"/>
        </w:rPr>
        <w:t>υτῶν</w:t>
      </w:r>
      <w:proofErr w:type="spellEnd"/>
      <w:r w:rsidRPr="009B3BB3">
        <w:rPr>
          <w:rFonts w:ascii="Times New Roman" w:hAnsi="Times New Roman" w:cs="Times New Roman"/>
          <w:sz w:val="24"/>
          <w:szCs w:val="24"/>
          <w:lang w:val="en-US"/>
        </w:rPr>
        <w:t xml:space="preserve"> πα</w:t>
      </w:r>
      <w:proofErr w:type="spellStart"/>
      <w:r w:rsidRPr="009B3BB3">
        <w:rPr>
          <w:rFonts w:ascii="Times New Roman" w:hAnsi="Times New Roman" w:cs="Times New Roman"/>
          <w:sz w:val="24"/>
          <w:szCs w:val="24"/>
          <w:lang w:val="en-US"/>
        </w:rPr>
        <w:t>ριστάν</w:t>
      </w:r>
      <w:proofErr w:type="spellEnd"/>
      <w:r w:rsidRPr="009B3BB3">
        <w:rPr>
          <w:rFonts w:ascii="Times New Roman" w:hAnsi="Times New Roman" w:cs="Times New Roman"/>
          <w:sz w:val="24"/>
          <w:szCs w:val="24"/>
          <w:lang w:val="en-US"/>
        </w:rPr>
        <w:t xml:space="preserve">αι </w:t>
      </w:r>
      <w:proofErr w:type="spellStart"/>
      <w:r w:rsidRPr="009B3BB3">
        <w:rPr>
          <w:rFonts w:ascii="Times New Roman" w:hAnsi="Times New Roman" w:cs="Times New Roman"/>
          <w:sz w:val="24"/>
          <w:szCs w:val="24"/>
          <w:lang w:val="en-US"/>
        </w:rPr>
        <w:t>ἰδίᾳ</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συγγιγνόμενοι</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ὡς</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οὔτε</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οἰκί</w:t>
      </w:r>
      <w:proofErr w:type="spellEnd"/>
      <w:r w:rsidRPr="009B3BB3">
        <w:rPr>
          <w:rFonts w:ascii="Times New Roman" w:hAnsi="Times New Roman" w:cs="Times New Roman"/>
          <w:sz w:val="24"/>
          <w:szCs w:val="24"/>
          <w:lang w:val="en-US"/>
        </w:rPr>
        <w:t xml:space="preserve">αν </w:t>
      </w:r>
      <w:proofErr w:type="spellStart"/>
      <w:r w:rsidRPr="009B3BB3">
        <w:rPr>
          <w:rFonts w:ascii="Times New Roman" w:hAnsi="Times New Roman" w:cs="Times New Roman"/>
          <w:sz w:val="24"/>
          <w:szCs w:val="24"/>
          <w:lang w:val="en-US"/>
        </w:rPr>
        <w:t>οὔτε</w:t>
      </w:r>
      <w:proofErr w:type="spellEnd"/>
      <w:r w:rsidRPr="009B3BB3">
        <w:rPr>
          <w:rFonts w:ascii="Times New Roman" w:hAnsi="Times New Roman" w:cs="Times New Roman"/>
          <w:sz w:val="24"/>
          <w:szCs w:val="24"/>
          <w:lang w:val="en-US"/>
        </w:rPr>
        <w:t xml:space="preserve"> π</w:t>
      </w:r>
      <w:proofErr w:type="spellStart"/>
      <w:r w:rsidRPr="009B3BB3">
        <w:rPr>
          <w:rFonts w:ascii="Times New Roman" w:hAnsi="Times New Roman" w:cs="Times New Roman"/>
          <w:sz w:val="24"/>
          <w:szCs w:val="24"/>
          <w:lang w:val="en-US"/>
        </w:rPr>
        <w:t>όλιν</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τὴν</w:t>
      </w:r>
      <w:proofErr w:type="spellEnd"/>
      <w:r w:rsidRPr="009B3BB3">
        <w:rPr>
          <w:rFonts w:ascii="Times New Roman" w:hAnsi="Times New Roman" w:cs="Times New Roman"/>
          <w:sz w:val="24"/>
          <w:szCs w:val="24"/>
          <w:lang w:val="en-US"/>
        </w:rPr>
        <w:t xml:space="preserve"> α</w:t>
      </w:r>
      <w:proofErr w:type="spellStart"/>
      <w:r w:rsidRPr="009B3BB3">
        <w:rPr>
          <w:rFonts w:ascii="Times New Roman" w:hAnsi="Times New Roman" w:cs="Times New Roman"/>
          <w:sz w:val="24"/>
          <w:szCs w:val="24"/>
          <w:lang w:val="en-US"/>
        </w:rPr>
        <w:t>ὑτῶν</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διοικεῖν</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οἷοί</w:t>
      </w:r>
      <w:proofErr w:type="spellEnd"/>
      <w:r w:rsidRPr="009B3BB3">
        <w:rPr>
          <w:rFonts w:ascii="Times New Roman" w:hAnsi="Times New Roman" w:cs="Times New Roman"/>
          <w:sz w:val="24"/>
          <w:szCs w:val="24"/>
          <w:lang w:val="en-US"/>
        </w:rPr>
        <w:t xml:space="preserve"> τ᾽ </w:t>
      </w:r>
      <w:proofErr w:type="spellStart"/>
      <w:r w:rsidRPr="009B3BB3">
        <w:rPr>
          <w:rFonts w:ascii="Times New Roman" w:hAnsi="Times New Roman" w:cs="Times New Roman"/>
          <w:sz w:val="24"/>
          <w:szCs w:val="24"/>
          <w:lang w:val="en-US"/>
        </w:rPr>
        <w:t>ἔσοντ</w:t>
      </w:r>
      <w:proofErr w:type="spellEnd"/>
      <w:r w:rsidRPr="009B3BB3">
        <w:rPr>
          <w:rFonts w:ascii="Times New Roman" w:hAnsi="Times New Roman" w:cs="Times New Roman"/>
          <w:sz w:val="24"/>
          <w:szCs w:val="24"/>
          <w:lang w:val="en-US"/>
        </w:rPr>
        <w:t xml:space="preserve">αι, </w:t>
      </w:r>
      <w:proofErr w:type="spellStart"/>
      <w:r w:rsidRPr="009B3BB3">
        <w:rPr>
          <w:rFonts w:ascii="Times New Roman" w:hAnsi="Times New Roman" w:cs="Times New Roman"/>
          <w:sz w:val="24"/>
          <w:szCs w:val="24"/>
          <w:lang w:val="en-US"/>
        </w:rPr>
        <w:t>ἐὰν</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μὴ</w:t>
      </w:r>
      <w:proofErr w:type="spellEnd"/>
      <w:r w:rsidRPr="009B3BB3">
        <w:rPr>
          <w:rFonts w:ascii="Times New Roman" w:hAnsi="Times New Roman" w:cs="Times New Roman"/>
          <w:sz w:val="24"/>
          <w:szCs w:val="24"/>
          <w:lang w:val="en-US"/>
        </w:rPr>
        <w:t xml:space="preserve"> </w:t>
      </w:r>
      <w:proofErr w:type="spellStart"/>
      <w:r w:rsidRPr="009B3BB3">
        <w:rPr>
          <w:rFonts w:ascii="Times New Roman" w:hAnsi="Times New Roman" w:cs="Times New Roman"/>
          <w:sz w:val="24"/>
          <w:szCs w:val="24"/>
          <w:lang w:val="en-US"/>
        </w:rPr>
        <w:t>σφεῖς</w:t>
      </w:r>
      <w:proofErr w:type="spellEnd"/>
      <w:r w:rsidRPr="009B3BB3">
        <w:rPr>
          <w:rFonts w:ascii="Times New Roman" w:hAnsi="Times New Roman" w:cs="Times New Roman"/>
          <w:sz w:val="24"/>
          <w:szCs w:val="24"/>
          <w:lang w:val="en-US"/>
        </w:rPr>
        <w:t xml:space="preserve"> α</w:t>
      </w:r>
      <w:proofErr w:type="spellStart"/>
      <w:r w:rsidRPr="009B3BB3">
        <w:rPr>
          <w:rFonts w:ascii="Times New Roman" w:hAnsi="Times New Roman" w:cs="Times New Roman"/>
          <w:sz w:val="24"/>
          <w:szCs w:val="24"/>
          <w:lang w:val="en-US"/>
        </w:rPr>
        <w:t>ὐτῶν</w:t>
      </w:r>
      <w:proofErr w:type="spellEnd"/>
      <w:r w:rsidRPr="009B3BB3">
        <w:rPr>
          <w:rFonts w:ascii="Times New Roman" w:hAnsi="Times New Roman" w:cs="Times New Roman"/>
          <w:sz w:val="24"/>
          <w:szCs w:val="24"/>
          <w:lang w:val="en-US"/>
        </w:rPr>
        <w:t xml:space="preserve"> ἐπ</w:t>
      </w:r>
      <w:proofErr w:type="spellStart"/>
      <w:r w:rsidRPr="009B3BB3">
        <w:rPr>
          <w:rFonts w:ascii="Times New Roman" w:hAnsi="Times New Roman" w:cs="Times New Roman"/>
          <w:sz w:val="24"/>
          <w:szCs w:val="24"/>
          <w:lang w:val="en-US"/>
        </w:rPr>
        <w:t>ιστ</w:t>
      </w:r>
      <w:proofErr w:type="spellEnd"/>
      <w:r w:rsidRPr="009B3BB3">
        <w:rPr>
          <w:rFonts w:ascii="Times New Roman" w:hAnsi="Times New Roman" w:cs="Times New Roman"/>
          <w:sz w:val="24"/>
          <w:szCs w:val="24"/>
          <w:lang w:val="en-US"/>
        </w:rPr>
        <w:t xml:space="preserve">ατήσωσιν </w:t>
      </w:r>
      <w:proofErr w:type="spellStart"/>
      <w:r w:rsidRPr="009B3BB3">
        <w:rPr>
          <w:rFonts w:ascii="Times New Roman" w:hAnsi="Times New Roman" w:cs="Times New Roman"/>
          <w:sz w:val="24"/>
          <w:szCs w:val="24"/>
          <w:lang w:val="en-US"/>
        </w:rPr>
        <w:t>τῆς</w:t>
      </w:r>
      <w:proofErr w:type="spellEnd"/>
      <w:r w:rsidRPr="009B3BB3">
        <w:rPr>
          <w:rFonts w:ascii="Times New Roman" w:hAnsi="Times New Roman" w:cs="Times New Roman"/>
          <w:sz w:val="24"/>
          <w:szCs w:val="24"/>
          <w:lang w:val="en-US"/>
        </w:rPr>
        <w:t xml:space="preserve"> πα</w:t>
      </w:r>
      <w:proofErr w:type="spellStart"/>
      <w:r w:rsidRPr="009B3BB3">
        <w:rPr>
          <w:rFonts w:ascii="Times New Roman" w:hAnsi="Times New Roman" w:cs="Times New Roman"/>
          <w:sz w:val="24"/>
          <w:szCs w:val="24"/>
          <w:lang w:val="en-US"/>
        </w:rPr>
        <w:t>ιδεί</w:t>
      </w:r>
      <w:proofErr w:type="spellEnd"/>
      <w:r w:rsidRPr="009B3BB3">
        <w:rPr>
          <w:rFonts w:ascii="Times New Roman" w:hAnsi="Times New Roman" w:cs="Times New Roman"/>
          <w:sz w:val="24"/>
          <w:szCs w:val="24"/>
          <w:lang w:val="en-US"/>
        </w:rPr>
        <w:t>ας</w:t>
      </w:r>
      <w:r>
        <w:rPr>
          <w:rFonts w:ascii="Times New Roman" w:hAnsi="Times New Roman" w:cs="Times New Roman"/>
          <w:sz w:val="24"/>
          <w:szCs w:val="24"/>
          <w:lang w:val="en-US"/>
        </w:rPr>
        <w:t xml:space="preserve"> […]</w:t>
      </w:r>
    </w:p>
    <w:p w14:paraId="6BC99DB0" w14:textId="77777777" w:rsidR="00777F21" w:rsidRDefault="00777F21" w:rsidP="00777F21">
      <w:pPr>
        <w:spacing w:after="0" w:line="240" w:lineRule="auto"/>
        <w:rPr>
          <w:rFonts w:ascii="Times New Roman" w:hAnsi="Times New Roman" w:cs="Times New Roman"/>
          <w:sz w:val="24"/>
          <w:szCs w:val="24"/>
          <w:lang w:val="en-US"/>
        </w:rPr>
      </w:pPr>
    </w:p>
    <w:p w14:paraId="5FBA44FB" w14:textId="0202DBB6" w:rsidR="00D720A5" w:rsidRDefault="00777F21" w:rsidP="00EF7718">
      <w:pPr>
        <w:spacing w:after="240" w:line="240" w:lineRule="auto"/>
        <w:rPr>
          <w:rFonts w:ascii="Times New Roman" w:hAnsi="Times New Roman" w:cs="Times New Roman"/>
          <w:color w:val="000000"/>
          <w:sz w:val="24"/>
          <w:szCs w:val="24"/>
          <w:lang w:val="en-US"/>
        </w:rPr>
      </w:pPr>
      <w:r w:rsidRPr="00777F21">
        <w:rPr>
          <w:rFonts w:ascii="Times New Roman" w:hAnsi="Times New Roman" w:cs="Times New Roman"/>
          <w:color w:val="000000"/>
          <w:sz w:val="24"/>
          <w:szCs w:val="24"/>
          <w:lang w:val="en-US"/>
        </w:rPr>
        <w:t xml:space="preserve">But do you </w:t>
      </w:r>
      <w:r>
        <w:rPr>
          <w:rFonts w:ascii="Times New Roman" w:hAnsi="Times New Roman" w:cs="Times New Roman"/>
          <w:color w:val="000000"/>
          <w:sz w:val="24"/>
          <w:szCs w:val="24"/>
          <w:lang w:val="en-US"/>
        </w:rPr>
        <w:t>think</w:t>
      </w:r>
      <w:r w:rsidRPr="00777F21">
        <w:rPr>
          <w:rFonts w:ascii="Times New Roman" w:hAnsi="Times New Roman" w:cs="Times New Roman"/>
          <w:color w:val="000000"/>
          <w:sz w:val="24"/>
          <w:szCs w:val="24"/>
          <w:lang w:val="en-US"/>
        </w:rPr>
        <w:t xml:space="preserve">, Glaucon, that, if Homer had really been able to educate men and make them better and had possessed not the art of imitation but real knowledge, he would not have acquired many companions and been honored and loved by them? </w:t>
      </w:r>
      <w:r>
        <w:rPr>
          <w:rFonts w:ascii="Times New Roman" w:hAnsi="Times New Roman" w:cs="Times New Roman"/>
          <w:color w:val="000000"/>
          <w:sz w:val="24"/>
          <w:szCs w:val="24"/>
          <w:lang w:val="en-US"/>
        </w:rPr>
        <w:t>On the contrary,</w:t>
      </w:r>
      <w:r w:rsidRPr="00777F21">
        <w:rPr>
          <w:rFonts w:ascii="Times New Roman" w:hAnsi="Times New Roman" w:cs="Times New Roman"/>
          <w:color w:val="000000"/>
          <w:sz w:val="24"/>
          <w:szCs w:val="24"/>
          <w:lang w:val="en-US"/>
        </w:rPr>
        <w:t xml:space="preserve"> </w:t>
      </w:r>
      <w:r w:rsidRPr="00777F21">
        <w:rPr>
          <w:rFonts w:ascii="Times New Roman" w:hAnsi="Times New Roman" w:cs="Times New Roman"/>
          <w:b/>
          <w:bCs/>
          <w:color w:val="000000"/>
          <w:sz w:val="24"/>
          <w:szCs w:val="24"/>
          <w:lang w:val="en-US"/>
        </w:rPr>
        <w:t xml:space="preserve">Protagoras of Abdera and </w:t>
      </w:r>
      <w:proofErr w:type="spellStart"/>
      <w:r w:rsidRPr="00777F21">
        <w:rPr>
          <w:rFonts w:ascii="Times New Roman" w:hAnsi="Times New Roman" w:cs="Times New Roman"/>
          <w:b/>
          <w:bCs/>
          <w:color w:val="000000"/>
          <w:sz w:val="24"/>
          <w:szCs w:val="24"/>
          <w:lang w:val="en-US"/>
        </w:rPr>
        <w:t>Prodicus</w:t>
      </w:r>
      <w:proofErr w:type="spellEnd"/>
      <w:r w:rsidRPr="00777F21">
        <w:rPr>
          <w:rFonts w:ascii="Times New Roman" w:hAnsi="Times New Roman" w:cs="Times New Roman"/>
          <w:b/>
          <w:bCs/>
          <w:color w:val="000000"/>
          <w:sz w:val="24"/>
          <w:szCs w:val="24"/>
          <w:lang w:val="en-US"/>
        </w:rPr>
        <w:t xml:space="preserve"> of </w:t>
      </w:r>
      <w:proofErr w:type="spellStart"/>
      <w:r w:rsidRPr="00777F21">
        <w:rPr>
          <w:rFonts w:ascii="Times New Roman" w:hAnsi="Times New Roman" w:cs="Times New Roman"/>
          <w:b/>
          <w:bCs/>
          <w:color w:val="000000"/>
          <w:sz w:val="24"/>
          <w:szCs w:val="24"/>
          <w:lang w:val="en-US"/>
        </w:rPr>
        <w:t>Ceos</w:t>
      </w:r>
      <w:proofErr w:type="spellEnd"/>
      <w:r w:rsidRPr="00777F21">
        <w:rPr>
          <w:rFonts w:ascii="Times New Roman" w:hAnsi="Times New Roman" w:cs="Times New Roman"/>
          <w:color w:val="000000"/>
          <w:sz w:val="24"/>
          <w:szCs w:val="24"/>
          <w:lang w:val="en-US"/>
        </w:rPr>
        <w:t xml:space="preserve"> and many others are able</w:t>
      </w:r>
      <w:r>
        <w:rPr>
          <w:rFonts w:ascii="Times New Roman" w:hAnsi="Times New Roman" w:cs="Times New Roman"/>
          <w:color w:val="000000"/>
          <w:sz w:val="24"/>
          <w:szCs w:val="24"/>
          <w:lang w:val="en-US"/>
        </w:rPr>
        <w:t>,</w:t>
      </w:r>
      <w:r w:rsidRPr="00777F21">
        <w:rPr>
          <w:rFonts w:ascii="Times New Roman" w:hAnsi="Times New Roman" w:cs="Times New Roman"/>
          <w:color w:val="000000"/>
          <w:sz w:val="24"/>
          <w:szCs w:val="24"/>
          <w:lang w:val="en-US"/>
        </w:rPr>
        <w:t xml:space="preserve"> by teaching </w:t>
      </w:r>
      <w:r>
        <w:rPr>
          <w:rFonts w:ascii="Times New Roman" w:hAnsi="Times New Roman" w:cs="Times New Roman"/>
          <w:color w:val="000000"/>
          <w:sz w:val="24"/>
          <w:szCs w:val="24"/>
          <w:lang w:val="en-US"/>
        </w:rPr>
        <w:t xml:space="preserve">privately, </w:t>
      </w:r>
      <w:r w:rsidRPr="00777F21">
        <w:rPr>
          <w:rFonts w:ascii="Times New Roman" w:hAnsi="Times New Roman" w:cs="Times New Roman"/>
          <w:color w:val="000000"/>
          <w:sz w:val="24"/>
          <w:szCs w:val="24"/>
          <w:lang w:val="en-US"/>
        </w:rPr>
        <w:t xml:space="preserve">to </w:t>
      </w:r>
      <w:r>
        <w:rPr>
          <w:rFonts w:ascii="Times New Roman" w:hAnsi="Times New Roman" w:cs="Times New Roman"/>
          <w:color w:val="000000"/>
          <w:sz w:val="24"/>
          <w:szCs w:val="24"/>
          <w:lang w:val="en-US"/>
        </w:rPr>
        <w:t xml:space="preserve">convince their </w:t>
      </w:r>
      <w:r>
        <w:rPr>
          <w:rFonts w:ascii="Times New Roman" w:hAnsi="Times New Roman" w:cs="Times New Roman"/>
          <w:color w:val="000000"/>
          <w:sz w:val="24"/>
          <w:szCs w:val="24"/>
          <w:lang w:val="en-US"/>
        </w:rPr>
        <w:lastRenderedPageBreak/>
        <w:t>contemporaries</w:t>
      </w:r>
      <w:r w:rsidRPr="00777F21">
        <w:rPr>
          <w:rFonts w:ascii="Times New Roman" w:hAnsi="Times New Roman" w:cs="Times New Roman"/>
          <w:color w:val="000000"/>
          <w:sz w:val="24"/>
          <w:szCs w:val="24"/>
          <w:lang w:val="en-US"/>
        </w:rPr>
        <w:t xml:space="preserve"> that they will not be capable of governing their homes or the city unless they put them in charge of their education […].</w:t>
      </w:r>
      <w:r>
        <w:rPr>
          <w:rFonts w:ascii="Times New Roman" w:hAnsi="Times New Roman" w:cs="Times New Roman"/>
          <w:color w:val="000000"/>
          <w:sz w:val="24"/>
          <w:szCs w:val="24"/>
          <w:lang w:val="en-US"/>
        </w:rPr>
        <w:t xml:space="preserve"> </w:t>
      </w:r>
      <w:bookmarkEnd w:id="3"/>
    </w:p>
    <w:p w14:paraId="67012E80" w14:textId="4D7DCF82" w:rsidR="00D720A5" w:rsidRDefault="00D720A5" w:rsidP="00D720A5">
      <w:pPr>
        <w:pStyle w:val="ListParagraph"/>
        <w:numPr>
          <w:ilvl w:val="0"/>
          <w:numId w:val="1"/>
        </w:numPr>
        <w:spacing w:line="240" w:lineRule="auto"/>
        <w:rPr>
          <w:rFonts w:ascii="Times New Roman" w:hAnsi="Times New Roman" w:cs="Times New Roman"/>
          <w:color w:val="000000"/>
          <w:sz w:val="24"/>
          <w:szCs w:val="24"/>
          <w:lang w:val="en-US"/>
        </w:rPr>
      </w:pPr>
      <w:r>
        <w:rPr>
          <w:rFonts w:ascii="Times New Roman" w:hAnsi="Times New Roman" w:cs="Times New Roman"/>
          <w:i/>
          <w:color w:val="000000"/>
          <w:sz w:val="24"/>
          <w:szCs w:val="24"/>
          <w:lang w:val="en-US"/>
        </w:rPr>
        <w:t xml:space="preserve">Republic </w:t>
      </w:r>
      <w:r>
        <w:rPr>
          <w:rFonts w:ascii="Times New Roman" w:hAnsi="Times New Roman" w:cs="Times New Roman"/>
          <w:color w:val="000000"/>
          <w:sz w:val="24"/>
          <w:szCs w:val="24"/>
          <w:lang w:val="en-US"/>
        </w:rPr>
        <w:t>10.607b</w:t>
      </w:r>
    </w:p>
    <w:p w14:paraId="6E8E7A34" w14:textId="61B461BD" w:rsidR="00D720A5" w:rsidRPr="00D720A5" w:rsidRDefault="00D720A5" w:rsidP="00D720A5">
      <w:pPr>
        <w:spacing w:line="240" w:lineRule="auto"/>
        <w:rPr>
          <w:rFonts w:ascii="Times New Roman" w:hAnsi="Times New Roman" w:cs="Times New Roman"/>
          <w:color w:val="000000"/>
          <w:sz w:val="24"/>
          <w:szCs w:val="24"/>
          <w:lang w:val="en-US"/>
        </w:rPr>
      </w:pPr>
      <w:r w:rsidRPr="00D720A5">
        <w:rPr>
          <w:rFonts w:ascii="Times New Roman" w:hAnsi="Times New Roman" w:cs="Times New Roman"/>
          <w:color w:val="000000"/>
          <w:sz w:val="24"/>
          <w:szCs w:val="24"/>
          <w:lang w:val="en-US"/>
        </w:rPr>
        <w:t>τα</w:t>
      </w:r>
      <w:proofErr w:type="spellStart"/>
      <w:r w:rsidRPr="00D720A5">
        <w:rPr>
          <w:rFonts w:ascii="Times New Roman" w:hAnsi="Times New Roman" w:cs="Times New Roman"/>
          <w:color w:val="000000"/>
          <w:sz w:val="24"/>
          <w:szCs w:val="24"/>
          <w:lang w:val="en-US"/>
        </w:rPr>
        <w:t>ῦτ</w:t>
      </w:r>
      <w:proofErr w:type="spellEnd"/>
      <w:r w:rsidRPr="00D720A5">
        <w:rPr>
          <w:rFonts w:ascii="Times New Roman" w:hAnsi="Times New Roman" w:cs="Times New Roman"/>
          <w:color w:val="000000"/>
          <w:sz w:val="24"/>
          <w:szCs w:val="24"/>
          <w:lang w:val="en-US"/>
        </w:rPr>
        <w:t xml:space="preserve">α </w:t>
      </w:r>
      <w:proofErr w:type="spellStart"/>
      <w:r w:rsidRPr="00D720A5">
        <w:rPr>
          <w:rFonts w:ascii="Times New Roman" w:hAnsi="Times New Roman" w:cs="Times New Roman"/>
          <w:color w:val="000000"/>
          <w:sz w:val="24"/>
          <w:szCs w:val="24"/>
          <w:lang w:val="en-US"/>
        </w:rPr>
        <w:t>δή</w:t>
      </w:r>
      <w:proofErr w:type="spellEnd"/>
      <w:r w:rsidRPr="00D720A5">
        <w:rPr>
          <w:rFonts w:ascii="Times New Roman" w:hAnsi="Times New Roman" w:cs="Times New Roman"/>
          <w:color w:val="000000"/>
          <w:sz w:val="24"/>
          <w:szCs w:val="24"/>
          <w:lang w:val="en-US"/>
        </w:rPr>
        <w:t xml:space="preserve">, </w:t>
      </w:r>
      <w:proofErr w:type="spellStart"/>
      <w:r w:rsidRPr="00D720A5">
        <w:rPr>
          <w:rFonts w:ascii="Times New Roman" w:hAnsi="Times New Roman" w:cs="Times New Roman"/>
          <w:color w:val="000000"/>
          <w:sz w:val="24"/>
          <w:szCs w:val="24"/>
          <w:lang w:val="en-US"/>
        </w:rPr>
        <w:t>ἔφην</w:t>
      </w:r>
      <w:proofErr w:type="spellEnd"/>
      <w:r w:rsidRPr="00D720A5">
        <w:rPr>
          <w:rFonts w:ascii="Times New Roman" w:hAnsi="Times New Roman" w:cs="Times New Roman"/>
          <w:color w:val="000000"/>
          <w:sz w:val="24"/>
          <w:szCs w:val="24"/>
          <w:lang w:val="en-US"/>
        </w:rPr>
        <w:t>, ἀπ</w:t>
      </w:r>
      <w:proofErr w:type="spellStart"/>
      <w:r w:rsidRPr="00D720A5">
        <w:rPr>
          <w:rFonts w:ascii="Times New Roman" w:hAnsi="Times New Roman" w:cs="Times New Roman"/>
          <w:color w:val="000000"/>
          <w:sz w:val="24"/>
          <w:szCs w:val="24"/>
          <w:lang w:val="en-US"/>
        </w:rPr>
        <w:t>ολελογήσθω</w:t>
      </w:r>
      <w:proofErr w:type="spellEnd"/>
      <w:r w:rsidRPr="00D720A5">
        <w:rPr>
          <w:rFonts w:ascii="Times New Roman" w:hAnsi="Times New Roman" w:cs="Times New Roman"/>
          <w:color w:val="000000"/>
          <w:sz w:val="24"/>
          <w:szCs w:val="24"/>
          <w:lang w:val="en-US"/>
        </w:rPr>
        <w:t xml:space="preserve"> </w:t>
      </w:r>
      <w:proofErr w:type="spellStart"/>
      <w:r w:rsidRPr="00D720A5">
        <w:rPr>
          <w:rFonts w:ascii="Times New Roman" w:hAnsi="Times New Roman" w:cs="Times New Roman"/>
          <w:color w:val="000000"/>
          <w:sz w:val="24"/>
          <w:szCs w:val="24"/>
          <w:lang w:val="en-US"/>
        </w:rPr>
        <w:t>ἡμῖν</w:t>
      </w:r>
      <w:proofErr w:type="spellEnd"/>
      <w:r w:rsidRPr="00D720A5">
        <w:rPr>
          <w:rFonts w:ascii="Times New Roman" w:hAnsi="Times New Roman" w:cs="Times New Roman"/>
          <w:color w:val="000000"/>
          <w:sz w:val="24"/>
          <w:szCs w:val="24"/>
          <w:lang w:val="en-US"/>
        </w:rPr>
        <w:t xml:space="preserve"> </w:t>
      </w:r>
      <w:proofErr w:type="spellStart"/>
      <w:r w:rsidRPr="00D720A5">
        <w:rPr>
          <w:rFonts w:ascii="Times New Roman" w:hAnsi="Times New Roman" w:cs="Times New Roman"/>
          <w:color w:val="000000"/>
          <w:sz w:val="24"/>
          <w:szCs w:val="24"/>
          <w:lang w:val="en-US"/>
        </w:rPr>
        <w:t>ἀν</w:t>
      </w:r>
      <w:proofErr w:type="spellEnd"/>
      <w:r w:rsidRPr="00D720A5">
        <w:rPr>
          <w:rFonts w:ascii="Times New Roman" w:hAnsi="Times New Roman" w:cs="Times New Roman"/>
          <w:color w:val="000000"/>
          <w:sz w:val="24"/>
          <w:szCs w:val="24"/>
          <w:lang w:val="en-US"/>
        </w:rPr>
        <w:t>αμνησθεῖσιν π</w:t>
      </w:r>
      <w:proofErr w:type="spellStart"/>
      <w:r w:rsidRPr="00D720A5">
        <w:rPr>
          <w:rFonts w:ascii="Times New Roman" w:hAnsi="Times New Roman" w:cs="Times New Roman"/>
          <w:color w:val="000000"/>
          <w:sz w:val="24"/>
          <w:szCs w:val="24"/>
          <w:lang w:val="en-US"/>
        </w:rPr>
        <w:t>ερὶ</w:t>
      </w:r>
      <w:proofErr w:type="spellEnd"/>
      <w:r w:rsidRPr="00D720A5">
        <w:rPr>
          <w:rFonts w:ascii="Times New Roman" w:hAnsi="Times New Roman" w:cs="Times New Roman"/>
          <w:color w:val="000000"/>
          <w:sz w:val="24"/>
          <w:szCs w:val="24"/>
          <w:lang w:val="en-US"/>
        </w:rPr>
        <w:t xml:space="preserve"> π</w:t>
      </w:r>
      <w:proofErr w:type="spellStart"/>
      <w:r w:rsidRPr="00D720A5">
        <w:rPr>
          <w:rFonts w:ascii="Times New Roman" w:hAnsi="Times New Roman" w:cs="Times New Roman"/>
          <w:color w:val="000000"/>
          <w:sz w:val="24"/>
          <w:szCs w:val="24"/>
          <w:lang w:val="en-US"/>
        </w:rPr>
        <w:t>οιήσεως</w:t>
      </w:r>
      <w:proofErr w:type="spellEnd"/>
      <w:r w:rsidRPr="00D720A5">
        <w:rPr>
          <w:rFonts w:ascii="Times New Roman" w:hAnsi="Times New Roman" w:cs="Times New Roman"/>
          <w:color w:val="000000"/>
          <w:sz w:val="24"/>
          <w:szCs w:val="24"/>
          <w:lang w:val="en-US"/>
        </w:rPr>
        <w:t xml:space="preserve">, </w:t>
      </w:r>
      <w:proofErr w:type="spellStart"/>
      <w:r w:rsidRPr="00D720A5">
        <w:rPr>
          <w:rFonts w:ascii="Times New Roman" w:hAnsi="Times New Roman" w:cs="Times New Roman"/>
          <w:color w:val="000000"/>
          <w:sz w:val="24"/>
          <w:szCs w:val="24"/>
          <w:lang w:val="en-US"/>
        </w:rPr>
        <w:t>ὅτι</w:t>
      </w:r>
      <w:proofErr w:type="spellEnd"/>
      <w:r w:rsidRPr="00D720A5">
        <w:rPr>
          <w:rFonts w:ascii="Times New Roman" w:hAnsi="Times New Roman" w:cs="Times New Roman"/>
          <w:color w:val="000000"/>
          <w:sz w:val="24"/>
          <w:szCs w:val="24"/>
          <w:lang w:val="en-US"/>
        </w:rPr>
        <w:t xml:space="preserve"> </w:t>
      </w:r>
      <w:proofErr w:type="spellStart"/>
      <w:r w:rsidRPr="00D720A5">
        <w:rPr>
          <w:rFonts w:ascii="Times New Roman" w:hAnsi="Times New Roman" w:cs="Times New Roman"/>
          <w:color w:val="000000"/>
          <w:sz w:val="24"/>
          <w:szCs w:val="24"/>
          <w:lang w:val="en-US"/>
        </w:rPr>
        <w:t>εἰκότως</w:t>
      </w:r>
      <w:proofErr w:type="spellEnd"/>
      <w:r w:rsidRPr="00D720A5">
        <w:rPr>
          <w:rFonts w:ascii="Times New Roman" w:hAnsi="Times New Roman" w:cs="Times New Roman"/>
          <w:color w:val="000000"/>
          <w:sz w:val="24"/>
          <w:szCs w:val="24"/>
          <w:lang w:val="en-US"/>
        </w:rPr>
        <w:t xml:space="preserve"> </w:t>
      </w:r>
      <w:proofErr w:type="spellStart"/>
      <w:r w:rsidRPr="00D720A5">
        <w:rPr>
          <w:rFonts w:ascii="Times New Roman" w:hAnsi="Times New Roman" w:cs="Times New Roman"/>
          <w:color w:val="000000"/>
          <w:sz w:val="24"/>
          <w:szCs w:val="24"/>
          <w:lang w:val="en-US"/>
        </w:rPr>
        <w:t>ἄρ</w:t>
      </w:r>
      <w:proofErr w:type="spellEnd"/>
      <w:r w:rsidRPr="00D720A5">
        <w:rPr>
          <w:rFonts w:ascii="Times New Roman" w:hAnsi="Times New Roman" w:cs="Times New Roman"/>
          <w:color w:val="000000"/>
          <w:sz w:val="24"/>
          <w:szCs w:val="24"/>
          <w:lang w:val="en-US"/>
        </w:rPr>
        <w:t xml:space="preserve">α </w:t>
      </w:r>
      <w:proofErr w:type="spellStart"/>
      <w:r w:rsidRPr="00D720A5">
        <w:rPr>
          <w:rFonts w:ascii="Times New Roman" w:hAnsi="Times New Roman" w:cs="Times New Roman"/>
          <w:color w:val="000000"/>
          <w:sz w:val="24"/>
          <w:szCs w:val="24"/>
          <w:lang w:val="en-US"/>
        </w:rPr>
        <w:t>τότε</w:t>
      </w:r>
      <w:proofErr w:type="spellEnd"/>
      <w:r w:rsidRPr="00D720A5">
        <w:rPr>
          <w:rFonts w:ascii="Times New Roman" w:hAnsi="Times New Roman" w:cs="Times New Roman"/>
          <w:color w:val="000000"/>
          <w:sz w:val="24"/>
          <w:szCs w:val="24"/>
          <w:lang w:val="en-US"/>
        </w:rPr>
        <w:t xml:space="preserve"> α</w:t>
      </w:r>
      <w:proofErr w:type="spellStart"/>
      <w:r w:rsidRPr="00D720A5">
        <w:rPr>
          <w:rFonts w:ascii="Times New Roman" w:hAnsi="Times New Roman" w:cs="Times New Roman"/>
          <w:color w:val="000000"/>
          <w:sz w:val="24"/>
          <w:szCs w:val="24"/>
          <w:lang w:val="en-US"/>
        </w:rPr>
        <w:t>ὐτὴν</w:t>
      </w:r>
      <w:proofErr w:type="spellEnd"/>
      <w:r w:rsidRPr="00D720A5">
        <w:rPr>
          <w:rFonts w:ascii="Times New Roman" w:hAnsi="Times New Roman" w:cs="Times New Roman"/>
          <w:color w:val="000000"/>
          <w:sz w:val="24"/>
          <w:szCs w:val="24"/>
          <w:lang w:val="en-US"/>
        </w:rPr>
        <w:t xml:space="preserve"> </w:t>
      </w:r>
      <w:proofErr w:type="spellStart"/>
      <w:r w:rsidRPr="00D720A5">
        <w:rPr>
          <w:rFonts w:ascii="Times New Roman" w:hAnsi="Times New Roman" w:cs="Times New Roman"/>
          <w:color w:val="000000"/>
          <w:sz w:val="24"/>
          <w:szCs w:val="24"/>
          <w:lang w:val="en-US"/>
        </w:rPr>
        <w:t>ἐκ</w:t>
      </w:r>
      <w:proofErr w:type="spellEnd"/>
      <w:r w:rsidRPr="00D720A5">
        <w:rPr>
          <w:rFonts w:ascii="Times New Roman" w:hAnsi="Times New Roman" w:cs="Times New Roman"/>
          <w:color w:val="000000"/>
          <w:sz w:val="24"/>
          <w:szCs w:val="24"/>
          <w:lang w:val="en-US"/>
        </w:rPr>
        <w:t xml:space="preserve"> </w:t>
      </w:r>
      <w:proofErr w:type="spellStart"/>
      <w:r w:rsidRPr="00D720A5">
        <w:rPr>
          <w:rFonts w:ascii="Times New Roman" w:hAnsi="Times New Roman" w:cs="Times New Roman"/>
          <w:color w:val="000000"/>
          <w:sz w:val="24"/>
          <w:szCs w:val="24"/>
          <w:lang w:val="en-US"/>
        </w:rPr>
        <w:t>τῆς</w:t>
      </w:r>
      <w:proofErr w:type="spellEnd"/>
      <w:r w:rsidRPr="00D720A5">
        <w:rPr>
          <w:rFonts w:ascii="Times New Roman" w:hAnsi="Times New Roman" w:cs="Times New Roman"/>
          <w:color w:val="000000"/>
          <w:sz w:val="24"/>
          <w:szCs w:val="24"/>
          <w:lang w:val="en-US"/>
        </w:rPr>
        <w:t xml:space="preserve"> π</w:t>
      </w:r>
      <w:proofErr w:type="spellStart"/>
      <w:r w:rsidRPr="00D720A5">
        <w:rPr>
          <w:rFonts w:ascii="Times New Roman" w:hAnsi="Times New Roman" w:cs="Times New Roman"/>
          <w:color w:val="000000"/>
          <w:sz w:val="24"/>
          <w:szCs w:val="24"/>
          <w:lang w:val="en-US"/>
        </w:rPr>
        <w:t>όλεως</w:t>
      </w:r>
      <w:proofErr w:type="spellEnd"/>
      <w:r w:rsidRPr="00D720A5">
        <w:rPr>
          <w:rFonts w:ascii="Times New Roman" w:hAnsi="Times New Roman" w:cs="Times New Roman"/>
          <w:color w:val="000000"/>
          <w:sz w:val="24"/>
          <w:szCs w:val="24"/>
          <w:lang w:val="en-US"/>
        </w:rPr>
        <w:t xml:space="preserve"> ἀπ</w:t>
      </w:r>
      <w:proofErr w:type="spellStart"/>
      <w:r w:rsidRPr="00D720A5">
        <w:rPr>
          <w:rFonts w:ascii="Times New Roman" w:hAnsi="Times New Roman" w:cs="Times New Roman"/>
          <w:color w:val="000000"/>
          <w:sz w:val="24"/>
          <w:szCs w:val="24"/>
          <w:lang w:val="en-US"/>
        </w:rPr>
        <w:t>εστέλλομεν</w:t>
      </w:r>
      <w:proofErr w:type="spellEnd"/>
      <w:r w:rsidRPr="00D720A5">
        <w:rPr>
          <w:rFonts w:ascii="Times New Roman" w:hAnsi="Times New Roman" w:cs="Times New Roman"/>
          <w:color w:val="000000"/>
          <w:sz w:val="24"/>
          <w:szCs w:val="24"/>
          <w:lang w:val="en-US"/>
        </w:rPr>
        <w:t xml:space="preserve"> </w:t>
      </w:r>
      <w:proofErr w:type="spellStart"/>
      <w:r w:rsidRPr="00D720A5">
        <w:rPr>
          <w:rFonts w:ascii="Times New Roman" w:hAnsi="Times New Roman" w:cs="Times New Roman"/>
          <w:color w:val="000000"/>
          <w:sz w:val="24"/>
          <w:szCs w:val="24"/>
          <w:lang w:val="en-US"/>
        </w:rPr>
        <w:t>τοι</w:t>
      </w:r>
      <w:proofErr w:type="spellEnd"/>
      <w:r w:rsidRPr="00D720A5">
        <w:rPr>
          <w:rFonts w:ascii="Times New Roman" w:hAnsi="Times New Roman" w:cs="Times New Roman"/>
          <w:color w:val="000000"/>
          <w:sz w:val="24"/>
          <w:szCs w:val="24"/>
          <w:lang w:val="en-US"/>
        </w:rPr>
        <w:t xml:space="preserve">αύτην </w:t>
      </w:r>
      <w:proofErr w:type="spellStart"/>
      <w:r w:rsidRPr="00D720A5">
        <w:rPr>
          <w:rFonts w:ascii="Times New Roman" w:hAnsi="Times New Roman" w:cs="Times New Roman"/>
          <w:color w:val="000000"/>
          <w:sz w:val="24"/>
          <w:szCs w:val="24"/>
          <w:lang w:val="en-US"/>
        </w:rPr>
        <w:t>οὖσ</w:t>
      </w:r>
      <w:proofErr w:type="spellEnd"/>
      <w:r w:rsidRPr="00D720A5">
        <w:rPr>
          <w:rFonts w:ascii="Times New Roman" w:hAnsi="Times New Roman" w:cs="Times New Roman"/>
          <w:color w:val="000000"/>
          <w:sz w:val="24"/>
          <w:szCs w:val="24"/>
          <w:lang w:val="en-US"/>
        </w:rPr>
        <w:t>αν</w:t>
      </w:r>
      <w:r w:rsidR="00B17D5B">
        <w:rPr>
          <w:rFonts w:ascii="Times New Roman" w:hAnsi="Times New Roman" w:cs="Times New Roman"/>
          <w:color w:val="000000"/>
          <w:sz w:val="24"/>
          <w:szCs w:val="24"/>
          <w:lang w:val="en-US"/>
        </w:rPr>
        <w:t>.</w:t>
      </w:r>
      <w:r w:rsidRPr="00D720A5">
        <w:rPr>
          <w:rFonts w:ascii="Times New Roman" w:hAnsi="Times New Roman" w:cs="Times New Roman"/>
          <w:color w:val="000000"/>
          <w:sz w:val="24"/>
          <w:szCs w:val="24"/>
          <w:lang w:val="en-US"/>
        </w:rPr>
        <w:t xml:space="preserve"> ὁ </w:t>
      </w:r>
      <w:proofErr w:type="spellStart"/>
      <w:r w:rsidRPr="00D720A5">
        <w:rPr>
          <w:rFonts w:ascii="Times New Roman" w:hAnsi="Times New Roman" w:cs="Times New Roman"/>
          <w:color w:val="000000"/>
          <w:sz w:val="24"/>
          <w:szCs w:val="24"/>
          <w:lang w:val="en-US"/>
        </w:rPr>
        <w:t>γὰρ</w:t>
      </w:r>
      <w:proofErr w:type="spellEnd"/>
      <w:r w:rsidRPr="00D720A5">
        <w:rPr>
          <w:rFonts w:ascii="Times New Roman" w:hAnsi="Times New Roman" w:cs="Times New Roman"/>
          <w:color w:val="000000"/>
          <w:sz w:val="24"/>
          <w:szCs w:val="24"/>
          <w:lang w:val="en-US"/>
        </w:rPr>
        <w:t xml:space="preserve"> </w:t>
      </w:r>
      <w:proofErr w:type="spellStart"/>
      <w:r w:rsidRPr="00D720A5">
        <w:rPr>
          <w:rFonts w:ascii="Times New Roman" w:hAnsi="Times New Roman" w:cs="Times New Roman"/>
          <w:color w:val="000000"/>
          <w:sz w:val="24"/>
          <w:szCs w:val="24"/>
          <w:lang w:val="en-US"/>
        </w:rPr>
        <w:t>λόγος</w:t>
      </w:r>
      <w:proofErr w:type="spellEnd"/>
      <w:r w:rsidRPr="00D720A5">
        <w:rPr>
          <w:rFonts w:ascii="Times New Roman" w:hAnsi="Times New Roman" w:cs="Times New Roman"/>
          <w:color w:val="000000"/>
          <w:sz w:val="24"/>
          <w:szCs w:val="24"/>
          <w:lang w:val="en-US"/>
        </w:rPr>
        <w:t xml:space="preserve"> </w:t>
      </w:r>
      <w:proofErr w:type="spellStart"/>
      <w:r w:rsidRPr="00D720A5">
        <w:rPr>
          <w:rFonts w:ascii="Times New Roman" w:hAnsi="Times New Roman" w:cs="Times New Roman"/>
          <w:color w:val="000000"/>
          <w:sz w:val="24"/>
          <w:szCs w:val="24"/>
          <w:lang w:val="en-US"/>
        </w:rPr>
        <w:t>ἡμᾶς</w:t>
      </w:r>
      <w:proofErr w:type="spellEnd"/>
      <w:r w:rsidRPr="00D720A5">
        <w:rPr>
          <w:rFonts w:ascii="Times New Roman" w:hAnsi="Times New Roman" w:cs="Times New Roman"/>
          <w:color w:val="000000"/>
          <w:sz w:val="24"/>
          <w:szCs w:val="24"/>
          <w:lang w:val="en-US"/>
        </w:rPr>
        <w:t xml:space="preserve"> </w:t>
      </w:r>
      <w:proofErr w:type="spellStart"/>
      <w:r w:rsidRPr="00D720A5">
        <w:rPr>
          <w:rFonts w:ascii="Times New Roman" w:hAnsi="Times New Roman" w:cs="Times New Roman"/>
          <w:color w:val="000000"/>
          <w:sz w:val="24"/>
          <w:szCs w:val="24"/>
          <w:lang w:val="en-US"/>
        </w:rPr>
        <w:t>ᾕρει</w:t>
      </w:r>
      <w:proofErr w:type="spellEnd"/>
      <w:r w:rsidRPr="00D720A5">
        <w:rPr>
          <w:rFonts w:ascii="Times New Roman" w:hAnsi="Times New Roman" w:cs="Times New Roman"/>
          <w:color w:val="000000"/>
          <w:sz w:val="24"/>
          <w:szCs w:val="24"/>
          <w:lang w:val="en-US"/>
        </w:rPr>
        <w:t>. π</w:t>
      </w:r>
      <w:proofErr w:type="spellStart"/>
      <w:r w:rsidRPr="00D720A5">
        <w:rPr>
          <w:rFonts w:ascii="Times New Roman" w:hAnsi="Times New Roman" w:cs="Times New Roman"/>
          <w:color w:val="000000"/>
          <w:sz w:val="24"/>
          <w:szCs w:val="24"/>
          <w:lang w:val="en-US"/>
        </w:rPr>
        <w:t>ροσεί</w:t>
      </w:r>
      <w:proofErr w:type="spellEnd"/>
      <w:r w:rsidRPr="00D720A5">
        <w:rPr>
          <w:rFonts w:ascii="Times New Roman" w:hAnsi="Times New Roman" w:cs="Times New Roman"/>
          <w:color w:val="000000"/>
          <w:sz w:val="24"/>
          <w:szCs w:val="24"/>
          <w:lang w:val="en-US"/>
        </w:rPr>
        <w:t xml:space="preserve">πωμεν </w:t>
      </w:r>
      <w:proofErr w:type="spellStart"/>
      <w:r w:rsidRPr="00D720A5">
        <w:rPr>
          <w:rFonts w:ascii="Times New Roman" w:hAnsi="Times New Roman" w:cs="Times New Roman"/>
          <w:color w:val="000000"/>
          <w:sz w:val="24"/>
          <w:szCs w:val="24"/>
          <w:lang w:val="en-US"/>
        </w:rPr>
        <w:t>δὲ</w:t>
      </w:r>
      <w:proofErr w:type="spellEnd"/>
      <w:r w:rsidRPr="00D720A5">
        <w:rPr>
          <w:rFonts w:ascii="Times New Roman" w:hAnsi="Times New Roman" w:cs="Times New Roman"/>
          <w:color w:val="000000"/>
          <w:sz w:val="24"/>
          <w:szCs w:val="24"/>
          <w:lang w:val="en-US"/>
        </w:rPr>
        <w:t xml:space="preserve"> α</w:t>
      </w:r>
      <w:proofErr w:type="spellStart"/>
      <w:r w:rsidRPr="00D720A5">
        <w:rPr>
          <w:rFonts w:ascii="Times New Roman" w:hAnsi="Times New Roman" w:cs="Times New Roman"/>
          <w:color w:val="000000"/>
          <w:sz w:val="24"/>
          <w:szCs w:val="24"/>
          <w:lang w:val="en-US"/>
        </w:rPr>
        <w:t>ὐτῇ</w:t>
      </w:r>
      <w:proofErr w:type="spellEnd"/>
      <w:r w:rsidRPr="00D720A5">
        <w:rPr>
          <w:rFonts w:ascii="Times New Roman" w:hAnsi="Times New Roman" w:cs="Times New Roman"/>
          <w:color w:val="000000"/>
          <w:sz w:val="24"/>
          <w:szCs w:val="24"/>
          <w:lang w:val="en-US"/>
        </w:rPr>
        <w:t xml:space="preserve">, </w:t>
      </w:r>
      <w:proofErr w:type="spellStart"/>
      <w:r w:rsidRPr="00D720A5">
        <w:rPr>
          <w:rFonts w:ascii="Times New Roman" w:hAnsi="Times New Roman" w:cs="Times New Roman"/>
          <w:color w:val="000000"/>
          <w:sz w:val="24"/>
          <w:szCs w:val="24"/>
          <w:lang w:val="en-US"/>
        </w:rPr>
        <w:t>μὴ</w:t>
      </w:r>
      <w:proofErr w:type="spellEnd"/>
      <w:r w:rsidRPr="00D720A5">
        <w:rPr>
          <w:rFonts w:ascii="Times New Roman" w:hAnsi="Times New Roman" w:cs="Times New Roman"/>
          <w:color w:val="000000"/>
          <w:sz w:val="24"/>
          <w:szCs w:val="24"/>
          <w:lang w:val="en-US"/>
        </w:rPr>
        <w:t xml:space="preserve"> καί </w:t>
      </w:r>
      <w:proofErr w:type="spellStart"/>
      <w:r w:rsidRPr="00D720A5">
        <w:rPr>
          <w:rFonts w:ascii="Times New Roman" w:hAnsi="Times New Roman" w:cs="Times New Roman"/>
          <w:color w:val="000000"/>
          <w:sz w:val="24"/>
          <w:szCs w:val="24"/>
          <w:lang w:val="en-US"/>
        </w:rPr>
        <w:t>τιν</w:t>
      </w:r>
      <w:proofErr w:type="spellEnd"/>
      <w:r w:rsidRPr="00D720A5">
        <w:rPr>
          <w:rFonts w:ascii="Times New Roman" w:hAnsi="Times New Roman" w:cs="Times New Roman"/>
          <w:color w:val="000000"/>
          <w:sz w:val="24"/>
          <w:szCs w:val="24"/>
          <w:lang w:val="en-US"/>
        </w:rPr>
        <w:t xml:space="preserve">α </w:t>
      </w:r>
      <w:proofErr w:type="spellStart"/>
      <w:r w:rsidRPr="00D720A5">
        <w:rPr>
          <w:rFonts w:ascii="Times New Roman" w:hAnsi="Times New Roman" w:cs="Times New Roman"/>
          <w:color w:val="000000"/>
          <w:sz w:val="24"/>
          <w:szCs w:val="24"/>
          <w:lang w:val="en-US"/>
        </w:rPr>
        <w:t>σκληρότητ</w:t>
      </w:r>
      <w:proofErr w:type="spellEnd"/>
      <w:r w:rsidRPr="00D720A5">
        <w:rPr>
          <w:rFonts w:ascii="Times New Roman" w:hAnsi="Times New Roman" w:cs="Times New Roman"/>
          <w:color w:val="000000"/>
          <w:sz w:val="24"/>
          <w:szCs w:val="24"/>
          <w:lang w:val="en-US"/>
        </w:rPr>
        <w:t xml:space="preserve">α </w:t>
      </w:r>
      <w:proofErr w:type="spellStart"/>
      <w:r w:rsidRPr="00D720A5">
        <w:rPr>
          <w:rFonts w:ascii="Times New Roman" w:hAnsi="Times New Roman" w:cs="Times New Roman"/>
          <w:color w:val="000000"/>
          <w:sz w:val="24"/>
          <w:szCs w:val="24"/>
          <w:lang w:val="en-US"/>
        </w:rPr>
        <w:t>ἡμῶν</w:t>
      </w:r>
      <w:proofErr w:type="spellEnd"/>
      <w:r w:rsidRPr="00D720A5">
        <w:rPr>
          <w:rFonts w:ascii="Times New Roman" w:hAnsi="Times New Roman" w:cs="Times New Roman"/>
          <w:color w:val="000000"/>
          <w:sz w:val="24"/>
          <w:szCs w:val="24"/>
          <w:lang w:val="en-US"/>
        </w:rPr>
        <w:t xml:space="preserve"> καὶ </w:t>
      </w:r>
      <w:proofErr w:type="spellStart"/>
      <w:r w:rsidRPr="00D720A5">
        <w:rPr>
          <w:rFonts w:ascii="Times New Roman" w:hAnsi="Times New Roman" w:cs="Times New Roman"/>
          <w:color w:val="000000"/>
          <w:sz w:val="24"/>
          <w:szCs w:val="24"/>
          <w:lang w:val="en-US"/>
        </w:rPr>
        <w:t>ἀγροικί</w:t>
      </w:r>
      <w:proofErr w:type="spellEnd"/>
      <w:r w:rsidRPr="00D720A5">
        <w:rPr>
          <w:rFonts w:ascii="Times New Roman" w:hAnsi="Times New Roman" w:cs="Times New Roman"/>
          <w:color w:val="000000"/>
          <w:sz w:val="24"/>
          <w:szCs w:val="24"/>
          <w:lang w:val="en-US"/>
        </w:rPr>
        <w:t>αν κατα</w:t>
      </w:r>
      <w:proofErr w:type="spellStart"/>
      <w:r w:rsidRPr="00D720A5">
        <w:rPr>
          <w:rFonts w:ascii="Times New Roman" w:hAnsi="Times New Roman" w:cs="Times New Roman"/>
          <w:color w:val="000000"/>
          <w:sz w:val="24"/>
          <w:szCs w:val="24"/>
          <w:lang w:val="en-US"/>
        </w:rPr>
        <w:t>γνῷ</w:t>
      </w:r>
      <w:proofErr w:type="spellEnd"/>
      <w:r w:rsidRPr="00D720A5">
        <w:rPr>
          <w:rFonts w:ascii="Times New Roman" w:hAnsi="Times New Roman" w:cs="Times New Roman"/>
          <w:color w:val="000000"/>
          <w:sz w:val="24"/>
          <w:szCs w:val="24"/>
          <w:lang w:val="en-US"/>
        </w:rPr>
        <w:t xml:space="preserve">, </w:t>
      </w:r>
      <w:proofErr w:type="spellStart"/>
      <w:r w:rsidRPr="00D720A5">
        <w:rPr>
          <w:rFonts w:ascii="Times New Roman" w:hAnsi="Times New Roman" w:cs="Times New Roman"/>
          <w:color w:val="000000"/>
          <w:sz w:val="24"/>
          <w:szCs w:val="24"/>
          <w:lang w:val="en-US"/>
        </w:rPr>
        <w:t>ὅτι</w:t>
      </w:r>
      <w:proofErr w:type="spellEnd"/>
      <w:r w:rsidRPr="00D720A5">
        <w:rPr>
          <w:rFonts w:ascii="Times New Roman" w:hAnsi="Times New Roman" w:cs="Times New Roman"/>
          <w:color w:val="000000"/>
          <w:sz w:val="24"/>
          <w:szCs w:val="24"/>
          <w:lang w:val="en-US"/>
        </w:rPr>
        <w:t xml:space="preserve"> </w:t>
      </w:r>
      <w:r w:rsidRPr="00B17D5B">
        <w:rPr>
          <w:rFonts w:ascii="Times New Roman" w:hAnsi="Times New Roman" w:cs="Times New Roman"/>
          <w:b/>
          <w:bCs/>
          <w:color w:val="000000"/>
          <w:sz w:val="24"/>
          <w:szCs w:val="24"/>
          <w:lang w:val="en-US"/>
        </w:rPr>
        <w:t>παλα</w:t>
      </w:r>
      <w:proofErr w:type="spellStart"/>
      <w:r w:rsidRPr="00B17D5B">
        <w:rPr>
          <w:rFonts w:ascii="Times New Roman" w:hAnsi="Times New Roman" w:cs="Times New Roman"/>
          <w:b/>
          <w:bCs/>
          <w:color w:val="000000"/>
          <w:sz w:val="24"/>
          <w:szCs w:val="24"/>
          <w:lang w:val="en-US"/>
        </w:rPr>
        <w:t>ιὰ</w:t>
      </w:r>
      <w:proofErr w:type="spellEnd"/>
      <w:r w:rsidRPr="00D720A5">
        <w:rPr>
          <w:rFonts w:ascii="Times New Roman" w:hAnsi="Times New Roman" w:cs="Times New Roman"/>
          <w:color w:val="000000"/>
          <w:sz w:val="24"/>
          <w:szCs w:val="24"/>
          <w:lang w:val="en-US"/>
        </w:rPr>
        <w:t xml:space="preserve"> </w:t>
      </w:r>
      <w:proofErr w:type="spellStart"/>
      <w:r w:rsidRPr="00D720A5">
        <w:rPr>
          <w:rFonts w:ascii="Times New Roman" w:hAnsi="Times New Roman" w:cs="Times New Roman"/>
          <w:color w:val="000000"/>
          <w:sz w:val="24"/>
          <w:szCs w:val="24"/>
          <w:lang w:val="en-US"/>
        </w:rPr>
        <w:t>μέν</w:t>
      </w:r>
      <w:proofErr w:type="spellEnd"/>
      <w:r w:rsidRPr="00D720A5">
        <w:rPr>
          <w:rFonts w:ascii="Times New Roman" w:hAnsi="Times New Roman" w:cs="Times New Roman"/>
          <w:color w:val="000000"/>
          <w:sz w:val="24"/>
          <w:szCs w:val="24"/>
          <w:lang w:val="en-US"/>
        </w:rPr>
        <w:t xml:space="preserve"> </w:t>
      </w:r>
      <w:proofErr w:type="spellStart"/>
      <w:r w:rsidRPr="00D720A5">
        <w:rPr>
          <w:rFonts w:ascii="Times New Roman" w:hAnsi="Times New Roman" w:cs="Times New Roman"/>
          <w:color w:val="000000"/>
          <w:sz w:val="24"/>
          <w:szCs w:val="24"/>
          <w:lang w:val="en-US"/>
        </w:rPr>
        <w:t>τις</w:t>
      </w:r>
      <w:proofErr w:type="spellEnd"/>
      <w:r w:rsidRPr="00D720A5">
        <w:rPr>
          <w:rFonts w:ascii="Times New Roman" w:hAnsi="Times New Roman" w:cs="Times New Roman"/>
          <w:color w:val="000000"/>
          <w:sz w:val="24"/>
          <w:szCs w:val="24"/>
          <w:lang w:val="en-US"/>
        </w:rPr>
        <w:t xml:space="preserve"> </w:t>
      </w:r>
      <w:proofErr w:type="spellStart"/>
      <w:r w:rsidRPr="00B17D5B">
        <w:rPr>
          <w:rFonts w:ascii="Times New Roman" w:hAnsi="Times New Roman" w:cs="Times New Roman"/>
          <w:b/>
          <w:bCs/>
          <w:color w:val="000000"/>
          <w:sz w:val="24"/>
          <w:szCs w:val="24"/>
          <w:lang w:val="en-US"/>
        </w:rPr>
        <w:t>δι</w:t>
      </w:r>
      <w:proofErr w:type="spellEnd"/>
      <w:r w:rsidRPr="00B17D5B">
        <w:rPr>
          <w:rFonts w:ascii="Times New Roman" w:hAnsi="Times New Roman" w:cs="Times New Roman"/>
          <w:b/>
          <w:bCs/>
          <w:color w:val="000000"/>
          <w:sz w:val="24"/>
          <w:szCs w:val="24"/>
          <w:lang w:val="en-US"/>
        </w:rPr>
        <w:t xml:space="preserve">αφορὰ </w:t>
      </w:r>
      <w:proofErr w:type="spellStart"/>
      <w:r w:rsidRPr="00B17D5B">
        <w:rPr>
          <w:rFonts w:ascii="Times New Roman" w:hAnsi="Times New Roman" w:cs="Times New Roman"/>
          <w:b/>
          <w:bCs/>
          <w:color w:val="000000"/>
          <w:sz w:val="24"/>
          <w:szCs w:val="24"/>
          <w:lang w:val="en-US"/>
        </w:rPr>
        <w:t>φιλοσοφίᾳ</w:t>
      </w:r>
      <w:proofErr w:type="spellEnd"/>
      <w:r w:rsidRPr="00B17D5B">
        <w:rPr>
          <w:rFonts w:ascii="Times New Roman" w:hAnsi="Times New Roman" w:cs="Times New Roman"/>
          <w:b/>
          <w:bCs/>
          <w:color w:val="000000"/>
          <w:sz w:val="24"/>
          <w:szCs w:val="24"/>
          <w:lang w:val="en-US"/>
        </w:rPr>
        <w:t xml:space="preserve"> </w:t>
      </w:r>
      <w:proofErr w:type="spellStart"/>
      <w:r w:rsidRPr="00B17D5B">
        <w:rPr>
          <w:rFonts w:ascii="Times New Roman" w:hAnsi="Times New Roman" w:cs="Times New Roman"/>
          <w:b/>
          <w:bCs/>
          <w:color w:val="000000"/>
          <w:sz w:val="24"/>
          <w:szCs w:val="24"/>
          <w:lang w:val="en-US"/>
        </w:rPr>
        <w:t>τε</w:t>
      </w:r>
      <w:proofErr w:type="spellEnd"/>
      <w:r w:rsidRPr="00B17D5B">
        <w:rPr>
          <w:rFonts w:ascii="Times New Roman" w:hAnsi="Times New Roman" w:cs="Times New Roman"/>
          <w:b/>
          <w:bCs/>
          <w:color w:val="000000"/>
          <w:sz w:val="24"/>
          <w:szCs w:val="24"/>
          <w:lang w:val="en-US"/>
        </w:rPr>
        <w:t xml:space="preserve"> καὶ π</w:t>
      </w:r>
      <w:proofErr w:type="spellStart"/>
      <w:r w:rsidRPr="00B17D5B">
        <w:rPr>
          <w:rFonts w:ascii="Times New Roman" w:hAnsi="Times New Roman" w:cs="Times New Roman"/>
          <w:b/>
          <w:bCs/>
          <w:color w:val="000000"/>
          <w:sz w:val="24"/>
          <w:szCs w:val="24"/>
          <w:lang w:val="en-US"/>
        </w:rPr>
        <w:t>οιητικῇ</w:t>
      </w:r>
      <w:proofErr w:type="spellEnd"/>
      <w:r w:rsidRPr="00B17D5B">
        <w:rPr>
          <w:rFonts w:ascii="Times New Roman" w:hAnsi="Times New Roman" w:cs="Times New Roman"/>
          <w:b/>
          <w:bCs/>
          <w:color w:val="000000"/>
          <w:sz w:val="24"/>
          <w:szCs w:val="24"/>
          <w:lang w:val="en-US"/>
        </w:rPr>
        <w:t>.</w:t>
      </w:r>
    </w:p>
    <w:p w14:paraId="3F5EFC9D" w14:textId="2FCE672B" w:rsidR="00630834" w:rsidRDefault="00D720A5" w:rsidP="00630834">
      <w:pPr>
        <w:spacing w:after="240"/>
        <w:rPr>
          <w:rFonts w:ascii="Times New Roman" w:hAnsi="Times New Roman" w:cs="Times New Roman"/>
          <w:sz w:val="24"/>
          <w:szCs w:val="24"/>
          <w:lang w:val="en-US"/>
        </w:rPr>
      </w:pPr>
      <w:r>
        <w:rPr>
          <w:rFonts w:ascii="Times New Roman" w:hAnsi="Times New Roman" w:cs="Times New Roman"/>
          <w:sz w:val="24"/>
          <w:szCs w:val="24"/>
          <w:lang w:val="en-US"/>
        </w:rPr>
        <w:t>Let us then, he said, conclude our return to the topic of poetry, saying that we are justly dismissing it from our city, since such is her character</w:t>
      </w:r>
      <w:r w:rsidR="00B17D5B">
        <w:rPr>
          <w:rFonts w:ascii="Times New Roman" w:hAnsi="Times New Roman" w:cs="Times New Roman"/>
          <w:sz w:val="24"/>
          <w:szCs w:val="24"/>
          <w:lang w:val="en-US"/>
        </w:rPr>
        <w:t xml:space="preserve">. For reason constrained us. Let us further tell her, lest she condemns us for harshness and rusticity, that this is a sort of </w:t>
      </w:r>
      <w:r w:rsidR="00B17D5B" w:rsidRPr="00B17D5B">
        <w:rPr>
          <w:rFonts w:ascii="Times New Roman" w:hAnsi="Times New Roman" w:cs="Times New Roman"/>
          <w:b/>
          <w:bCs/>
          <w:sz w:val="24"/>
          <w:szCs w:val="24"/>
          <w:lang w:val="en-US"/>
        </w:rPr>
        <w:t>old quarrel between philosophy and poetry.</w:t>
      </w:r>
    </w:p>
    <w:p w14:paraId="44AE072A" w14:textId="0FF9A27F" w:rsidR="002C05D3" w:rsidRDefault="002C05D3" w:rsidP="002C05D3">
      <w:pPr>
        <w:pStyle w:val="ListParagraph"/>
        <w:numPr>
          <w:ilvl w:val="0"/>
          <w:numId w:val="1"/>
        </w:numPr>
        <w:rPr>
          <w:rFonts w:ascii="Times New Roman" w:hAnsi="Times New Roman" w:cs="Times New Roman"/>
          <w:sz w:val="24"/>
          <w:szCs w:val="24"/>
          <w:lang w:val="en-US"/>
        </w:rPr>
      </w:pPr>
      <w:r>
        <w:rPr>
          <w:rFonts w:ascii="Times New Roman" w:hAnsi="Times New Roman" w:cs="Times New Roman"/>
          <w:i/>
          <w:sz w:val="24"/>
          <w:szCs w:val="24"/>
          <w:lang w:val="en-US"/>
        </w:rPr>
        <w:t xml:space="preserve">Republic, </w:t>
      </w:r>
      <w:r>
        <w:rPr>
          <w:rFonts w:ascii="Times New Roman" w:hAnsi="Times New Roman" w:cs="Times New Roman"/>
          <w:sz w:val="24"/>
          <w:szCs w:val="24"/>
          <w:lang w:val="en-US"/>
        </w:rPr>
        <w:t>10.606a–606b:</w:t>
      </w:r>
    </w:p>
    <w:p w14:paraId="76DBAE09" w14:textId="6D04C33B" w:rsidR="002C05D3" w:rsidRDefault="002C05D3" w:rsidP="002C05D3">
      <w:pPr>
        <w:rPr>
          <w:rFonts w:ascii="Times New Roman" w:hAnsi="Times New Roman" w:cs="Times New Roman"/>
          <w:sz w:val="24"/>
          <w:szCs w:val="24"/>
          <w:lang w:val="en-US"/>
        </w:rPr>
      </w:pPr>
      <w:proofErr w:type="spellStart"/>
      <w:r w:rsidRPr="002C05D3">
        <w:rPr>
          <w:rFonts w:ascii="Times New Roman" w:hAnsi="Times New Roman" w:cs="Times New Roman"/>
          <w:sz w:val="24"/>
          <w:szCs w:val="24"/>
          <w:lang w:val="en-US"/>
        </w:rPr>
        <w:t>τὸ</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δὲ</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φύσει</w:t>
      </w:r>
      <w:proofErr w:type="spellEnd"/>
      <w:r w:rsidRPr="002C05D3">
        <w:rPr>
          <w:rFonts w:ascii="Times New Roman" w:hAnsi="Times New Roman" w:cs="Times New Roman"/>
          <w:sz w:val="24"/>
          <w:szCs w:val="24"/>
          <w:lang w:val="en-US"/>
        </w:rPr>
        <w:t xml:space="preserve"> β</w:t>
      </w:r>
      <w:proofErr w:type="spellStart"/>
      <w:r w:rsidRPr="002C05D3">
        <w:rPr>
          <w:rFonts w:ascii="Times New Roman" w:hAnsi="Times New Roman" w:cs="Times New Roman"/>
          <w:sz w:val="24"/>
          <w:szCs w:val="24"/>
          <w:lang w:val="en-US"/>
        </w:rPr>
        <w:t>έλτιστον</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ἡμῶν</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ἅτε</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οὐχ</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ἱκ</w:t>
      </w:r>
      <w:proofErr w:type="spellEnd"/>
      <w:r w:rsidRPr="002C05D3">
        <w:rPr>
          <w:rFonts w:ascii="Times New Roman" w:hAnsi="Times New Roman" w:cs="Times New Roman"/>
          <w:sz w:val="24"/>
          <w:szCs w:val="24"/>
          <w:lang w:val="en-US"/>
        </w:rPr>
        <w:t>ανῶς πεπα</w:t>
      </w:r>
      <w:proofErr w:type="spellStart"/>
      <w:r w:rsidRPr="002C05D3">
        <w:rPr>
          <w:rFonts w:ascii="Times New Roman" w:hAnsi="Times New Roman" w:cs="Times New Roman"/>
          <w:sz w:val="24"/>
          <w:szCs w:val="24"/>
          <w:lang w:val="en-US"/>
        </w:rPr>
        <w:t>ιδευμένον</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λόγῳ</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οὐδὲ</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ἔθει</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ἀνίησιν</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τὴν</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φυλ</w:t>
      </w:r>
      <w:proofErr w:type="spellEnd"/>
      <w:r w:rsidRPr="002C05D3">
        <w:rPr>
          <w:rFonts w:ascii="Times New Roman" w:hAnsi="Times New Roman" w:cs="Times New Roman"/>
          <w:sz w:val="24"/>
          <w:szCs w:val="24"/>
          <w:lang w:val="en-US"/>
        </w:rPr>
        <w:t xml:space="preserve">ακὴν </w:t>
      </w:r>
      <w:proofErr w:type="spellStart"/>
      <w:r w:rsidRPr="002C05D3">
        <w:rPr>
          <w:rFonts w:ascii="Times New Roman" w:hAnsi="Times New Roman" w:cs="Times New Roman"/>
          <w:sz w:val="24"/>
          <w:szCs w:val="24"/>
          <w:lang w:val="en-US"/>
        </w:rPr>
        <w:t>τοῦ</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θρηνώδους</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τούτου</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ἅτε</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ἀλλότρι</w:t>
      </w:r>
      <w:proofErr w:type="spellEnd"/>
      <w:r w:rsidRPr="002C05D3">
        <w:rPr>
          <w:rFonts w:ascii="Times New Roman" w:hAnsi="Times New Roman" w:cs="Times New Roman"/>
          <w:sz w:val="24"/>
          <w:szCs w:val="24"/>
          <w:lang w:val="en-US"/>
        </w:rPr>
        <w:t>α π</w:t>
      </w:r>
      <w:proofErr w:type="spellStart"/>
      <w:r w:rsidRPr="002C05D3">
        <w:rPr>
          <w:rFonts w:ascii="Times New Roman" w:hAnsi="Times New Roman" w:cs="Times New Roman"/>
          <w:sz w:val="24"/>
          <w:szCs w:val="24"/>
          <w:lang w:val="en-US"/>
        </w:rPr>
        <w:t>άθη</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θεωροῦν</w:t>
      </w:r>
      <w:proofErr w:type="spellEnd"/>
      <w:r w:rsidRPr="002C05D3">
        <w:rPr>
          <w:rFonts w:ascii="Times New Roman" w:hAnsi="Times New Roman" w:cs="Times New Roman"/>
          <w:sz w:val="24"/>
          <w:szCs w:val="24"/>
          <w:lang w:val="en-US"/>
        </w:rPr>
        <w:t xml:space="preserve"> καὶ ἑα</w:t>
      </w:r>
      <w:proofErr w:type="spellStart"/>
      <w:r w:rsidRPr="002C05D3">
        <w:rPr>
          <w:rFonts w:ascii="Times New Roman" w:hAnsi="Times New Roman" w:cs="Times New Roman"/>
          <w:sz w:val="24"/>
          <w:szCs w:val="24"/>
          <w:lang w:val="en-US"/>
        </w:rPr>
        <w:t>υτῷ</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οὐδὲν</w:t>
      </w:r>
      <w:proofErr w:type="spellEnd"/>
      <w:r w:rsidRPr="002C05D3">
        <w:rPr>
          <w:rFonts w:ascii="Times New Roman" w:hAnsi="Times New Roman" w:cs="Times New Roman"/>
          <w:sz w:val="24"/>
          <w:szCs w:val="24"/>
          <w:lang w:val="en-US"/>
        </w:rPr>
        <w:t xml:space="preserve"> α</w:t>
      </w:r>
      <w:proofErr w:type="spellStart"/>
      <w:r w:rsidRPr="002C05D3">
        <w:rPr>
          <w:rFonts w:ascii="Times New Roman" w:hAnsi="Times New Roman" w:cs="Times New Roman"/>
          <w:sz w:val="24"/>
          <w:szCs w:val="24"/>
          <w:lang w:val="en-US"/>
        </w:rPr>
        <w:t>ἰσχρὸν</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ὂν</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εἰ</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ἄλλος</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ἀνὴρ</w:t>
      </w:r>
      <w:proofErr w:type="spellEnd"/>
      <w:r w:rsidRPr="002C05D3">
        <w:rPr>
          <w:rFonts w:ascii="Times New Roman" w:hAnsi="Times New Roman" w:cs="Times New Roman"/>
          <w:sz w:val="24"/>
          <w:szCs w:val="24"/>
          <w:lang w:val="en-US"/>
        </w:rPr>
        <w:t xml:space="preserve"> </w:t>
      </w:r>
      <w:proofErr w:type="spellStart"/>
      <w:r w:rsidRPr="001F5FD9">
        <w:rPr>
          <w:rFonts w:ascii="Times New Roman" w:hAnsi="Times New Roman" w:cs="Times New Roman"/>
          <w:b/>
          <w:bCs/>
          <w:sz w:val="24"/>
          <w:szCs w:val="24"/>
          <w:lang w:val="en-US"/>
        </w:rPr>
        <w:t>ἀγ</w:t>
      </w:r>
      <w:proofErr w:type="spellEnd"/>
      <w:r w:rsidRPr="001F5FD9">
        <w:rPr>
          <w:rFonts w:ascii="Times New Roman" w:hAnsi="Times New Roman" w:cs="Times New Roman"/>
          <w:b/>
          <w:bCs/>
          <w:sz w:val="24"/>
          <w:szCs w:val="24"/>
          <w:lang w:val="en-US"/>
        </w:rPr>
        <w:t xml:space="preserve">αθὸς </w:t>
      </w:r>
      <w:proofErr w:type="spellStart"/>
      <w:r w:rsidRPr="001F5FD9">
        <w:rPr>
          <w:rFonts w:ascii="Times New Roman" w:hAnsi="Times New Roman" w:cs="Times New Roman"/>
          <w:b/>
          <w:bCs/>
          <w:sz w:val="24"/>
          <w:szCs w:val="24"/>
          <w:lang w:val="en-US"/>
        </w:rPr>
        <w:t>φάσκων</w:t>
      </w:r>
      <w:proofErr w:type="spellEnd"/>
      <w:r w:rsidRPr="001F5FD9">
        <w:rPr>
          <w:rFonts w:ascii="Times New Roman" w:hAnsi="Times New Roman" w:cs="Times New Roman"/>
          <w:b/>
          <w:bCs/>
          <w:sz w:val="24"/>
          <w:szCs w:val="24"/>
          <w:lang w:val="en-US"/>
        </w:rPr>
        <w:t xml:space="preserve"> </w:t>
      </w:r>
      <w:proofErr w:type="spellStart"/>
      <w:r w:rsidRPr="001F5FD9">
        <w:rPr>
          <w:rFonts w:ascii="Times New Roman" w:hAnsi="Times New Roman" w:cs="Times New Roman"/>
          <w:b/>
          <w:bCs/>
          <w:sz w:val="24"/>
          <w:szCs w:val="24"/>
          <w:lang w:val="en-US"/>
        </w:rPr>
        <w:t>εἶν</w:t>
      </w:r>
      <w:proofErr w:type="spellEnd"/>
      <w:r w:rsidRPr="001F5FD9">
        <w:rPr>
          <w:rFonts w:ascii="Times New Roman" w:hAnsi="Times New Roman" w:cs="Times New Roman"/>
          <w:b/>
          <w:bCs/>
          <w:sz w:val="24"/>
          <w:szCs w:val="24"/>
          <w:lang w:val="en-US"/>
        </w:rPr>
        <w:t>αι</w:t>
      </w:r>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ἀκ</w:t>
      </w:r>
      <w:proofErr w:type="spellEnd"/>
      <w:r w:rsidRPr="002C05D3">
        <w:rPr>
          <w:rFonts w:ascii="Times New Roman" w:hAnsi="Times New Roman" w:cs="Times New Roman"/>
          <w:sz w:val="24"/>
          <w:szCs w:val="24"/>
          <w:lang w:val="en-US"/>
        </w:rPr>
        <w:t>αίρως π</w:t>
      </w:r>
      <w:proofErr w:type="spellStart"/>
      <w:r w:rsidRPr="002C05D3">
        <w:rPr>
          <w:rFonts w:ascii="Times New Roman" w:hAnsi="Times New Roman" w:cs="Times New Roman"/>
          <w:sz w:val="24"/>
          <w:szCs w:val="24"/>
          <w:lang w:val="en-US"/>
        </w:rPr>
        <w:t>ενθεῖ</w:t>
      </w:r>
      <w:proofErr w:type="spellEnd"/>
      <w:r w:rsidRPr="002C05D3">
        <w:rPr>
          <w:rFonts w:ascii="Times New Roman" w:hAnsi="Times New Roman" w:cs="Times New Roman"/>
          <w:sz w:val="24"/>
          <w:szCs w:val="24"/>
          <w:lang w:val="en-US"/>
        </w:rPr>
        <w:t xml:space="preserve">, </w:t>
      </w:r>
      <w:proofErr w:type="spellStart"/>
      <w:r w:rsidRPr="002C05D3">
        <w:rPr>
          <w:rFonts w:ascii="Times New Roman" w:hAnsi="Times New Roman" w:cs="Times New Roman"/>
          <w:sz w:val="24"/>
          <w:szCs w:val="24"/>
          <w:lang w:val="en-US"/>
        </w:rPr>
        <w:t>τοῦτον</w:t>
      </w:r>
      <w:proofErr w:type="spellEnd"/>
      <w:r w:rsidRPr="002C05D3">
        <w:rPr>
          <w:rFonts w:ascii="Times New Roman" w:hAnsi="Times New Roman" w:cs="Times New Roman"/>
          <w:sz w:val="24"/>
          <w:szCs w:val="24"/>
          <w:lang w:val="en-US"/>
        </w:rPr>
        <w:t xml:space="preserve"> ἐπα</w:t>
      </w:r>
      <w:proofErr w:type="spellStart"/>
      <w:r w:rsidRPr="002C05D3">
        <w:rPr>
          <w:rFonts w:ascii="Times New Roman" w:hAnsi="Times New Roman" w:cs="Times New Roman"/>
          <w:sz w:val="24"/>
          <w:szCs w:val="24"/>
          <w:lang w:val="en-US"/>
        </w:rPr>
        <w:t>ινεῖν</w:t>
      </w:r>
      <w:proofErr w:type="spellEnd"/>
      <w:r w:rsidRPr="002C05D3">
        <w:rPr>
          <w:rFonts w:ascii="Times New Roman" w:hAnsi="Times New Roman" w:cs="Times New Roman"/>
          <w:sz w:val="24"/>
          <w:szCs w:val="24"/>
          <w:lang w:val="en-US"/>
        </w:rPr>
        <w:t xml:space="preserve"> καὶ </w:t>
      </w:r>
      <w:proofErr w:type="spellStart"/>
      <w:r w:rsidRPr="002C05D3">
        <w:rPr>
          <w:rFonts w:ascii="Times New Roman" w:hAnsi="Times New Roman" w:cs="Times New Roman"/>
          <w:sz w:val="24"/>
          <w:szCs w:val="24"/>
          <w:lang w:val="en-US"/>
        </w:rPr>
        <w:t>ἐλεεῖν</w:t>
      </w:r>
      <w:proofErr w:type="spellEnd"/>
      <w:r w:rsidR="001F5FD9">
        <w:rPr>
          <w:rFonts w:ascii="Times New Roman" w:hAnsi="Times New Roman" w:cs="Times New Roman"/>
          <w:sz w:val="24"/>
          <w:szCs w:val="24"/>
          <w:lang w:val="en-US"/>
        </w:rPr>
        <w:t xml:space="preserve"> </w:t>
      </w:r>
      <w:proofErr w:type="spellStart"/>
      <w:r w:rsidR="001F5FD9">
        <w:rPr>
          <w:rFonts w:ascii="Times New Roman" w:hAnsi="Times New Roman" w:cs="Times New Roman"/>
          <w:iCs/>
          <w:sz w:val="24"/>
          <w:szCs w:val="24"/>
          <w:lang w:val="en-US"/>
        </w:rPr>
        <w:t>ἀλλ</w:t>
      </w:r>
      <w:proofErr w:type="spellEnd"/>
      <w:r w:rsidR="001F5FD9">
        <w:rPr>
          <w:rFonts w:ascii="Times New Roman" w:hAnsi="Times New Roman" w:cs="Times New Roman"/>
          <w:iCs/>
          <w:sz w:val="24"/>
          <w:szCs w:val="24"/>
          <w:lang w:val="en-US"/>
        </w:rPr>
        <w:t xml:space="preserve">᾽ </w:t>
      </w:r>
      <w:proofErr w:type="spellStart"/>
      <w:r w:rsidR="001F5FD9">
        <w:rPr>
          <w:rFonts w:ascii="Times New Roman" w:hAnsi="Times New Roman" w:cs="Times New Roman"/>
          <w:iCs/>
          <w:sz w:val="24"/>
          <w:szCs w:val="24"/>
          <w:lang w:val="en-US"/>
        </w:rPr>
        <w:t>ἐκεῖνο</w:t>
      </w:r>
      <w:proofErr w:type="spellEnd"/>
      <w:r w:rsidR="001F5FD9">
        <w:rPr>
          <w:rFonts w:ascii="Times New Roman" w:hAnsi="Times New Roman" w:cs="Times New Roman"/>
          <w:iCs/>
          <w:sz w:val="24"/>
          <w:szCs w:val="24"/>
          <w:lang w:val="en-US"/>
        </w:rPr>
        <w:t xml:space="preserve"> </w:t>
      </w:r>
      <w:proofErr w:type="spellStart"/>
      <w:r w:rsidR="001F5FD9">
        <w:rPr>
          <w:rFonts w:ascii="Times New Roman" w:hAnsi="Times New Roman" w:cs="Times New Roman"/>
          <w:iCs/>
          <w:sz w:val="24"/>
          <w:szCs w:val="24"/>
          <w:lang w:val="en-US"/>
        </w:rPr>
        <w:t>κερδ</w:t>
      </w:r>
      <w:proofErr w:type="spellEnd"/>
      <w:r w:rsidR="001F5FD9">
        <w:rPr>
          <w:rFonts w:ascii="Times New Roman" w:hAnsi="Times New Roman" w:cs="Times New Roman"/>
          <w:iCs/>
          <w:sz w:val="24"/>
          <w:szCs w:val="24"/>
          <w:lang w:val="en-US"/>
        </w:rPr>
        <w:t xml:space="preserve">αίνειν </w:t>
      </w:r>
      <w:proofErr w:type="spellStart"/>
      <w:r w:rsidR="001F5FD9">
        <w:rPr>
          <w:rFonts w:ascii="Times New Roman" w:hAnsi="Times New Roman" w:cs="Times New Roman"/>
          <w:iCs/>
          <w:sz w:val="24"/>
          <w:szCs w:val="24"/>
          <w:lang w:val="en-US"/>
        </w:rPr>
        <w:t>ἡγεῖτ</w:t>
      </w:r>
      <w:proofErr w:type="spellEnd"/>
      <w:r w:rsidR="001F5FD9">
        <w:rPr>
          <w:rFonts w:ascii="Times New Roman" w:hAnsi="Times New Roman" w:cs="Times New Roman"/>
          <w:iCs/>
          <w:sz w:val="24"/>
          <w:szCs w:val="24"/>
          <w:lang w:val="en-US"/>
        </w:rPr>
        <w:t xml:space="preserve">αι, </w:t>
      </w:r>
      <w:proofErr w:type="spellStart"/>
      <w:r w:rsidR="001F5FD9">
        <w:rPr>
          <w:rFonts w:ascii="Times New Roman" w:hAnsi="Times New Roman" w:cs="Times New Roman"/>
          <w:iCs/>
          <w:sz w:val="24"/>
          <w:szCs w:val="24"/>
          <w:lang w:val="en-US"/>
        </w:rPr>
        <w:t>τὴν</w:t>
      </w:r>
      <w:proofErr w:type="spellEnd"/>
      <w:r w:rsidR="001F5FD9">
        <w:rPr>
          <w:rFonts w:ascii="Times New Roman" w:hAnsi="Times New Roman" w:cs="Times New Roman"/>
          <w:iCs/>
          <w:sz w:val="24"/>
          <w:szCs w:val="24"/>
          <w:lang w:val="en-US"/>
        </w:rPr>
        <w:t xml:space="preserve"> </w:t>
      </w:r>
      <w:proofErr w:type="spellStart"/>
      <w:r w:rsidR="001F5FD9">
        <w:rPr>
          <w:rFonts w:ascii="Times New Roman" w:hAnsi="Times New Roman" w:cs="Times New Roman"/>
          <w:iCs/>
          <w:sz w:val="24"/>
          <w:szCs w:val="24"/>
          <w:lang w:val="en-US"/>
        </w:rPr>
        <w:t>ἡδονήν</w:t>
      </w:r>
      <w:proofErr w:type="spellEnd"/>
      <w:r w:rsidR="001F5FD9">
        <w:rPr>
          <w:rFonts w:ascii="Times New Roman" w:hAnsi="Times New Roman" w:cs="Times New Roman"/>
          <w:iCs/>
          <w:sz w:val="24"/>
          <w:szCs w:val="24"/>
          <w:lang w:val="en-US"/>
        </w:rPr>
        <w:t xml:space="preserve">, καὶ </w:t>
      </w:r>
      <w:proofErr w:type="spellStart"/>
      <w:r w:rsidR="001F5FD9">
        <w:rPr>
          <w:rFonts w:ascii="Times New Roman" w:hAnsi="Times New Roman" w:cs="Times New Roman"/>
          <w:iCs/>
          <w:sz w:val="24"/>
          <w:szCs w:val="24"/>
          <w:lang w:val="en-US"/>
        </w:rPr>
        <w:t>οὐκ</w:t>
      </w:r>
      <w:proofErr w:type="spellEnd"/>
      <w:r w:rsidR="001F5FD9">
        <w:rPr>
          <w:rFonts w:ascii="Times New Roman" w:hAnsi="Times New Roman" w:cs="Times New Roman"/>
          <w:iCs/>
          <w:sz w:val="24"/>
          <w:szCs w:val="24"/>
          <w:lang w:val="en-US"/>
        </w:rPr>
        <w:t xml:space="preserve"> </w:t>
      </w:r>
      <w:proofErr w:type="spellStart"/>
      <w:r w:rsidR="001F5FD9">
        <w:rPr>
          <w:rFonts w:ascii="Times New Roman" w:hAnsi="Times New Roman" w:cs="Times New Roman"/>
          <w:iCs/>
          <w:sz w:val="24"/>
          <w:szCs w:val="24"/>
          <w:lang w:val="en-US"/>
        </w:rPr>
        <w:t>ἂν</w:t>
      </w:r>
      <w:proofErr w:type="spellEnd"/>
      <w:r w:rsidR="001F5FD9">
        <w:rPr>
          <w:rFonts w:ascii="Times New Roman" w:hAnsi="Times New Roman" w:cs="Times New Roman"/>
          <w:iCs/>
          <w:sz w:val="24"/>
          <w:szCs w:val="24"/>
          <w:lang w:val="en-US"/>
        </w:rPr>
        <w:t xml:space="preserve"> </w:t>
      </w:r>
      <w:proofErr w:type="spellStart"/>
      <w:r w:rsidR="001F5FD9">
        <w:rPr>
          <w:rFonts w:ascii="Times New Roman" w:hAnsi="Times New Roman" w:cs="Times New Roman"/>
          <w:iCs/>
          <w:sz w:val="24"/>
          <w:szCs w:val="24"/>
          <w:lang w:val="en-US"/>
        </w:rPr>
        <w:t>δέξ</w:t>
      </w:r>
      <w:proofErr w:type="spellEnd"/>
      <w:r w:rsidR="001F5FD9">
        <w:rPr>
          <w:rFonts w:ascii="Times New Roman" w:hAnsi="Times New Roman" w:cs="Times New Roman"/>
          <w:iCs/>
          <w:sz w:val="24"/>
          <w:szCs w:val="24"/>
          <w:lang w:val="en-US"/>
        </w:rPr>
        <w:t>αιτο α</w:t>
      </w:r>
      <w:proofErr w:type="spellStart"/>
      <w:r w:rsidR="001F5FD9">
        <w:rPr>
          <w:rFonts w:ascii="Times New Roman" w:hAnsi="Times New Roman" w:cs="Times New Roman"/>
          <w:iCs/>
          <w:sz w:val="24"/>
          <w:szCs w:val="24"/>
          <w:lang w:val="en-US"/>
        </w:rPr>
        <w:t>ὐτῆς</w:t>
      </w:r>
      <w:proofErr w:type="spellEnd"/>
      <w:r w:rsidR="001F5FD9">
        <w:rPr>
          <w:rFonts w:ascii="Times New Roman" w:hAnsi="Times New Roman" w:cs="Times New Roman"/>
          <w:iCs/>
          <w:sz w:val="24"/>
          <w:szCs w:val="24"/>
          <w:lang w:val="en-US"/>
        </w:rPr>
        <w:t xml:space="preserve"> </w:t>
      </w:r>
      <w:proofErr w:type="spellStart"/>
      <w:r w:rsidR="001F5FD9">
        <w:rPr>
          <w:rFonts w:ascii="Times New Roman" w:hAnsi="Times New Roman" w:cs="Times New Roman"/>
          <w:iCs/>
          <w:sz w:val="24"/>
          <w:szCs w:val="24"/>
          <w:lang w:val="en-US"/>
        </w:rPr>
        <w:t>στερηθῆν</w:t>
      </w:r>
      <w:proofErr w:type="spellEnd"/>
      <w:r w:rsidR="001F5FD9">
        <w:rPr>
          <w:rFonts w:ascii="Times New Roman" w:hAnsi="Times New Roman" w:cs="Times New Roman"/>
          <w:iCs/>
          <w:sz w:val="24"/>
          <w:szCs w:val="24"/>
          <w:lang w:val="en-US"/>
        </w:rPr>
        <w:t>αι κατα</w:t>
      </w:r>
      <w:proofErr w:type="spellStart"/>
      <w:r w:rsidR="001F5FD9">
        <w:rPr>
          <w:rFonts w:ascii="Times New Roman" w:hAnsi="Times New Roman" w:cs="Times New Roman"/>
          <w:iCs/>
          <w:sz w:val="24"/>
          <w:szCs w:val="24"/>
          <w:lang w:val="en-US"/>
        </w:rPr>
        <w:t>φρονήσ</w:t>
      </w:r>
      <w:proofErr w:type="spellEnd"/>
      <w:r w:rsidR="001F5FD9">
        <w:rPr>
          <w:rFonts w:ascii="Times New Roman" w:hAnsi="Times New Roman" w:cs="Times New Roman"/>
          <w:iCs/>
          <w:sz w:val="24"/>
          <w:szCs w:val="24"/>
          <w:lang w:val="en-US"/>
        </w:rPr>
        <w:t xml:space="preserve">ας </w:t>
      </w:r>
      <w:proofErr w:type="spellStart"/>
      <w:r w:rsidR="001F5FD9">
        <w:rPr>
          <w:rFonts w:ascii="Times New Roman" w:hAnsi="Times New Roman" w:cs="Times New Roman"/>
          <w:iCs/>
          <w:sz w:val="24"/>
          <w:szCs w:val="24"/>
          <w:lang w:val="en-US"/>
        </w:rPr>
        <w:t>ὅλου</w:t>
      </w:r>
      <w:proofErr w:type="spellEnd"/>
      <w:r w:rsidR="001F5FD9">
        <w:rPr>
          <w:rFonts w:ascii="Times New Roman" w:hAnsi="Times New Roman" w:cs="Times New Roman"/>
          <w:iCs/>
          <w:sz w:val="24"/>
          <w:szCs w:val="24"/>
          <w:lang w:val="en-US"/>
        </w:rPr>
        <w:t xml:space="preserve"> </w:t>
      </w:r>
      <w:proofErr w:type="spellStart"/>
      <w:r w:rsidR="001F5FD9">
        <w:rPr>
          <w:rFonts w:ascii="Times New Roman" w:hAnsi="Times New Roman" w:cs="Times New Roman"/>
          <w:iCs/>
          <w:sz w:val="24"/>
          <w:szCs w:val="24"/>
          <w:lang w:val="en-US"/>
        </w:rPr>
        <w:t>τοῦ</w:t>
      </w:r>
      <w:proofErr w:type="spellEnd"/>
      <w:r w:rsidR="001F5FD9">
        <w:rPr>
          <w:rFonts w:ascii="Times New Roman" w:hAnsi="Times New Roman" w:cs="Times New Roman"/>
          <w:iCs/>
          <w:sz w:val="24"/>
          <w:szCs w:val="24"/>
          <w:lang w:val="en-US"/>
        </w:rPr>
        <w:t xml:space="preserve"> π</w:t>
      </w:r>
      <w:proofErr w:type="spellStart"/>
      <w:r w:rsidR="001F5FD9">
        <w:rPr>
          <w:rFonts w:ascii="Times New Roman" w:hAnsi="Times New Roman" w:cs="Times New Roman"/>
          <w:iCs/>
          <w:sz w:val="24"/>
          <w:szCs w:val="24"/>
          <w:lang w:val="en-US"/>
        </w:rPr>
        <w:t>οιήμ</w:t>
      </w:r>
      <w:proofErr w:type="spellEnd"/>
      <w:r w:rsidR="001F5FD9">
        <w:rPr>
          <w:rFonts w:ascii="Times New Roman" w:hAnsi="Times New Roman" w:cs="Times New Roman"/>
          <w:iCs/>
          <w:sz w:val="24"/>
          <w:szCs w:val="24"/>
          <w:lang w:val="en-US"/>
        </w:rPr>
        <w:t>ατος.</w:t>
      </w:r>
    </w:p>
    <w:p w14:paraId="43AE7FD3" w14:textId="237B2F2C" w:rsidR="00EA3837" w:rsidRDefault="002C05D3" w:rsidP="00EF7718">
      <w:pPr>
        <w:spacing w:after="240"/>
        <w:rPr>
          <w:rFonts w:ascii="Times New Roman" w:hAnsi="Times New Roman" w:cs="Times New Roman"/>
          <w:sz w:val="24"/>
          <w:szCs w:val="24"/>
          <w:lang w:val="en-US"/>
        </w:rPr>
      </w:pPr>
      <w:r>
        <w:rPr>
          <w:rFonts w:ascii="Times New Roman" w:hAnsi="Times New Roman" w:cs="Times New Roman"/>
          <w:sz w:val="24"/>
          <w:szCs w:val="24"/>
          <w:lang w:val="en-US"/>
        </w:rPr>
        <w:t xml:space="preserve">The best element in our nature [i.e. the soul], since it has never been properly educated by reason or even by habit, then relaxes </w:t>
      </w:r>
      <w:r w:rsidR="000E6ABC">
        <w:rPr>
          <w:rFonts w:ascii="Times New Roman" w:hAnsi="Times New Roman" w:cs="Times New Roman"/>
          <w:sz w:val="24"/>
          <w:szCs w:val="24"/>
          <w:lang w:val="en-US"/>
        </w:rPr>
        <w:t>its</w:t>
      </w:r>
      <w:r>
        <w:rPr>
          <w:rFonts w:ascii="Times New Roman" w:hAnsi="Times New Roman" w:cs="Times New Roman"/>
          <w:sz w:val="24"/>
          <w:szCs w:val="24"/>
          <w:lang w:val="en-US"/>
        </w:rPr>
        <w:t xml:space="preserve"> guard over the plaintive part, inasmuch as it contemplates the misfortunes of others and there is no shame in praising and pitying another man who, </w:t>
      </w:r>
      <w:r w:rsidRPr="001F5FD9">
        <w:rPr>
          <w:rFonts w:ascii="Times New Roman" w:hAnsi="Times New Roman" w:cs="Times New Roman"/>
          <w:b/>
          <w:bCs/>
          <w:sz w:val="24"/>
          <w:szCs w:val="24"/>
          <w:lang w:val="en-US"/>
        </w:rPr>
        <w:t>claiming to be good</w:t>
      </w:r>
      <w:r>
        <w:rPr>
          <w:rFonts w:ascii="Times New Roman" w:hAnsi="Times New Roman" w:cs="Times New Roman"/>
          <w:sz w:val="24"/>
          <w:szCs w:val="24"/>
          <w:lang w:val="en-US"/>
        </w:rPr>
        <w:t>, abandons himself to excessive grief</w:t>
      </w:r>
      <w:r w:rsidR="001F5FD9">
        <w:rPr>
          <w:rFonts w:ascii="Times New Roman" w:hAnsi="Times New Roman" w:cs="Times New Roman"/>
          <w:sz w:val="24"/>
          <w:szCs w:val="24"/>
          <w:lang w:val="en-US"/>
        </w:rPr>
        <w:t>; but it thinks that this pleasure is a gain, and would not accept to be deprived of it by disdaining the whole poem.</w:t>
      </w:r>
    </w:p>
    <w:p w14:paraId="4A27419D" w14:textId="7311A9F6" w:rsidR="00EA3837" w:rsidRDefault="00EA3837" w:rsidP="00EA3837">
      <w:pPr>
        <w:pStyle w:val="ListParagraph"/>
        <w:numPr>
          <w:ilvl w:val="0"/>
          <w:numId w:val="1"/>
        </w:numPr>
        <w:rPr>
          <w:rFonts w:ascii="Times New Roman" w:hAnsi="Times New Roman" w:cs="Times New Roman"/>
          <w:sz w:val="24"/>
          <w:szCs w:val="24"/>
          <w:lang w:val="en-US"/>
        </w:rPr>
      </w:pPr>
      <w:r>
        <w:rPr>
          <w:rFonts w:ascii="Times New Roman" w:hAnsi="Times New Roman" w:cs="Times New Roman"/>
          <w:i/>
          <w:sz w:val="24"/>
          <w:szCs w:val="24"/>
          <w:lang w:val="en-US"/>
        </w:rPr>
        <w:t xml:space="preserve">Republic, </w:t>
      </w:r>
      <w:r>
        <w:rPr>
          <w:rFonts w:ascii="Times New Roman" w:hAnsi="Times New Roman" w:cs="Times New Roman"/>
          <w:sz w:val="24"/>
          <w:szCs w:val="24"/>
          <w:lang w:val="en-US"/>
        </w:rPr>
        <w:t>606d:</w:t>
      </w:r>
    </w:p>
    <w:p w14:paraId="28CCABE8" w14:textId="77777777" w:rsidR="00EA3837" w:rsidRDefault="00EA3837" w:rsidP="00EA383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καὶ π</w:t>
      </w:r>
      <w:proofErr w:type="spellStart"/>
      <w:r>
        <w:rPr>
          <w:rFonts w:ascii="Times New Roman" w:hAnsi="Times New Roman" w:cs="Times New Roman"/>
          <w:sz w:val="24"/>
          <w:szCs w:val="24"/>
          <w:lang w:val="en-US"/>
        </w:rPr>
        <w:t>ερὶ</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ἀφροδισίων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δὴ</w:t>
      </w:r>
      <w:proofErr w:type="spellEnd"/>
      <w:r>
        <w:rPr>
          <w:rFonts w:ascii="Times New Roman" w:hAnsi="Times New Roman" w:cs="Times New Roman"/>
          <w:sz w:val="24"/>
          <w:szCs w:val="24"/>
          <w:lang w:val="en-US"/>
        </w:rPr>
        <w:t xml:space="preserve"> καὶ </w:t>
      </w:r>
      <w:proofErr w:type="spellStart"/>
      <w:r>
        <w:rPr>
          <w:rFonts w:ascii="Times New Roman" w:hAnsi="Times New Roman" w:cs="Times New Roman"/>
          <w:sz w:val="24"/>
          <w:szCs w:val="24"/>
          <w:lang w:val="en-US"/>
        </w:rPr>
        <w:t>θυμοῦ</w:t>
      </w:r>
      <w:proofErr w:type="spellEnd"/>
      <w:r>
        <w:rPr>
          <w:rFonts w:ascii="Times New Roman" w:hAnsi="Times New Roman" w:cs="Times New Roman"/>
          <w:sz w:val="24"/>
          <w:szCs w:val="24"/>
          <w:lang w:val="en-US"/>
        </w:rPr>
        <w:t xml:space="preserve"> καὶ π</w:t>
      </w:r>
      <w:proofErr w:type="spellStart"/>
      <w:r>
        <w:rPr>
          <w:rFonts w:ascii="Times New Roman" w:hAnsi="Times New Roman" w:cs="Times New Roman"/>
          <w:sz w:val="24"/>
          <w:szCs w:val="24"/>
          <w:lang w:val="en-US"/>
        </w:rPr>
        <w:t>ερὶ</w:t>
      </w:r>
      <w:proofErr w:type="spellEnd"/>
      <w:r>
        <w:rPr>
          <w:rFonts w:ascii="Times New Roman" w:hAnsi="Times New Roman" w:cs="Times New Roman"/>
          <w:sz w:val="24"/>
          <w:szCs w:val="24"/>
          <w:lang w:val="en-US"/>
        </w:rPr>
        <w:t xml:space="preserve"> π</w:t>
      </w:r>
      <w:proofErr w:type="spellStart"/>
      <w:r>
        <w:rPr>
          <w:rFonts w:ascii="Times New Roman" w:hAnsi="Times New Roman" w:cs="Times New Roman"/>
          <w:sz w:val="24"/>
          <w:szCs w:val="24"/>
          <w:lang w:val="en-US"/>
        </w:rPr>
        <w:t>άντων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τῶν</w:t>
      </w:r>
      <w:proofErr w:type="spellEnd"/>
      <w:r>
        <w:rPr>
          <w:rFonts w:ascii="Times New Roman" w:hAnsi="Times New Roman" w:cs="Times New Roman"/>
          <w:sz w:val="24"/>
          <w:szCs w:val="24"/>
          <w:lang w:val="en-US"/>
        </w:rPr>
        <w:t xml:space="preserve"> ἐπ</w:t>
      </w:r>
      <w:proofErr w:type="spellStart"/>
      <w:r>
        <w:rPr>
          <w:rFonts w:ascii="Times New Roman" w:hAnsi="Times New Roman" w:cs="Times New Roman"/>
          <w:sz w:val="24"/>
          <w:szCs w:val="24"/>
          <w:lang w:val="en-US"/>
        </w:rPr>
        <w:t>ιθυμητικῶν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τε</w:t>
      </w:r>
      <w:proofErr w:type="spellEnd"/>
      <w:r>
        <w:rPr>
          <w:rFonts w:ascii="Times New Roman" w:hAnsi="Times New Roman" w:cs="Times New Roman"/>
          <w:sz w:val="24"/>
          <w:szCs w:val="24"/>
          <w:lang w:val="en-US"/>
        </w:rPr>
        <w:t xml:space="preserve"> καὶ </w:t>
      </w:r>
      <w:proofErr w:type="spellStart"/>
      <w:r>
        <w:rPr>
          <w:rFonts w:ascii="Times New Roman" w:hAnsi="Times New Roman" w:cs="Times New Roman"/>
          <w:sz w:val="24"/>
          <w:szCs w:val="24"/>
          <w:lang w:val="en-US"/>
        </w:rPr>
        <w:t>λυ</w:t>
      </w:r>
      <w:proofErr w:type="spellEnd"/>
      <w:r>
        <w:rPr>
          <w:rFonts w:ascii="Times New Roman" w:hAnsi="Times New Roman" w:cs="Times New Roman"/>
          <w:sz w:val="24"/>
          <w:szCs w:val="24"/>
          <w:lang w:val="en-US"/>
        </w:rPr>
        <w:t xml:space="preserve">πηρῶν καὶ </w:t>
      </w:r>
      <w:proofErr w:type="spellStart"/>
      <w:r>
        <w:rPr>
          <w:rFonts w:ascii="Times New Roman" w:hAnsi="Times New Roman" w:cs="Times New Roman"/>
          <w:sz w:val="24"/>
          <w:szCs w:val="24"/>
          <w:lang w:val="en-US"/>
        </w:rPr>
        <w:t>ἡδέων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ἐν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τῇ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ψυχῇ</w:t>
      </w:r>
      <w:proofErr w:type="spellEnd"/>
      <w:r>
        <w:rPr>
          <w:rFonts w:ascii="Times New Roman" w:hAnsi="Times New Roman" w:cs="Times New Roman"/>
          <w:sz w:val="24"/>
          <w:szCs w:val="24"/>
          <w:lang w:val="en-US"/>
        </w:rPr>
        <w:t xml:space="preserve">, ἃ </w:t>
      </w:r>
      <w:proofErr w:type="spellStart"/>
      <w:r>
        <w:rPr>
          <w:rFonts w:ascii="Times New Roman" w:hAnsi="Times New Roman" w:cs="Times New Roman"/>
          <w:sz w:val="24"/>
          <w:szCs w:val="24"/>
          <w:lang w:val="en-US"/>
        </w:rPr>
        <w:t>δή</w:t>
      </w:r>
      <w:proofErr w:type="spellEnd"/>
      <w:r>
        <w:rPr>
          <w:rFonts w:ascii="Times New Roman" w:hAnsi="Times New Roman" w:cs="Times New Roman"/>
          <w:sz w:val="24"/>
          <w:szCs w:val="24"/>
          <w:lang w:val="en-US"/>
        </w:rPr>
        <w:t xml:space="preserve"> φα</w:t>
      </w:r>
      <w:proofErr w:type="spellStart"/>
      <w:r>
        <w:rPr>
          <w:rFonts w:ascii="Times New Roman" w:hAnsi="Times New Roman" w:cs="Times New Roman"/>
          <w:sz w:val="24"/>
          <w:szCs w:val="24"/>
          <w:lang w:val="en-US"/>
        </w:rPr>
        <w:t>μεν</w:t>
      </w:r>
      <w:proofErr w:type="spellEnd"/>
      <w:r>
        <w:rPr>
          <w:rFonts w:ascii="Times New Roman" w:hAnsi="Times New Roman" w:cs="Times New Roman"/>
          <w:sz w:val="24"/>
          <w:szCs w:val="24"/>
          <w:lang w:val="en-US"/>
        </w:rPr>
        <w:t xml:space="preserve"> π</w:t>
      </w:r>
      <w:proofErr w:type="spellStart"/>
      <w:r>
        <w:rPr>
          <w:rFonts w:ascii="Times New Roman" w:hAnsi="Times New Roman" w:cs="Times New Roman"/>
          <w:sz w:val="24"/>
          <w:szCs w:val="24"/>
          <w:lang w:val="en-US"/>
        </w:rPr>
        <w:t>άσῃ</w:t>
      </w:r>
      <w:proofErr w:type="spellEnd"/>
      <w:r>
        <w:rPr>
          <w:rFonts w:ascii="Times New Roman" w:hAnsi="Times New Roman" w:cs="Times New Roman"/>
          <w:sz w:val="24"/>
          <w:szCs w:val="24"/>
          <w:lang w:val="en-US"/>
        </w:rPr>
        <w:t xml:space="preserve"> π</w:t>
      </w:r>
      <w:proofErr w:type="spellStart"/>
      <w:r>
        <w:rPr>
          <w:rFonts w:ascii="Times New Roman" w:hAnsi="Times New Roman" w:cs="Times New Roman"/>
          <w:sz w:val="24"/>
          <w:szCs w:val="24"/>
          <w:lang w:val="en-US"/>
        </w:rPr>
        <w:t>ράξει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ἡμῖν</w:t>
      </w:r>
      <w:proofErr w:type="spellEnd"/>
      <w:r>
        <w:rPr>
          <w:rFonts w:ascii="Times New Roman" w:hAnsi="Times New Roman" w:cs="Times New Roman"/>
          <w:sz w:val="24"/>
          <w:szCs w:val="24"/>
          <w:lang w:val="en-US"/>
        </w:rPr>
        <w:t xml:space="preserve"> ἕπ</w:t>
      </w:r>
      <w:proofErr w:type="spellStart"/>
      <w:r>
        <w:rPr>
          <w:rFonts w:ascii="Times New Roman" w:hAnsi="Times New Roman" w:cs="Times New Roman"/>
          <w:sz w:val="24"/>
          <w:szCs w:val="24"/>
          <w:lang w:val="en-US"/>
        </w:rPr>
        <w:t>εσθ</w:t>
      </w:r>
      <w:proofErr w:type="spellEnd"/>
      <w:r>
        <w:rPr>
          <w:rFonts w:ascii="Times New Roman" w:hAnsi="Times New Roman" w:cs="Times New Roman"/>
          <w:sz w:val="24"/>
          <w:szCs w:val="24"/>
          <w:lang w:val="en-US"/>
        </w:rPr>
        <w:t xml:space="preserve">αι, </w:t>
      </w:r>
      <w:proofErr w:type="spellStart"/>
      <w:r>
        <w:rPr>
          <w:rFonts w:ascii="Times New Roman" w:hAnsi="Times New Roman" w:cs="Times New Roman"/>
          <w:sz w:val="24"/>
          <w:szCs w:val="24"/>
          <w:lang w:val="en-US"/>
        </w:rPr>
        <w:t>ὅτι</w:t>
      </w:r>
      <w:proofErr w:type="spellEnd"/>
      <w:r>
        <w:rPr>
          <w:rFonts w:ascii="Times New Roman" w:hAnsi="Times New Roman" w:cs="Times New Roman"/>
          <w:sz w:val="24"/>
          <w:szCs w:val="24"/>
          <w:lang w:val="en-US"/>
        </w:rPr>
        <w:t xml:space="preserve"> </w:t>
      </w:r>
      <w:proofErr w:type="spellStart"/>
      <w:r w:rsidRPr="00EA3837">
        <w:rPr>
          <w:rFonts w:ascii="Times New Roman" w:hAnsi="Times New Roman" w:cs="Times New Roman"/>
          <w:b/>
          <w:bCs/>
          <w:sz w:val="24"/>
          <w:szCs w:val="24"/>
          <w:lang w:val="en-US"/>
        </w:rPr>
        <w:t>τοι</w:t>
      </w:r>
      <w:proofErr w:type="spellEnd"/>
      <w:r w:rsidRPr="00EA3837">
        <w:rPr>
          <w:rFonts w:ascii="Times New Roman" w:hAnsi="Times New Roman" w:cs="Times New Roman"/>
          <w:b/>
          <w:bCs/>
          <w:sz w:val="24"/>
          <w:szCs w:val="24"/>
          <w:lang w:val="en-US"/>
        </w:rPr>
        <w:t xml:space="preserve">αῦτα </w:t>
      </w:r>
      <w:proofErr w:type="spellStart"/>
      <w:r w:rsidRPr="00EA3837">
        <w:rPr>
          <w:rFonts w:ascii="Times New Roman" w:hAnsi="Times New Roman" w:cs="Times New Roman"/>
          <w:b/>
          <w:bCs/>
          <w:sz w:val="24"/>
          <w:szCs w:val="24"/>
          <w:lang w:val="en-US"/>
        </w:rPr>
        <w:t>ἡμᾶς</w:t>
      </w:r>
      <w:proofErr w:type="spellEnd"/>
      <w:r w:rsidRPr="00EA3837">
        <w:rPr>
          <w:rFonts w:ascii="Times New Roman" w:hAnsi="Times New Roman" w:cs="Times New Roman"/>
          <w:b/>
          <w:bCs/>
          <w:sz w:val="24"/>
          <w:szCs w:val="24"/>
          <w:lang w:val="en-US"/>
        </w:rPr>
        <w:t xml:space="preserve"> ἡ π</w:t>
      </w:r>
      <w:proofErr w:type="spellStart"/>
      <w:r w:rsidRPr="00EA3837">
        <w:rPr>
          <w:rFonts w:ascii="Times New Roman" w:hAnsi="Times New Roman" w:cs="Times New Roman"/>
          <w:b/>
          <w:bCs/>
          <w:sz w:val="24"/>
          <w:szCs w:val="24"/>
          <w:lang w:val="en-US"/>
        </w:rPr>
        <w:t>οιητικὴ</w:t>
      </w:r>
      <w:proofErr w:type="spellEnd"/>
      <w:r w:rsidRPr="00EA3837">
        <w:rPr>
          <w:rFonts w:ascii="Times New Roman" w:hAnsi="Times New Roman" w:cs="Times New Roman"/>
          <w:b/>
          <w:bCs/>
          <w:sz w:val="24"/>
          <w:szCs w:val="24"/>
          <w:lang w:val="en-US"/>
        </w:rPr>
        <w:t xml:space="preserve"> </w:t>
      </w:r>
      <w:proofErr w:type="spellStart"/>
      <w:r w:rsidRPr="00EA3837">
        <w:rPr>
          <w:rFonts w:ascii="Times New Roman" w:hAnsi="Times New Roman" w:cs="Times New Roman"/>
          <w:b/>
          <w:bCs/>
          <w:sz w:val="24"/>
          <w:szCs w:val="24"/>
          <w:lang w:val="en-US"/>
        </w:rPr>
        <w:t>μίμησις</w:t>
      </w:r>
      <w:proofErr w:type="spellEnd"/>
      <w:r w:rsidRPr="00EA3837">
        <w:rPr>
          <w:rFonts w:ascii="Times New Roman" w:hAnsi="Times New Roman" w:cs="Times New Roman"/>
          <w:b/>
          <w:bCs/>
          <w:sz w:val="24"/>
          <w:szCs w:val="24"/>
          <w:lang w:val="en-US"/>
        </w:rPr>
        <w:t xml:space="preserve"> </w:t>
      </w:r>
      <w:proofErr w:type="spellStart"/>
      <w:r w:rsidRPr="00EA3837">
        <w:rPr>
          <w:rFonts w:ascii="Times New Roman" w:hAnsi="Times New Roman" w:cs="Times New Roman"/>
          <w:b/>
          <w:bCs/>
          <w:sz w:val="24"/>
          <w:szCs w:val="24"/>
          <w:lang w:val="en-US"/>
        </w:rPr>
        <w:t>ἐργάζετ</w:t>
      </w:r>
      <w:proofErr w:type="spellEnd"/>
      <w:r w:rsidRPr="00EA3837">
        <w:rPr>
          <w:rFonts w:ascii="Times New Roman" w:hAnsi="Times New Roman" w:cs="Times New Roman"/>
          <w:b/>
          <w:bCs/>
          <w:sz w:val="24"/>
          <w:szCs w:val="24"/>
          <w:lang w:val="en-US"/>
        </w:rPr>
        <w:t>αι</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τρέφει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γὰρ</w:t>
      </w:r>
      <w:proofErr w:type="spellEnd"/>
      <w:r>
        <w:rPr>
          <w:rFonts w:ascii="Times New Roman" w:hAnsi="Times New Roman" w:cs="Times New Roman"/>
          <w:sz w:val="24"/>
          <w:szCs w:val="24"/>
          <w:lang w:val="en-US"/>
        </w:rPr>
        <w:t xml:space="preserve"> τα</w:t>
      </w:r>
      <w:proofErr w:type="spellStart"/>
      <w:r>
        <w:rPr>
          <w:rFonts w:ascii="Times New Roman" w:hAnsi="Times New Roman" w:cs="Times New Roman"/>
          <w:sz w:val="24"/>
          <w:szCs w:val="24"/>
          <w:lang w:val="en-US"/>
        </w:rPr>
        <w:t>ῦτ</w:t>
      </w:r>
      <w:proofErr w:type="spellEnd"/>
      <w:r>
        <w:rPr>
          <w:rFonts w:ascii="Times New Roman" w:hAnsi="Times New Roman" w:cs="Times New Roman"/>
          <w:sz w:val="24"/>
          <w:szCs w:val="24"/>
          <w:lang w:val="en-US"/>
        </w:rPr>
        <w:t xml:space="preserve">α </w:t>
      </w:r>
      <w:proofErr w:type="spellStart"/>
      <w:r>
        <w:rPr>
          <w:rFonts w:ascii="Times New Roman" w:hAnsi="Times New Roman" w:cs="Times New Roman"/>
          <w:sz w:val="24"/>
          <w:szCs w:val="24"/>
          <w:lang w:val="en-US"/>
        </w:rPr>
        <w:t>ἄρδουσ</w:t>
      </w:r>
      <w:proofErr w:type="spellEnd"/>
      <w:r>
        <w:rPr>
          <w:rFonts w:ascii="Times New Roman" w:hAnsi="Times New Roman" w:cs="Times New Roman"/>
          <w:sz w:val="24"/>
          <w:szCs w:val="24"/>
          <w:lang w:val="en-US"/>
        </w:rPr>
        <w:t xml:space="preserve">α, </w:t>
      </w:r>
      <w:proofErr w:type="spellStart"/>
      <w:r>
        <w:rPr>
          <w:rFonts w:ascii="Times New Roman" w:hAnsi="Times New Roman" w:cs="Times New Roman"/>
          <w:sz w:val="24"/>
          <w:szCs w:val="24"/>
          <w:lang w:val="en-US"/>
        </w:rPr>
        <w:t>δέον</w:t>
      </w:r>
      <w:proofErr w:type="spellEnd"/>
      <w:r>
        <w:rPr>
          <w:rFonts w:ascii="Times New Roman" w:hAnsi="Times New Roman" w:cs="Times New Roman"/>
          <w:sz w:val="24"/>
          <w:szCs w:val="24"/>
          <w:lang w:val="en-US"/>
        </w:rPr>
        <w:t xml:space="preserve"> α</w:t>
      </w:r>
      <w:proofErr w:type="spellStart"/>
      <w:r>
        <w:rPr>
          <w:rFonts w:ascii="Times New Roman" w:hAnsi="Times New Roman" w:cs="Times New Roman"/>
          <w:sz w:val="24"/>
          <w:szCs w:val="24"/>
          <w:lang w:val="en-US"/>
        </w:rPr>
        <w:t>ὐχμεῖν</w:t>
      </w:r>
      <w:proofErr w:type="spellEnd"/>
      <w:r>
        <w:rPr>
          <w:rFonts w:ascii="Times New Roman" w:hAnsi="Times New Roman" w:cs="Times New Roman"/>
          <w:sz w:val="24"/>
          <w:szCs w:val="24"/>
          <w:lang w:val="en-US"/>
        </w:rPr>
        <w:t xml:space="preserve">, καὶ </w:t>
      </w:r>
      <w:proofErr w:type="spellStart"/>
      <w:r>
        <w:rPr>
          <w:rFonts w:ascii="Times New Roman" w:hAnsi="Times New Roman" w:cs="Times New Roman"/>
          <w:sz w:val="24"/>
          <w:szCs w:val="24"/>
          <w:lang w:val="en-US"/>
        </w:rPr>
        <w:t>ἄρχοντ</w:t>
      </w:r>
      <w:proofErr w:type="spellEnd"/>
      <w:r>
        <w:rPr>
          <w:rFonts w:ascii="Times New Roman" w:hAnsi="Times New Roman" w:cs="Times New Roman"/>
          <w:sz w:val="24"/>
          <w:szCs w:val="24"/>
          <w:lang w:val="en-US"/>
        </w:rPr>
        <w:t xml:space="preserve">α </w:t>
      </w:r>
      <w:proofErr w:type="spellStart"/>
      <w:r>
        <w:rPr>
          <w:rFonts w:ascii="Times New Roman" w:hAnsi="Times New Roman" w:cs="Times New Roman"/>
          <w:sz w:val="24"/>
          <w:szCs w:val="24"/>
          <w:lang w:val="en-US"/>
        </w:rPr>
        <w:t>ἡμῖν</w:t>
      </w:r>
      <w:proofErr w:type="spellEnd"/>
      <w:r>
        <w:rPr>
          <w:rFonts w:ascii="Times New Roman" w:hAnsi="Times New Roman" w:cs="Times New Roman"/>
          <w:sz w:val="24"/>
          <w:szCs w:val="24"/>
          <w:lang w:val="en-US"/>
        </w:rPr>
        <w:t xml:space="preserve"> κα</w:t>
      </w:r>
      <w:proofErr w:type="spellStart"/>
      <w:r>
        <w:rPr>
          <w:rFonts w:ascii="Times New Roman" w:hAnsi="Times New Roman" w:cs="Times New Roman"/>
          <w:sz w:val="24"/>
          <w:szCs w:val="24"/>
          <w:lang w:val="en-US"/>
        </w:rPr>
        <w:t>θίστησιν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δέον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ἄρχεσθ</w:t>
      </w:r>
      <w:proofErr w:type="spellEnd"/>
      <w:r>
        <w:rPr>
          <w:rFonts w:ascii="Times New Roman" w:hAnsi="Times New Roman" w:cs="Times New Roman"/>
          <w:sz w:val="24"/>
          <w:szCs w:val="24"/>
          <w:lang w:val="en-US"/>
        </w:rPr>
        <w:t>αι α</w:t>
      </w:r>
      <w:proofErr w:type="spellStart"/>
      <w:r>
        <w:rPr>
          <w:rFonts w:ascii="Times New Roman" w:hAnsi="Times New Roman" w:cs="Times New Roman"/>
          <w:sz w:val="24"/>
          <w:szCs w:val="24"/>
          <w:lang w:val="en-US"/>
        </w:rPr>
        <w:t>ὐτὰ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
          <w:bCs/>
          <w:sz w:val="24"/>
          <w:szCs w:val="24"/>
          <w:lang w:val="en-US"/>
        </w:rPr>
        <w:t>ἵν</w:t>
      </w:r>
      <w:proofErr w:type="spellEnd"/>
      <w:r>
        <w:rPr>
          <w:rFonts w:ascii="Times New Roman" w:hAnsi="Times New Roman" w:cs="Times New Roman"/>
          <w:b/>
          <w:bCs/>
          <w:sz w:val="24"/>
          <w:szCs w:val="24"/>
          <w:lang w:val="en-US"/>
        </w:rPr>
        <w:t>α β</w:t>
      </w:r>
      <w:proofErr w:type="spellStart"/>
      <w:r>
        <w:rPr>
          <w:rFonts w:ascii="Times New Roman" w:hAnsi="Times New Roman" w:cs="Times New Roman"/>
          <w:b/>
          <w:bCs/>
          <w:sz w:val="24"/>
          <w:szCs w:val="24"/>
          <w:lang w:val="en-US"/>
        </w:rPr>
        <w:t>ελτίους</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τε</w:t>
      </w:r>
      <w:proofErr w:type="spellEnd"/>
      <w:r>
        <w:rPr>
          <w:rFonts w:ascii="Times New Roman" w:hAnsi="Times New Roman" w:cs="Times New Roman"/>
          <w:b/>
          <w:bCs/>
          <w:sz w:val="24"/>
          <w:szCs w:val="24"/>
          <w:lang w:val="en-US"/>
        </w:rPr>
        <w:t xml:space="preserve"> καὶ </w:t>
      </w:r>
      <w:proofErr w:type="spellStart"/>
      <w:r>
        <w:rPr>
          <w:rFonts w:ascii="Times New Roman" w:hAnsi="Times New Roman" w:cs="Times New Roman"/>
          <w:b/>
          <w:bCs/>
          <w:sz w:val="24"/>
          <w:szCs w:val="24"/>
          <w:lang w:val="en-US"/>
        </w:rPr>
        <w:t>εὐδ</w:t>
      </w:r>
      <w:proofErr w:type="spellEnd"/>
      <w:r>
        <w:rPr>
          <w:rFonts w:ascii="Times New Roman" w:hAnsi="Times New Roman" w:cs="Times New Roman"/>
          <w:b/>
          <w:bCs/>
          <w:sz w:val="24"/>
          <w:szCs w:val="24"/>
          <w:lang w:val="en-US"/>
        </w:rPr>
        <w:t xml:space="preserve">αιμονέστεροι </w:t>
      </w:r>
      <w:proofErr w:type="spellStart"/>
      <w:r>
        <w:rPr>
          <w:rFonts w:ascii="Times New Roman" w:hAnsi="Times New Roman" w:cs="Times New Roman"/>
          <w:b/>
          <w:bCs/>
          <w:sz w:val="24"/>
          <w:szCs w:val="24"/>
          <w:lang w:val="en-US"/>
        </w:rPr>
        <w:t>ἀντὶ</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χειρόνων</w:t>
      </w:r>
      <w:proofErr w:type="spellEnd"/>
      <w:r>
        <w:rPr>
          <w:rFonts w:ascii="Times New Roman" w:hAnsi="Times New Roman" w:cs="Times New Roman"/>
          <w:b/>
          <w:bCs/>
          <w:sz w:val="24"/>
          <w:szCs w:val="24"/>
          <w:lang w:val="en-US"/>
        </w:rPr>
        <w:t xml:space="preserve"> καὶ </w:t>
      </w:r>
      <w:proofErr w:type="spellStart"/>
      <w:r>
        <w:rPr>
          <w:rFonts w:ascii="Times New Roman" w:hAnsi="Times New Roman" w:cs="Times New Roman"/>
          <w:b/>
          <w:bCs/>
          <w:sz w:val="24"/>
          <w:szCs w:val="24"/>
          <w:lang w:val="en-US"/>
        </w:rPr>
        <w:t>ἀθλιωτέρων</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γιγνώμεθ</w:t>
      </w:r>
      <w:proofErr w:type="spellEnd"/>
      <w:r>
        <w:rPr>
          <w:rFonts w:ascii="Times New Roman" w:hAnsi="Times New Roman" w:cs="Times New Roman"/>
          <w:b/>
          <w:bCs/>
          <w:sz w:val="24"/>
          <w:szCs w:val="24"/>
          <w:lang w:val="en-US"/>
        </w:rPr>
        <w:t>α.</w:t>
      </w:r>
    </w:p>
    <w:p w14:paraId="5D1B6A68" w14:textId="5E0EA2D3" w:rsidR="00EA3837" w:rsidRDefault="00EA3837" w:rsidP="00EA3837">
      <w:pPr>
        <w:rPr>
          <w:rFonts w:ascii="Times New Roman" w:hAnsi="Times New Roman" w:cs="Times New Roman"/>
          <w:sz w:val="24"/>
          <w:szCs w:val="24"/>
          <w:lang w:val="en-US"/>
        </w:rPr>
      </w:pPr>
    </w:p>
    <w:p w14:paraId="72895F74" w14:textId="42B38273" w:rsidR="00EA3837" w:rsidRDefault="00EA3837" w:rsidP="00EA3837">
      <w:pPr>
        <w:rPr>
          <w:rFonts w:ascii="Times New Roman" w:hAnsi="Times New Roman" w:cs="Times New Roman"/>
          <w:sz w:val="24"/>
          <w:szCs w:val="24"/>
          <w:lang w:val="en-US"/>
        </w:rPr>
      </w:pPr>
      <w:r>
        <w:rPr>
          <w:rFonts w:ascii="Times New Roman" w:hAnsi="Times New Roman" w:cs="Times New Roman"/>
          <w:sz w:val="24"/>
          <w:szCs w:val="24"/>
          <w:lang w:val="en-US"/>
        </w:rPr>
        <w:t xml:space="preserve">And </w:t>
      </w:r>
      <w:proofErr w:type="gramStart"/>
      <w:r>
        <w:rPr>
          <w:rFonts w:ascii="Times New Roman" w:hAnsi="Times New Roman" w:cs="Times New Roman"/>
          <w:sz w:val="24"/>
          <w:szCs w:val="24"/>
          <w:lang w:val="en-US"/>
        </w:rPr>
        <w:t>in regard to</w:t>
      </w:r>
      <w:proofErr w:type="gramEnd"/>
      <w:r>
        <w:rPr>
          <w:rFonts w:ascii="Times New Roman" w:hAnsi="Times New Roman" w:cs="Times New Roman"/>
          <w:sz w:val="24"/>
          <w:szCs w:val="24"/>
          <w:lang w:val="en-US"/>
        </w:rPr>
        <w:t xml:space="preserve"> sex and anger and the appetites and pains and pleasures of the soul, which we say follow every action, </w:t>
      </w:r>
      <w:r w:rsidRPr="00EA3837">
        <w:rPr>
          <w:rFonts w:ascii="Times New Roman" w:hAnsi="Times New Roman" w:cs="Times New Roman"/>
          <w:b/>
          <w:bCs/>
          <w:sz w:val="24"/>
          <w:szCs w:val="24"/>
          <w:lang w:val="en-US"/>
        </w:rPr>
        <w:t>the effect of poetic imitation on us is the same</w:t>
      </w:r>
      <w:r>
        <w:rPr>
          <w:rFonts w:ascii="Times New Roman" w:hAnsi="Times New Roman" w:cs="Times New Roman"/>
          <w:sz w:val="24"/>
          <w:szCs w:val="24"/>
          <w:lang w:val="en-US"/>
        </w:rPr>
        <w:t xml:space="preserve">. For it nourishes and waters these feelings, although we should dry them up, and it establishes them as our rulers, although we should be the ones ruling them, </w:t>
      </w:r>
      <w:r w:rsidRPr="00EA3837">
        <w:rPr>
          <w:rFonts w:ascii="Times New Roman" w:hAnsi="Times New Roman" w:cs="Times New Roman"/>
          <w:b/>
          <w:bCs/>
          <w:sz w:val="24"/>
          <w:szCs w:val="24"/>
          <w:lang w:val="en-US"/>
        </w:rPr>
        <w:t>to the end that we may be better and happier men instead of worse and more miserable.</w:t>
      </w:r>
      <w:r>
        <w:rPr>
          <w:rFonts w:ascii="Times New Roman" w:hAnsi="Times New Roman" w:cs="Times New Roman"/>
          <w:sz w:val="24"/>
          <w:szCs w:val="24"/>
          <w:lang w:val="en-US"/>
        </w:rPr>
        <w:t xml:space="preserve">  </w:t>
      </w:r>
    </w:p>
    <w:p w14:paraId="05809D6E" w14:textId="13A06414" w:rsidR="00EF7718" w:rsidRDefault="00EF7718" w:rsidP="00EA3837">
      <w:pPr>
        <w:rPr>
          <w:rFonts w:ascii="Times New Roman" w:hAnsi="Times New Roman" w:cs="Times New Roman"/>
          <w:sz w:val="24"/>
          <w:szCs w:val="24"/>
          <w:lang w:val="en-US"/>
        </w:rPr>
      </w:pPr>
    </w:p>
    <w:p w14:paraId="0B2C19C7" w14:textId="35E597D9" w:rsidR="00A36BE1" w:rsidRDefault="00A36BE1" w:rsidP="00EA3837">
      <w:pPr>
        <w:rPr>
          <w:rFonts w:ascii="Times New Roman" w:hAnsi="Times New Roman" w:cs="Times New Roman"/>
          <w:sz w:val="24"/>
          <w:szCs w:val="24"/>
          <w:lang w:val="en-US"/>
        </w:rPr>
      </w:pPr>
    </w:p>
    <w:p w14:paraId="43FF2E48" w14:textId="2F9F60D1" w:rsidR="00A36BE1" w:rsidRDefault="00A36BE1" w:rsidP="00EA3837">
      <w:pPr>
        <w:rPr>
          <w:rFonts w:ascii="Times New Roman" w:hAnsi="Times New Roman" w:cs="Times New Roman"/>
          <w:sz w:val="24"/>
          <w:szCs w:val="24"/>
          <w:lang w:val="en-US"/>
        </w:rPr>
      </w:pPr>
    </w:p>
    <w:p w14:paraId="1051F18B" w14:textId="32AC1D24" w:rsidR="00A36BE1" w:rsidRDefault="00A36BE1" w:rsidP="00EA3837">
      <w:pPr>
        <w:rPr>
          <w:rFonts w:ascii="Times New Roman" w:hAnsi="Times New Roman" w:cs="Times New Roman"/>
          <w:sz w:val="24"/>
          <w:szCs w:val="24"/>
          <w:lang w:val="en-US"/>
        </w:rPr>
      </w:pPr>
    </w:p>
    <w:p w14:paraId="0FE6B809" w14:textId="212EEF76" w:rsidR="00A36BE1" w:rsidRDefault="00A36BE1" w:rsidP="00EA3837">
      <w:pPr>
        <w:rPr>
          <w:rFonts w:ascii="Times New Roman" w:hAnsi="Times New Roman" w:cs="Times New Roman"/>
          <w:sz w:val="24"/>
          <w:szCs w:val="24"/>
          <w:lang w:val="en-US"/>
        </w:rPr>
      </w:pPr>
    </w:p>
    <w:p w14:paraId="20A55291" w14:textId="015D5035" w:rsidR="00A36BE1" w:rsidRDefault="00A36BE1" w:rsidP="00EA3837">
      <w:pPr>
        <w:rPr>
          <w:rFonts w:ascii="Times New Roman" w:hAnsi="Times New Roman" w:cs="Times New Roman"/>
          <w:sz w:val="24"/>
          <w:szCs w:val="24"/>
          <w:lang w:val="en-US"/>
        </w:rPr>
      </w:pPr>
    </w:p>
    <w:p w14:paraId="73DAB853" w14:textId="77777777" w:rsidR="00A36BE1" w:rsidRDefault="00A36BE1" w:rsidP="00EA3837">
      <w:pPr>
        <w:rPr>
          <w:rFonts w:ascii="Times New Roman" w:hAnsi="Times New Roman" w:cs="Times New Roman"/>
          <w:sz w:val="24"/>
          <w:szCs w:val="24"/>
          <w:lang w:val="en-US"/>
        </w:rPr>
      </w:pPr>
    </w:p>
    <w:p w14:paraId="3B148E05" w14:textId="77777777" w:rsidR="00EF7718" w:rsidRPr="00EF7718" w:rsidRDefault="00EF7718" w:rsidP="00EF7718">
      <w:pPr>
        <w:spacing w:after="0" w:line="480" w:lineRule="auto"/>
        <w:rPr>
          <w:rFonts w:ascii="Times New Roman" w:hAnsi="Times New Roman" w:cs="Times New Roman"/>
          <w:b/>
          <w:bCs/>
          <w:iCs/>
          <w:sz w:val="32"/>
          <w:szCs w:val="32"/>
          <w:lang w:val="en-US"/>
        </w:rPr>
      </w:pPr>
      <w:r w:rsidRPr="00EF7718">
        <w:rPr>
          <w:rFonts w:ascii="Times New Roman" w:hAnsi="Times New Roman" w:cs="Times New Roman"/>
          <w:b/>
          <w:bCs/>
          <w:iCs/>
          <w:sz w:val="32"/>
          <w:szCs w:val="32"/>
          <w:lang w:val="en-US"/>
        </w:rPr>
        <w:lastRenderedPageBreak/>
        <w:t>Bibliography</w:t>
      </w:r>
    </w:p>
    <w:p w14:paraId="1E9937D3" w14:textId="77777777" w:rsidR="00EF7718" w:rsidRDefault="00EF7718" w:rsidP="00EF771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Beresford, A., </w:t>
      </w:r>
      <w:r>
        <w:rPr>
          <w:rFonts w:ascii="Times New Roman" w:hAnsi="Times New Roman" w:cs="Times New Roman"/>
          <w:i/>
          <w:iCs/>
          <w:sz w:val="24"/>
          <w:szCs w:val="24"/>
          <w:lang w:val="en-US"/>
        </w:rPr>
        <w:t xml:space="preserve">Erasing Simonides, </w:t>
      </w:r>
      <w:r>
        <w:rPr>
          <w:rFonts w:ascii="Times New Roman" w:hAnsi="Times New Roman" w:cs="Times New Roman"/>
          <w:sz w:val="24"/>
          <w:szCs w:val="24"/>
          <w:lang w:val="en-US"/>
        </w:rPr>
        <w:t xml:space="preserve">Apeiron 42 (2009), 185–220. </w:t>
      </w:r>
    </w:p>
    <w:p w14:paraId="76FF639B" w14:textId="5C2A3882" w:rsidR="00EF7718" w:rsidRDefault="00EF7718" w:rsidP="00EF771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Brandwood, L., </w:t>
      </w:r>
      <w:r>
        <w:rPr>
          <w:rFonts w:ascii="Times New Roman" w:hAnsi="Times New Roman" w:cs="Times New Roman"/>
          <w:i/>
          <w:iCs/>
          <w:sz w:val="24"/>
          <w:szCs w:val="24"/>
          <w:lang w:val="en-US"/>
        </w:rPr>
        <w:t xml:space="preserve">The Chronology of Plato’s Dialogues, </w:t>
      </w:r>
      <w:r>
        <w:rPr>
          <w:rFonts w:ascii="Times New Roman" w:hAnsi="Times New Roman" w:cs="Times New Roman"/>
          <w:sz w:val="24"/>
          <w:szCs w:val="24"/>
          <w:lang w:val="en-US"/>
        </w:rPr>
        <w:t>Cambridge 1990</w:t>
      </w:r>
      <w:r w:rsidR="00FF50DC">
        <w:rPr>
          <w:rFonts w:ascii="Times New Roman" w:hAnsi="Times New Roman" w:cs="Times New Roman"/>
          <w:sz w:val="24"/>
          <w:szCs w:val="24"/>
          <w:lang w:val="en-US"/>
        </w:rPr>
        <w:t>.</w:t>
      </w:r>
    </w:p>
    <w:p w14:paraId="3E9D15DD" w14:textId="77777777" w:rsidR="00EF7718" w:rsidRDefault="00EF7718" w:rsidP="00EF771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Carson, A., </w:t>
      </w:r>
      <w:r>
        <w:rPr>
          <w:rFonts w:ascii="Times New Roman" w:hAnsi="Times New Roman" w:cs="Times New Roman"/>
          <w:i/>
          <w:iCs/>
          <w:sz w:val="24"/>
          <w:szCs w:val="24"/>
          <w:lang w:val="en-US"/>
        </w:rPr>
        <w:t xml:space="preserve">How Not to Read a Poem: Unmixing Simonides from “Protagoras”, </w:t>
      </w:r>
      <w:r>
        <w:rPr>
          <w:rFonts w:ascii="Times New Roman" w:hAnsi="Times New Roman" w:cs="Times New Roman"/>
          <w:sz w:val="24"/>
          <w:szCs w:val="24"/>
          <w:lang w:val="en-US"/>
        </w:rPr>
        <w:t xml:space="preserve">Classical </w:t>
      </w:r>
      <w:r>
        <w:rPr>
          <w:rFonts w:ascii="Times New Roman" w:hAnsi="Times New Roman" w:cs="Times New Roman"/>
          <w:sz w:val="24"/>
          <w:szCs w:val="24"/>
          <w:lang w:val="en-US"/>
        </w:rPr>
        <w:tab/>
        <w:t>Philology, Vol. 87, No. 2 (1992), 110–130.</w:t>
      </w:r>
    </w:p>
    <w:p w14:paraId="2B5C9022" w14:textId="0A8884A6" w:rsidR="00EF7718" w:rsidRDefault="00EF7718" w:rsidP="00EF771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Charles, K., </w:t>
      </w:r>
      <w:r>
        <w:rPr>
          <w:rFonts w:ascii="Times New Roman" w:hAnsi="Times New Roman" w:cs="Times New Roman"/>
          <w:i/>
          <w:iCs/>
          <w:sz w:val="24"/>
          <w:szCs w:val="24"/>
          <w:lang w:val="en-US"/>
        </w:rPr>
        <w:t>On Platonic Chronology,</w:t>
      </w:r>
      <w:r>
        <w:rPr>
          <w:rFonts w:ascii="Times New Roman" w:hAnsi="Times New Roman" w:cs="Times New Roman"/>
          <w:sz w:val="24"/>
          <w:szCs w:val="24"/>
          <w:lang w:val="en-US"/>
        </w:rPr>
        <w:t xml:space="preserve"> In J. Annas and C. Rowe (eds.), </w:t>
      </w:r>
      <w:r>
        <w:rPr>
          <w:rFonts w:ascii="Times New Roman" w:hAnsi="Times New Roman" w:cs="Times New Roman"/>
          <w:i/>
          <w:iCs/>
          <w:sz w:val="24"/>
          <w:szCs w:val="24"/>
          <w:lang w:val="en-US"/>
        </w:rPr>
        <w:t xml:space="preserve">New Perspectives on Plato: </w:t>
      </w:r>
      <w:r>
        <w:rPr>
          <w:rFonts w:ascii="Times New Roman" w:hAnsi="Times New Roman" w:cs="Times New Roman"/>
          <w:i/>
          <w:iCs/>
          <w:sz w:val="24"/>
          <w:szCs w:val="24"/>
          <w:lang w:val="en-US"/>
        </w:rPr>
        <w:tab/>
        <w:t xml:space="preserve">Modern and Ancient, </w:t>
      </w:r>
      <w:r>
        <w:rPr>
          <w:rFonts w:ascii="Times New Roman" w:hAnsi="Times New Roman" w:cs="Times New Roman"/>
          <w:sz w:val="24"/>
          <w:szCs w:val="24"/>
          <w:lang w:val="en-US"/>
        </w:rPr>
        <w:t>Harvard 2003.</w:t>
      </w:r>
    </w:p>
    <w:p w14:paraId="191241D2" w14:textId="0C266758" w:rsidR="00EF7718" w:rsidRDefault="00EF7718" w:rsidP="00EF771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Gerald, L., </w:t>
      </w:r>
      <w:r>
        <w:rPr>
          <w:rFonts w:ascii="Times New Roman" w:hAnsi="Times New Roman" w:cs="Times New Roman"/>
          <w:i/>
          <w:iCs/>
          <w:sz w:val="24"/>
          <w:szCs w:val="24"/>
          <w:lang w:val="en-US"/>
        </w:rPr>
        <w:t xml:space="preserve">Re-Counting Plato: Analysis of Plato’s Style, </w:t>
      </w:r>
      <w:r>
        <w:rPr>
          <w:rFonts w:ascii="Times New Roman" w:hAnsi="Times New Roman" w:cs="Times New Roman"/>
          <w:sz w:val="24"/>
          <w:szCs w:val="24"/>
          <w:lang w:val="en-US"/>
        </w:rPr>
        <w:t>Oxford 1989</w:t>
      </w:r>
      <w:r w:rsidR="00FF50DC">
        <w:rPr>
          <w:rFonts w:ascii="Times New Roman" w:hAnsi="Times New Roman" w:cs="Times New Roman"/>
          <w:sz w:val="24"/>
          <w:szCs w:val="24"/>
          <w:lang w:val="en-US"/>
        </w:rPr>
        <w:t>.</w:t>
      </w:r>
    </w:p>
    <w:p w14:paraId="6C73C41E" w14:textId="604C9A4B" w:rsidR="00EF7718" w:rsidRDefault="00EF7718" w:rsidP="00EF771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Guthrie, W. K. C., </w:t>
      </w:r>
      <w:r>
        <w:rPr>
          <w:rFonts w:ascii="Times New Roman" w:hAnsi="Times New Roman" w:cs="Times New Roman"/>
          <w:i/>
          <w:iCs/>
          <w:sz w:val="24"/>
          <w:szCs w:val="24"/>
          <w:lang w:val="en-US"/>
        </w:rPr>
        <w:t xml:space="preserve">A History of Philosophy, </w:t>
      </w:r>
      <w:r>
        <w:rPr>
          <w:rFonts w:ascii="Times New Roman" w:hAnsi="Times New Roman" w:cs="Times New Roman"/>
          <w:sz w:val="24"/>
          <w:szCs w:val="24"/>
          <w:lang w:val="en-US"/>
        </w:rPr>
        <w:t>Vol. IV, Cambridge1975.</w:t>
      </w:r>
    </w:p>
    <w:p w14:paraId="3037A0E5" w14:textId="77777777" w:rsidR="00EF7718" w:rsidRDefault="00EF7718" w:rsidP="00EF7718">
      <w:pPr>
        <w:spacing w:after="0" w:line="480" w:lineRule="auto"/>
        <w:rPr>
          <w:rFonts w:ascii="Times New Roman" w:hAnsi="Times New Roman" w:cs="Times New Roman"/>
          <w:iCs/>
          <w:sz w:val="24"/>
          <w:szCs w:val="24"/>
          <w:lang w:val="en-US"/>
        </w:rPr>
      </w:pPr>
      <w:r>
        <w:rPr>
          <w:rFonts w:ascii="Times New Roman" w:hAnsi="Times New Roman" w:cs="Times New Roman"/>
          <w:sz w:val="24"/>
          <w:szCs w:val="24"/>
          <w:lang w:val="en-US"/>
        </w:rPr>
        <w:t xml:space="preserve">McCoy, M., </w:t>
      </w:r>
      <w:r>
        <w:rPr>
          <w:rFonts w:ascii="Times New Roman" w:hAnsi="Times New Roman" w:cs="Times New Roman"/>
          <w:i/>
          <w:sz w:val="24"/>
          <w:szCs w:val="24"/>
          <w:lang w:val="en-US"/>
        </w:rPr>
        <w:t xml:space="preserve">Socrates on Simonides: The Use of Poetry in Socratic and Platonic Rhetoric, </w:t>
      </w:r>
      <w:r>
        <w:rPr>
          <w:rFonts w:ascii="Times New Roman" w:hAnsi="Times New Roman" w:cs="Times New Roman"/>
          <w:i/>
          <w:sz w:val="24"/>
          <w:szCs w:val="24"/>
          <w:lang w:val="en-US"/>
        </w:rPr>
        <w:tab/>
      </w:r>
      <w:r>
        <w:rPr>
          <w:rFonts w:ascii="Times New Roman" w:hAnsi="Times New Roman" w:cs="Times New Roman"/>
          <w:iCs/>
          <w:sz w:val="24"/>
          <w:szCs w:val="24"/>
          <w:lang w:val="en-US"/>
        </w:rPr>
        <w:t>Philosophy and Rhetoric 32 (1999), 349–367.</w:t>
      </w:r>
    </w:p>
    <w:p w14:paraId="61243D8B" w14:textId="20D703B2" w:rsidR="00EF7718" w:rsidRDefault="00EF7718" w:rsidP="00EF7718">
      <w:pPr>
        <w:spacing w:after="0"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Shorey</w:t>
      </w:r>
      <w:proofErr w:type="spellEnd"/>
      <w:r>
        <w:rPr>
          <w:rFonts w:ascii="Times New Roman" w:hAnsi="Times New Roman" w:cs="Times New Roman"/>
          <w:sz w:val="24"/>
          <w:szCs w:val="24"/>
          <w:lang w:val="en-US"/>
        </w:rPr>
        <w:t xml:space="preserve">, P., </w:t>
      </w:r>
      <w:r>
        <w:rPr>
          <w:rFonts w:ascii="Times New Roman" w:hAnsi="Times New Roman" w:cs="Times New Roman"/>
          <w:i/>
          <w:iCs/>
          <w:sz w:val="24"/>
          <w:szCs w:val="24"/>
          <w:lang w:val="en-US"/>
        </w:rPr>
        <w:t xml:space="preserve">What Plato Said, </w:t>
      </w:r>
      <w:r>
        <w:rPr>
          <w:rFonts w:ascii="Times New Roman" w:hAnsi="Times New Roman" w:cs="Times New Roman"/>
          <w:sz w:val="24"/>
          <w:szCs w:val="24"/>
          <w:lang w:val="en-US"/>
        </w:rPr>
        <w:t>Chicago 1933.</w:t>
      </w:r>
    </w:p>
    <w:p w14:paraId="4659DADB" w14:textId="39BA95FA" w:rsidR="00EF7718" w:rsidRDefault="00EF7718" w:rsidP="00EF771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Taylor, A. E., </w:t>
      </w:r>
      <w:r>
        <w:rPr>
          <w:rFonts w:ascii="Times New Roman" w:hAnsi="Times New Roman" w:cs="Times New Roman"/>
          <w:i/>
          <w:iCs/>
          <w:sz w:val="24"/>
          <w:szCs w:val="24"/>
          <w:lang w:val="en-US"/>
        </w:rPr>
        <w:t>Plato, The Man and His Work,</w:t>
      </w:r>
      <w:r w:rsidR="00FF50DC">
        <w:rPr>
          <w:rFonts w:ascii="Times New Roman" w:hAnsi="Times New Roman" w:cs="Times New Roman"/>
          <w:iCs/>
          <w:sz w:val="24"/>
          <w:szCs w:val="24"/>
          <w:lang w:val="en-US"/>
        </w:rPr>
        <w:t xml:space="preserve"> </w:t>
      </w:r>
      <w:r>
        <w:rPr>
          <w:rFonts w:ascii="Times New Roman" w:hAnsi="Times New Roman" w:cs="Times New Roman"/>
          <w:sz w:val="24"/>
          <w:szCs w:val="24"/>
          <w:lang w:val="en-US"/>
        </w:rPr>
        <w:t>Routledge 1926.</w:t>
      </w:r>
    </w:p>
    <w:p w14:paraId="002DE9D7" w14:textId="386B8AF0" w:rsidR="00EF7718" w:rsidRDefault="00EF7718" w:rsidP="00EF7718">
      <w:pPr>
        <w:spacing w:after="0"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Thesleff</w:t>
      </w:r>
      <w:proofErr w:type="spellEnd"/>
      <w:r>
        <w:rPr>
          <w:rFonts w:ascii="Times New Roman" w:hAnsi="Times New Roman" w:cs="Times New Roman"/>
          <w:sz w:val="24"/>
          <w:szCs w:val="24"/>
          <w:lang w:val="en-US"/>
        </w:rPr>
        <w:t xml:space="preserve">, H., </w:t>
      </w:r>
      <w:r>
        <w:rPr>
          <w:rFonts w:ascii="Times New Roman" w:hAnsi="Times New Roman" w:cs="Times New Roman"/>
          <w:i/>
          <w:iCs/>
          <w:sz w:val="24"/>
          <w:szCs w:val="24"/>
          <w:lang w:val="en-US"/>
        </w:rPr>
        <w:t xml:space="preserve">Studies in Platonic Chronology, </w:t>
      </w:r>
      <w:proofErr w:type="spellStart"/>
      <w:r>
        <w:rPr>
          <w:rFonts w:ascii="Times New Roman" w:hAnsi="Times New Roman" w:cs="Times New Roman"/>
          <w:sz w:val="24"/>
          <w:szCs w:val="24"/>
          <w:lang w:val="en-US"/>
        </w:rPr>
        <w:t>Commentationes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Humanarum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Litterarum</w:t>
      </w:r>
      <w:proofErr w:type="spellEnd"/>
      <w:r>
        <w:rPr>
          <w:rFonts w:ascii="Times New Roman" w:hAnsi="Times New Roman" w:cs="Times New Roman"/>
          <w:sz w:val="24"/>
          <w:szCs w:val="24"/>
          <w:lang w:val="en-US"/>
        </w:rPr>
        <w:t xml:space="preserve"> 70, </w:t>
      </w:r>
      <w:r>
        <w:rPr>
          <w:rFonts w:ascii="Times New Roman" w:hAnsi="Times New Roman" w:cs="Times New Roman"/>
          <w:sz w:val="24"/>
          <w:szCs w:val="24"/>
          <w:lang w:val="en-US"/>
        </w:rPr>
        <w:tab/>
        <w:t>Helsinki 1982</w:t>
      </w:r>
      <w:r w:rsidR="00FF50DC">
        <w:rPr>
          <w:rFonts w:ascii="Times New Roman" w:hAnsi="Times New Roman" w:cs="Times New Roman"/>
          <w:sz w:val="24"/>
          <w:szCs w:val="24"/>
          <w:lang w:val="en-US"/>
        </w:rPr>
        <w:t>.</w:t>
      </w:r>
    </w:p>
    <w:p w14:paraId="7C708E41" w14:textId="77777777" w:rsidR="00EF7718" w:rsidRDefault="00EF7718" w:rsidP="00EF7718">
      <w:pPr>
        <w:spacing w:after="0" w:line="480" w:lineRule="auto"/>
        <w:rPr>
          <w:rFonts w:ascii="Times New Roman" w:hAnsi="Times New Roman" w:cs="Times New Roman"/>
          <w:b/>
          <w:bCs/>
          <w:iCs/>
          <w:sz w:val="24"/>
          <w:szCs w:val="24"/>
          <w:lang w:val="en-US"/>
        </w:rPr>
      </w:pPr>
      <w:proofErr w:type="spellStart"/>
      <w:r>
        <w:rPr>
          <w:rFonts w:ascii="Times New Roman" w:hAnsi="Times New Roman" w:cs="Times New Roman"/>
          <w:sz w:val="24"/>
          <w:szCs w:val="24"/>
          <w:lang w:val="en-US"/>
        </w:rPr>
        <w:t>Trivigno</w:t>
      </w:r>
      <w:proofErr w:type="spellEnd"/>
      <w:r>
        <w:rPr>
          <w:rFonts w:ascii="Times New Roman" w:hAnsi="Times New Roman" w:cs="Times New Roman"/>
          <w:sz w:val="24"/>
          <w:szCs w:val="24"/>
          <w:lang w:val="en-US"/>
        </w:rPr>
        <w:t xml:space="preserve">, F., </w:t>
      </w:r>
      <w:r>
        <w:rPr>
          <w:rFonts w:ascii="Times New Roman" w:hAnsi="Times New Roman" w:cs="Times New Roman"/>
          <w:i/>
          <w:iCs/>
          <w:sz w:val="24"/>
          <w:szCs w:val="24"/>
          <w:lang w:val="en-US"/>
        </w:rPr>
        <w:t xml:space="preserve">Childish Nonsense? The Value of Interpretation in Plato’s Protagoras, </w:t>
      </w:r>
      <w:r>
        <w:rPr>
          <w:rFonts w:ascii="Times New Roman" w:hAnsi="Times New Roman" w:cs="Times New Roman"/>
          <w:sz w:val="24"/>
          <w:szCs w:val="24"/>
          <w:lang w:val="en-US"/>
        </w:rPr>
        <w:t xml:space="preserve">Journal of the </w:t>
      </w:r>
      <w:r>
        <w:rPr>
          <w:rFonts w:ascii="Times New Roman" w:hAnsi="Times New Roman" w:cs="Times New Roman"/>
          <w:sz w:val="24"/>
          <w:szCs w:val="24"/>
          <w:lang w:val="en-US"/>
        </w:rPr>
        <w:tab/>
        <w:t>History of Philosophy, Vol. 51, No. 4 (2013), 509–543.</w:t>
      </w:r>
    </w:p>
    <w:p w14:paraId="32AFD132" w14:textId="77777777" w:rsidR="00EF7718" w:rsidRPr="00EA3837" w:rsidRDefault="00EF7718" w:rsidP="00EA3837">
      <w:pPr>
        <w:rPr>
          <w:rFonts w:ascii="Times New Roman" w:hAnsi="Times New Roman" w:cs="Times New Roman"/>
          <w:sz w:val="24"/>
          <w:szCs w:val="24"/>
          <w:lang w:val="en-US"/>
        </w:rPr>
      </w:pPr>
    </w:p>
    <w:sectPr w:rsidR="00EF7718" w:rsidRPr="00EA383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3EBD" w14:textId="77777777" w:rsidR="00F3471C" w:rsidRDefault="00F3471C" w:rsidP="00853080">
      <w:pPr>
        <w:spacing w:after="0" w:line="240" w:lineRule="auto"/>
      </w:pPr>
      <w:r>
        <w:separator/>
      </w:r>
    </w:p>
  </w:endnote>
  <w:endnote w:type="continuationSeparator" w:id="0">
    <w:p w14:paraId="740883B9" w14:textId="77777777" w:rsidR="00F3471C" w:rsidRDefault="00F3471C" w:rsidP="0085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eek2">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2AEA" w14:textId="77777777" w:rsidR="00F3471C" w:rsidRDefault="00F3471C" w:rsidP="00853080">
      <w:pPr>
        <w:spacing w:after="0" w:line="240" w:lineRule="auto"/>
      </w:pPr>
      <w:r>
        <w:separator/>
      </w:r>
    </w:p>
  </w:footnote>
  <w:footnote w:type="continuationSeparator" w:id="0">
    <w:p w14:paraId="782AABA6" w14:textId="77777777" w:rsidR="00F3471C" w:rsidRDefault="00F3471C" w:rsidP="00853080">
      <w:pPr>
        <w:spacing w:after="0" w:line="240" w:lineRule="auto"/>
      </w:pPr>
      <w:r>
        <w:continuationSeparator/>
      </w:r>
    </w:p>
  </w:footnote>
  <w:footnote w:id="1">
    <w:p w14:paraId="7A456B7A" w14:textId="77777777" w:rsidR="000E1F61" w:rsidRPr="00853080" w:rsidRDefault="000E1F61" w:rsidP="000E1F61">
      <w:pPr>
        <w:pStyle w:val="FootnoteText"/>
        <w:rPr>
          <w:lang w:val="en-US"/>
        </w:rPr>
      </w:pPr>
      <w:r>
        <w:rPr>
          <w:rStyle w:val="FootnoteReference"/>
        </w:rPr>
        <w:footnoteRef/>
      </w:r>
      <w:r>
        <w:t xml:space="preserve"> </w:t>
      </w:r>
      <w:r>
        <w:rPr>
          <w:lang w:val="en-US"/>
        </w:rPr>
        <w:t>All translations are mine.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7A9"/>
    <w:multiLevelType w:val="hybridMultilevel"/>
    <w:tmpl w:val="2C82E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7705449"/>
    <w:multiLevelType w:val="hybridMultilevel"/>
    <w:tmpl w:val="2A788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92"/>
    <w:rsid w:val="00042092"/>
    <w:rsid w:val="000C2F60"/>
    <w:rsid w:val="000D0C12"/>
    <w:rsid w:val="000E1F61"/>
    <w:rsid w:val="000E6ABC"/>
    <w:rsid w:val="000F1B92"/>
    <w:rsid w:val="001724AF"/>
    <w:rsid w:val="001A1805"/>
    <w:rsid w:val="001C20A4"/>
    <w:rsid w:val="001D36BC"/>
    <w:rsid w:val="001F5FD9"/>
    <w:rsid w:val="00256D00"/>
    <w:rsid w:val="00274E2C"/>
    <w:rsid w:val="00282929"/>
    <w:rsid w:val="002C05D3"/>
    <w:rsid w:val="003E0B7F"/>
    <w:rsid w:val="00434D02"/>
    <w:rsid w:val="004467DA"/>
    <w:rsid w:val="004E6477"/>
    <w:rsid w:val="00514F5B"/>
    <w:rsid w:val="00557D52"/>
    <w:rsid w:val="00584A10"/>
    <w:rsid w:val="005C5E9C"/>
    <w:rsid w:val="00630834"/>
    <w:rsid w:val="006803B5"/>
    <w:rsid w:val="00701269"/>
    <w:rsid w:val="00731A7A"/>
    <w:rsid w:val="00777F21"/>
    <w:rsid w:val="007E79A3"/>
    <w:rsid w:val="00853080"/>
    <w:rsid w:val="0085728A"/>
    <w:rsid w:val="008A2636"/>
    <w:rsid w:val="008B0830"/>
    <w:rsid w:val="008C7D57"/>
    <w:rsid w:val="008D4D05"/>
    <w:rsid w:val="009329C0"/>
    <w:rsid w:val="00976E82"/>
    <w:rsid w:val="009A35E1"/>
    <w:rsid w:val="00A36BE1"/>
    <w:rsid w:val="00A71B75"/>
    <w:rsid w:val="00AE1D96"/>
    <w:rsid w:val="00AF7AA9"/>
    <w:rsid w:val="00B17D5B"/>
    <w:rsid w:val="00B36274"/>
    <w:rsid w:val="00B37D3C"/>
    <w:rsid w:val="00B9661A"/>
    <w:rsid w:val="00BC05F0"/>
    <w:rsid w:val="00C32FA5"/>
    <w:rsid w:val="00C774D6"/>
    <w:rsid w:val="00C92DD8"/>
    <w:rsid w:val="00CC2EC9"/>
    <w:rsid w:val="00D64CC2"/>
    <w:rsid w:val="00D720A5"/>
    <w:rsid w:val="00D7222B"/>
    <w:rsid w:val="00DA3D5B"/>
    <w:rsid w:val="00E46794"/>
    <w:rsid w:val="00E60282"/>
    <w:rsid w:val="00EA3837"/>
    <w:rsid w:val="00EF7718"/>
    <w:rsid w:val="00F07137"/>
    <w:rsid w:val="00F21E39"/>
    <w:rsid w:val="00F3471C"/>
    <w:rsid w:val="00FB4186"/>
    <w:rsid w:val="00FF5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4C0B"/>
  <w15:chartTrackingRefBased/>
  <w15:docId w15:val="{8D0352BE-E2F9-4868-A03C-CCEF4A59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92"/>
    <w:pPr>
      <w:ind w:left="720"/>
      <w:contextualSpacing/>
    </w:pPr>
  </w:style>
  <w:style w:type="paragraph" w:styleId="FootnoteText">
    <w:name w:val="footnote text"/>
    <w:basedOn w:val="Normal"/>
    <w:link w:val="FootnoteTextChar"/>
    <w:uiPriority w:val="99"/>
    <w:semiHidden/>
    <w:unhideWhenUsed/>
    <w:rsid w:val="008530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080"/>
    <w:rPr>
      <w:sz w:val="20"/>
      <w:szCs w:val="20"/>
    </w:rPr>
  </w:style>
  <w:style w:type="character" w:styleId="FootnoteReference">
    <w:name w:val="footnote reference"/>
    <w:basedOn w:val="DefaultParagraphFont"/>
    <w:uiPriority w:val="99"/>
    <w:semiHidden/>
    <w:unhideWhenUsed/>
    <w:rsid w:val="00853080"/>
    <w:rPr>
      <w:vertAlign w:val="superscript"/>
    </w:rPr>
  </w:style>
  <w:style w:type="character" w:styleId="Hyperlink">
    <w:name w:val="Hyperlink"/>
    <w:basedOn w:val="DefaultParagraphFont"/>
    <w:uiPriority w:val="99"/>
    <w:unhideWhenUsed/>
    <w:rsid w:val="00584A10"/>
    <w:rPr>
      <w:color w:val="0563C1" w:themeColor="hyperlink"/>
      <w:u w:val="single"/>
    </w:rPr>
  </w:style>
  <w:style w:type="character" w:styleId="UnresolvedMention">
    <w:name w:val="Unresolved Mention"/>
    <w:basedOn w:val="DefaultParagraphFont"/>
    <w:uiPriority w:val="99"/>
    <w:semiHidden/>
    <w:unhideWhenUsed/>
    <w:rsid w:val="00584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1186">
      <w:bodyDiv w:val="1"/>
      <w:marLeft w:val="0"/>
      <w:marRight w:val="0"/>
      <w:marTop w:val="0"/>
      <w:marBottom w:val="0"/>
      <w:divBdr>
        <w:top w:val="none" w:sz="0" w:space="0" w:color="auto"/>
        <w:left w:val="none" w:sz="0" w:space="0" w:color="auto"/>
        <w:bottom w:val="none" w:sz="0" w:space="0" w:color="auto"/>
        <w:right w:val="none" w:sz="0" w:space="0" w:color="auto"/>
      </w:divBdr>
    </w:div>
    <w:div w:id="608320015">
      <w:bodyDiv w:val="1"/>
      <w:marLeft w:val="0"/>
      <w:marRight w:val="0"/>
      <w:marTop w:val="0"/>
      <w:marBottom w:val="0"/>
      <w:divBdr>
        <w:top w:val="none" w:sz="0" w:space="0" w:color="auto"/>
        <w:left w:val="none" w:sz="0" w:space="0" w:color="auto"/>
        <w:bottom w:val="none" w:sz="0" w:space="0" w:color="auto"/>
        <w:right w:val="none" w:sz="0" w:space="0" w:color="auto"/>
      </w:divBdr>
    </w:div>
    <w:div w:id="16228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gioto@mail.u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85CA2-DE67-4027-9FEA-11C912E3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6</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Tiziano (boggioto)</dc:creator>
  <cp:keywords/>
  <dc:description/>
  <cp:lastModifiedBy>Boggio, Tiziano (boggioto)</cp:lastModifiedBy>
  <cp:revision>16</cp:revision>
  <dcterms:created xsi:type="dcterms:W3CDTF">2022-02-21T06:50:00Z</dcterms:created>
  <dcterms:modified xsi:type="dcterms:W3CDTF">2022-03-22T20:05:00Z</dcterms:modified>
</cp:coreProperties>
</file>