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8F25" w14:textId="7684E349" w:rsidR="00570DF1" w:rsidRDefault="00570DF1"/>
    <w:p w14:paraId="218A788E" w14:textId="77777777" w:rsidR="00570DF1" w:rsidRDefault="00570DF1" w:rsidP="00570DF1">
      <w:pPr>
        <w:ind w:left="720"/>
      </w:pPr>
      <w:bookmarkStart w:id="0" w:name="_Hlk80960486"/>
    </w:p>
    <w:p w14:paraId="01913B08" w14:textId="75350DA6" w:rsidR="00570DF1" w:rsidRDefault="00570DF1" w:rsidP="00FC4A2D">
      <w:pPr>
        <w:rPr>
          <w:rFonts w:ascii="Times New Roman" w:hAnsi="Times New Roman" w:cs="Times New Roman"/>
          <w:b/>
          <w:bCs/>
        </w:rPr>
      </w:pPr>
      <w:r w:rsidRPr="00570DF1">
        <w:rPr>
          <w:rFonts w:ascii="Times New Roman" w:hAnsi="Times New Roman" w:cs="Times New Roman"/>
          <w:b/>
          <w:bCs/>
        </w:rPr>
        <w:t>Figure 1: Prop. 2.1.19-36</w:t>
      </w:r>
    </w:p>
    <w:p w14:paraId="0F598428" w14:textId="77777777" w:rsidR="00FC4A2D" w:rsidRPr="00570DF1" w:rsidRDefault="00FC4A2D" w:rsidP="00FC4A2D">
      <w:pPr>
        <w:rPr>
          <w:rFonts w:ascii="Times New Roman" w:hAnsi="Times New Roman" w:cs="Times New Roman"/>
          <w:b/>
          <w:bCs/>
        </w:rPr>
      </w:pPr>
    </w:p>
    <w:p w14:paraId="5EAB0595" w14:textId="7D3F5448" w:rsidR="00570DF1" w:rsidRPr="003C6CCC" w:rsidRDefault="00570DF1" w:rsidP="00570DF1">
      <w:pPr>
        <w:ind w:left="720"/>
        <w:rPr>
          <w:rFonts w:ascii="Times New Roman" w:hAnsi="Times New Roman" w:cs="Times New Roman"/>
        </w:rPr>
      </w:pPr>
      <w:r w:rsidRPr="003C6CCC">
        <w:rPr>
          <w:rFonts w:ascii="Times New Roman" w:hAnsi="Times New Roman" w:cs="Times New Roman"/>
        </w:rPr>
        <w:t xml:space="preserve">non ego </w:t>
      </w:r>
      <w:proofErr w:type="spellStart"/>
      <w:r w:rsidRPr="003C6CCC">
        <w:rPr>
          <w:rFonts w:ascii="Times New Roman" w:hAnsi="Times New Roman" w:cs="Times New Roman"/>
        </w:rPr>
        <w:t>Titanas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canerem</w:t>
      </w:r>
      <w:bookmarkEnd w:id="0"/>
      <w:proofErr w:type="spellEnd"/>
      <w:r w:rsidRPr="003C6CCC">
        <w:rPr>
          <w:rFonts w:ascii="Times New Roman" w:hAnsi="Times New Roman" w:cs="Times New Roman"/>
        </w:rPr>
        <w:t xml:space="preserve">, non </w:t>
      </w:r>
      <w:proofErr w:type="spellStart"/>
      <w:r w:rsidRPr="003C6CCC">
        <w:rPr>
          <w:rFonts w:ascii="Times New Roman" w:hAnsi="Times New Roman" w:cs="Times New Roman"/>
        </w:rPr>
        <w:t>Ossan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Olympo</w:t>
      </w:r>
      <w:proofErr w:type="spellEnd"/>
      <w:r w:rsidRPr="003C6CCC">
        <w:rPr>
          <w:rFonts w:ascii="Times New Roman" w:hAnsi="Times New Roman" w:cs="Times New Roman"/>
        </w:rPr>
        <w:tab/>
      </w:r>
      <w:r w:rsidRPr="003C6CCC">
        <w:rPr>
          <w:rFonts w:ascii="Times New Roman" w:hAnsi="Times New Roman" w:cs="Times New Roman"/>
        </w:rPr>
        <w:tab/>
      </w:r>
    </w:p>
    <w:p w14:paraId="62020D5A" w14:textId="77777777" w:rsidR="00570DF1" w:rsidRPr="003C6CCC" w:rsidRDefault="00570DF1" w:rsidP="00570DF1">
      <w:pPr>
        <w:ind w:left="720" w:firstLine="360"/>
        <w:rPr>
          <w:rFonts w:ascii="Times New Roman" w:hAnsi="Times New Roman" w:cs="Times New Roman"/>
        </w:rPr>
      </w:pPr>
      <w:proofErr w:type="spellStart"/>
      <w:r w:rsidRPr="003C6CCC">
        <w:rPr>
          <w:rFonts w:ascii="Times New Roman" w:hAnsi="Times New Roman" w:cs="Times New Roman"/>
        </w:rPr>
        <w:t>impositam</w:t>
      </w:r>
      <w:proofErr w:type="spellEnd"/>
      <w:r w:rsidRPr="003C6CCC">
        <w:rPr>
          <w:rFonts w:ascii="Times New Roman" w:hAnsi="Times New Roman" w:cs="Times New Roman"/>
        </w:rPr>
        <w:t xml:space="preserve">, </w:t>
      </w:r>
      <w:proofErr w:type="spellStart"/>
      <w:r w:rsidRPr="003C6CCC">
        <w:rPr>
          <w:rFonts w:ascii="Times New Roman" w:hAnsi="Times New Roman" w:cs="Times New Roman"/>
        </w:rPr>
        <w:t>ut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caeli</w:t>
      </w:r>
      <w:proofErr w:type="spellEnd"/>
      <w:r w:rsidRPr="003C6CCC">
        <w:rPr>
          <w:rFonts w:ascii="Times New Roman" w:hAnsi="Times New Roman" w:cs="Times New Roman"/>
        </w:rPr>
        <w:t xml:space="preserve"> Pelion </w:t>
      </w:r>
      <w:proofErr w:type="spellStart"/>
      <w:r w:rsidRPr="003C6CCC">
        <w:rPr>
          <w:rFonts w:ascii="Times New Roman" w:hAnsi="Times New Roman" w:cs="Times New Roman"/>
        </w:rPr>
        <w:t>esset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iter</w:t>
      </w:r>
      <w:proofErr w:type="spellEnd"/>
      <w:r w:rsidRPr="003C6CCC">
        <w:rPr>
          <w:rFonts w:ascii="Times New Roman" w:hAnsi="Times New Roman" w:cs="Times New Roman"/>
        </w:rPr>
        <w:t>,</w:t>
      </w:r>
      <w:r w:rsidRPr="003C6CCC">
        <w:rPr>
          <w:rFonts w:ascii="Times New Roman" w:hAnsi="Times New Roman" w:cs="Times New Roman"/>
        </w:rPr>
        <w:tab/>
      </w:r>
      <w:r w:rsidRPr="003C6CCC">
        <w:rPr>
          <w:rFonts w:ascii="Times New Roman" w:hAnsi="Times New Roman" w:cs="Times New Roman"/>
        </w:rPr>
        <w:tab/>
      </w:r>
      <w:r w:rsidRPr="003C6CCC">
        <w:rPr>
          <w:rFonts w:ascii="Times New Roman" w:hAnsi="Times New Roman" w:cs="Times New Roman"/>
        </w:rPr>
        <w:tab/>
        <w:t>20</w:t>
      </w:r>
    </w:p>
    <w:p w14:paraId="03C728F0" w14:textId="77777777" w:rsidR="00570DF1" w:rsidRPr="003C6CCC" w:rsidRDefault="00570DF1" w:rsidP="00570DF1">
      <w:pPr>
        <w:ind w:left="720"/>
        <w:rPr>
          <w:rFonts w:ascii="Times New Roman" w:hAnsi="Times New Roman" w:cs="Times New Roman"/>
        </w:rPr>
      </w:pPr>
      <w:proofErr w:type="spellStart"/>
      <w:r w:rsidRPr="003C6CCC">
        <w:rPr>
          <w:rFonts w:ascii="Times New Roman" w:hAnsi="Times New Roman" w:cs="Times New Roman"/>
        </w:rPr>
        <w:t>nec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veteres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Thebas</w:t>
      </w:r>
      <w:proofErr w:type="spellEnd"/>
      <w:r w:rsidRPr="003C6CCC">
        <w:rPr>
          <w:rFonts w:ascii="Times New Roman" w:hAnsi="Times New Roman" w:cs="Times New Roman"/>
        </w:rPr>
        <w:t xml:space="preserve">, </w:t>
      </w:r>
      <w:proofErr w:type="spellStart"/>
      <w:r w:rsidRPr="003C6CCC">
        <w:rPr>
          <w:rFonts w:ascii="Times New Roman" w:hAnsi="Times New Roman" w:cs="Times New Roman"/>
        </w:rPr>
        <w:t>nec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Pergama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nomen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Homeri</w:t>
      </w:r>
      <w:proofErr w:type="spellEnd"/>
      <w:r w:rsidRPr="003C6CCC">
        <w:rPr>
          <w:rFonts w:ascii="Times New Roman" w:hAnsi="Times New Roman" w:cs="Times New Roman"/>
        </w:rPr>
        <w:t>,</w:t>
      </w:r>
    </w:p>
    <w:p w14:paraId="0A7A409A" w14:textId="5D771C73" w:rsidR="00570DF1" w:rsidRPr="003C6CCC" w:rsidRDefault="00570DF1" w:rsidP="00570DF1">
      <w:pPr>
        <w:ind w:left="720" w:firstLine="360"/>
        <w:rPr>
          <w:rFonts w:ascii="Times New Roman" w:hAnsi="Times New Roman" w:cs="Times New Roman"/>
        </w:rPr>
      </w:pPr>
      <w:proofErr w:type="spellStart"/>
      <w:r w:rsidRPr="003C6CCC">
        <w:rPr>
          <w:rFonts w:ascii="Times New Roman" w:hAnsi="Times New Roman" w:cs="Times New Roman"/>
        </w:rPr>
        <w:t>Xer</w:t>
      </w:r>
      <w:r>
        <w:rPr>
          <w:rFonts w:ascii="Times New Roman" w:hAnsi="Times New Roman" w:cs="Times New Roman"/>
        </w:rPr>
        <w:t>x</w:t>
      </w:r>
      <w:r w:rsidRPr="003C6CCC">
        <w:rPr>
          <w:rFonts w:ascii="Times New Roman" w:hAnsi="Times New Roman" w:cs="Times New Roman"/>
        </w:rPr>
        <w:t>is</w:t>
      </w:r>
      <w:proofErr w:type="spellEnd"/>
      <w:r w:rsidRPr="003C6CCC">
        <w:rPr>
          <w:rFonts w:ascii="Times New Roman" w:hAnsi="Times New Roman" w:cs="Times New Roman"/>
        </w:rPr>
        <w:t xml:space="preserve"> et </w:t>
      </w:r>
      <w:proofErr w:type="spellStart"/>
      <w:r w:rsidRPr="003C6CCC">
        <w:rPr>
          <w:rFonts w:ascii="Times New Roman" w:hAnsi="Times New Roman" w:cs="Times New Roman"/>
        </w:rPr>
        <w:t>imperio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bina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coisse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vada</w:t>
      </w:r>
      <w:proofErr w:type="spellEnd"/>
      <w:r w:rsidRPr="003C6CCC">
        <w:rPr>
          <w:rFonts w:ascii="Times New Roman" w:hAnsi="Times New Roman" w:cs="Times New Roman"/>
        </w:rPr>
        <w:t xml:space="preserve">, </w:t>
      </w:r>
    </w:p>
    <w:p w14:paraId="0F0D1D61" w14:textId="3D8B436A" w:rsidR="00570DF1" w:rsidRPr="003C6CCC" w:rsidRDefault="00570DF1" w:rsidP="00570DF1">
      <w:pPr>
        <w:ind w:left="720"/>
        <w:rPr>
          <w:rFonts w:ascii="Times New Roman" w:hAnsi="Times New Roman" w:cs="Times New Roman"/>
        </w:rPr>
      </w:pPr>
      <w:proofErr w:type="spellStart"/>
      <w:r w:rsidRPr="003C6CCC">
        <w:rPr>
          <w:rFonts w:ascii="Times New Roman" w:hAnsi="Times New Roman" w:cs="Times New Roman"/>
        </w:rPr>
        <w:t>regnave</w:t>
      </w:r>
      <w:proofErr w:type="spellEnd"/>
      <w:r w:rsidRPr="003C6CCC">
        <w:rPr>
          <w:rFonts w:ascii="Times New Roman" w:hAnsi="Times New Roman" w:cs="Times New Roman"/>
        </w:rPr>
        <w:t xml:space="preserve"> prima Remi </w:t>
      </w:r>
      <w:proofErr w:type="spellStart"/>
      <w:r w:rsidRPr="003C6CCC">
        <w:rPr>
          <w:rFonts w:ascii="Times New Roman" w:hAnsi="Times New Roman" w:cs="Times New Roman"/>
        </w:rPr>
        <w:t>aut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animos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Carthagini</w:t>
      </w:r>
      <w:r>
        <w:rPr>
          <w:rFonts w:ascii="Times New Roman" w:hAnsi="Times New Roman" w:cs="Times New Roman"/>
        </w:rPr>
        <w:t>s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altae</w:t>
      </w:r>
      <w:proofErr w:type="spellEnd"/>
      <w:r w:rsidRPr="003C6CCC">
        <w:rPr>
          <w:rFonts w:ascii="Times New Roman" w:hAnsi="Times New Roman" w:cs="Times New Roman"/>
        </w:rPr>
        <w:t>,</w:t>
      </w:r>
    </w:p>
    <w:p w14:paraId="052CC605" w14:textId="77777777" w:rsidR="00570DF1" w:rsidRPr="003C6CCC" w:rsidRDefault="00570DF1" w:rsidP="00570DF1">
      <w:pPr>
        <w:ind w:left="720" w:firstLine="360"/>
        <w:rPr>
          <w:rFonts w:ascii="Times New Roman" w:hAnsi="Times New Roman" w:cs="Times New Roman"/>
        </w:rPr>
      </w:pPr>
      <w:proofErr w:type="spellStart"/>
      <w:r w:rsidRPr="003C6CCC">
        <w:rPr>
          <w:rFonts w:ascii="Times New Roman" w:hAnsi="Times New Roman" w:cs="Times New Roman"/>
        </w:rPr>
        <w:t>Cimbrorumque</w:t>
      </w:r>
      <w:proofErr w:type="spellEnd"/>
      <w:r w:rsidRPr="003C6CCC">
        <w:rPr>
          <w:rFonts w:ascii="Times New Roman" w:hAnsi="Times New Roman" w:cs="Times New Roman"/>
        </w:rPr>
        <w:t xml:space="preserve"> minas et bene </w:t>
      </w:r>
      <w:proofErr w:type="spellStart"/>
      <w:r w:rsidRPr="003C6CCC">
        <w:rPr>
          <w:rFonts w:ascii="Times New Roman" w:hAnsi="Times New Roman" w:cs="Times New Roman"/>
        </w:rPr>
        <w:t>facta</w:t>
      </w:r>
      <w:proofErr w:type="spellEnd"/>
      <w:r w:rsidRPr="003C6CCC">
        <w:rPr>
          <w:rFonts w:ascii="Times New Roman" w:hAnsi="Times New Roman" w:cs="Times New Roman"/>
        </w:rPr>
        <w:t xml:space="preserve"> Mari: </w:t>
      </w:r>
    </w:p>
    <w:p w14:paraId="21B54EA3" w14:textId="77777777" w:rsidR="00570DF1" w:rsidRPr="003C6CCC" w:rsidRDefault="00570DF1" w:rsidP="00570DF1">
      <w:pPr>
        <w:ind w:left="720"/>
        <w:rPr>
          <w:rFonts w:ascii="Times New Roman" w:hAnsi="Times New Roman" w:cs="Times New Roman"/>
        </w:rPr>
      </w:pPr>
      <w:bookmarkStart w:id="1" w:name="_Hlk80961356"/>
      <w:proofErr w:type="spellStart"/>
      <w:r w:rsidRPr="003C6CCC">
        <w:rPr>
          <w:rFonts w:ascii="Times New Roman" w:hAnsi="Times New Roman" w:cs="Times New Roman"/>
        </w:rPr>
        <w:t>bellaque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resque</w:t>
      </w:r>
      <w:proofErr w:type="spellEnd"/>
      <w:r w:rsidRPr="003C6CCC">
        <w:rPr>
          <w:rFonts w:ascii="Times New Roman" w:hAnsi="Times New Roman" w:cs="Times New Roman"/>
        </w:rPr>
        <w:t xml:space="preserve"> tui </w:t>
      </w:r>
      <w:proofErr w:type="spellStart"/>
      <w:r w:rsidRPr="003C6CCC">
        <w:rPr>
          <w:rFonts w:ascii="Times New Roman" w:hAnsi="Times New Roman" w:cs="Times New Roman"/>
        </w:rPr>
        <w:t>memorarem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Caesaris</w:t>
      </w:r>
      <w:bookmarkEnd w:id="1"/>
      <w:proofErr w:type="spellEnd"/>
      <w:r w:rsidRPr="003C6CCC">
        <w:rPr>
          <w:rFonts w:ascii="Times New Roman" w:hAnsi="Times New Roman" w:cs="Times New Roman"/>
        </w:rPr>
        <w:t xml:space="preserve">, et </w:t>
      </w:r>
      <w:proofErr w:type="spellStart"/>
      <w:r w:rsidRPr="003C6CCC">
        <w:rPr>
          <w:rFonts w:ascii="Times New Roman" w:hAnsi="Times New Roman" w:cs="Times New Roman"/>
        </w:rPr>
        <w:t>tu</w:t>
      </w:r>
      <w:proofErr w:type="spellEnd"/>
      <w:r w:rsidRPr="003C6CCC">
        <w:rPr>
          <w:rFonts w:ascii="Times New Roman" w:hAnsi="Times New Roman" w:cs="Times New Roman"/>
        </w:rPr>
        <w:t xml:space="preserve">          </w:t>
      </w:r>
      <w:r w:rsidRPr="003C6CCC">
        <w:rPr>
          <w:rFonts w:ascii="Times New Roman" w:hAnsi="Times New Roman" w:cs="Times New Roman"/>
        </w:rPr>
        <w:tab/>
        <w:t xml:space="preserve">25     </w:t>
      </w:r>
    </w:p>
    <w:p w14:paraId="43968C1F" w14:textId="77777777" w:rsidR="00570DF1" w:rsidRPr="003C6CCC" w:rsidRDefault="00570DF1" w:rsidP="00570DF1">
      <w:pPr>
        <w:ind w:left="720" w:firstLine="360"/>
        <w:rPr>
          <w:rFonts w:ascii="Times New Roman" w:hAnsi="Times New Roman" w:cs="Times New Roman"/>
        </w:rPr>
      </w:pPr>
      <w:proofErr w:type="spellStart"/>
      <w:r w:rsidRPr="003C6CCC">
        <w:rPr>
          <w:rFonts w:ascii="Times New Roman" w:hAnsi="Times New Roman" w:cs="Times New Roman"/>
        </w:rPr>
        <w:t>Caesare</w:t>
      </w:r>
      <w:proofErr w:type="spellEnd"/>
      <w:r w:rsidRPr="003C6CCC">
        <w:rPr>
          <w:rFonts w:ascii="Times New Roman" w:hAnsi="Times New Roman" w:cs="Times New Roman"/>
        </w:rPr>
        <w:t xml:space="preserve"> sub </w:t>
      </w:r>
      <w:proofErr w:type="spellStart"/>
      <w:r w:rsidRPr="003C6CCC">
        <w:rPr>
          <w:rFonts w:ascii="Times New Roman" w:hAnsi="Times New Roman" w:cs="Times New Roman"/>
        </w:rPr>
        <w:t>magno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cura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secunda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fores</w:t>
      </w:r>
      <w:proofErr w:type="spellEnd"/>
      <w:r w:rsidRPr="003C6CCC">
        <w:rPr>
          <w:rFonts w:ascii="Times New Roman" w:hAnsi="Times New Roman" w:cs="Times New Roman"/>
        </w:rPr>
        <w:t xml:space="preserve">. </w:t>
      </w:r>
    </w:p>
    <w:p w14:paraId="018A50FD" w14:textId="77777777" w:rsidR="00570DF1" w:rsidRPr="003C6CCC" w:rsidRDefault="00570DF1" w:rsidP="00570DF1">
      <w:pPr>
        <w:ind w:left="720"/>
        <w:rPr>
          <w:rFonts w:ascii="Times New Roman" w:hAnsi="Times New Roman" w:cs="Times New Roman"/>
        </w:rPr>
      </w:pPr>
      <w:proofErr w:type="spellStart"/>
      <w:r w:rsidRPr="003C6CCC">
        <w:rPr>
          <w:rFonts w:ascii="Times New Roman" w:hAnsi="Times New Roman" w:cs="Times New Roman"/>
        </w:rPr>
        <w:t>nam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quotiens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Mutinam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aut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civilia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busta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Philippos</w:t>
      </w:r>
      <w:proofErr w:type="spellEnd"/>
    </w:p>
    <w:p w14:paraId="3251B794" w14:textId="77777777" w:rsidR="00570DF1" w:rsidRPr="003C6CCC" w:rsidRDefault="00570DF1" w:rsidP="00570DF1">
      <w:pPr>
        <w:ind w:left="720" w:firstLine="360"/>
        <w:rPr>
          <w:rFonts w:ascii="Times New Roman" w:hAnsi="Times New Roman" w:cs="Times New Roman"/>
        </w:rPr>
      </w:pPr>
      <w:proofErr w:type="spellStart"/>
      <w:r w:rsidRPr="003C6CCC">
        <w:rPr>
          <w:rFonts w:ascii="Times New Roman" w:hAnsi="Times New Roman" w:cs="Times New Roman"/>
        </w:rPr>
        <w:t>aut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canerem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Siculae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classica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bella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fugae</w:t>
      </w:r>
      <w:proofErr w:type="spellEnd"/>
      <w:r w:rsidRPr="003C6CCC">
        <w:rPr>
          <w:rFonts w:ascii="Times New Roman" w:hAnsi="Times New Roman" w:cs="Times New Roman"/>
        </w:rPr>
        <w:t>,</w:t>
      </w:r>
    </w:p>
    <w:p w14:paraId="03FC6F0E" w14:textId="77777777" w:rsidR="00570DF1" w:rsidRPr="003C6CCC" w:rsidRDefault="00570DF1" w:rsidP="00570DF1">
      <w:pPr>
        <w:ind w:left="720"/>
        <w:rPr>
          <w:rFonts w:ascii="Times New Roman" w:hAnsi="Times New Roman" w:cs="Times New Roman"/>
        </w:rPr>
      </w:pPr>
      <w:proofErr w:type="spellStart"/>
      <w:r w:rsidRPr="003C6CCC">
        <w:rPr>
          <w:rFonts w:ascii="Times New Roman" w:hAnsi="Times New Roman" w:cs="Times New Roman"/>
        </w:rPr>
        <w:t>eversosque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focos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antiquae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gentis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Etruscae</w:t>
      </w:r>
      <w:proofErr w:type="spellEnd"/>
      <w:r w:rsidRPr="003C6CCC">
        <w:rPr>
          <w:rFonts w:ascii="Times New Roman" w:hAnsi="Times New Roman" w:cs="Times New Roman"/>
        </w:rPr>
        <w:t>,</w:t>
      </w:r>
    </w:p>
    <w:p w14:paraId="063D133D" w14:textId="77777777" w:rsidR="00570DF1" w:rsidRPr="003C6CCC" w:rsidRDefault="00570DF1" w:rsidP="00570DF1">
      <w:pPr>
        <w:tabs>
          <w:tab w:val="left" w:pos="1080"/>
        </w:tabs>
        <w:rPr>
          <w:rFonts w:ascii="Times New Roman" w:hAnsi="Times New Roman" w:cs="Times New Roman"/>
        </w:rPr>
      </w:pPr>
      <w:r w:rsidRPr="003C6CCC">
        <w:rPr>
          <w:rFonts w:ascii="Times New Roman" w:hAnsi="Times New Roman" w:cs="Times New Roman"/>
        </w:rPr>
        <w:tab/>
        <w:t xml:space="preserve">et </w:t>
      </w:r>
      <w:proofErr w:type="spellStart"/>
      <w:r w:rsidRPr="003C6CCC">
        <w:rPr>
          <w:rFonts w:ascii="Times New Roman" w:hAnsi="Times New Roman" w:cs="Times New Roman"/>
        </w:rPr>
        <w:t>Ptolemaeei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litora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capta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Phari</w:t>
      </w:r>
      <w:proofErr w:type="spellEnd"/>
      <w:r w:rsidRPr="003C6CCC">
        <w:rPr>
          <w:rFonts w:ascii="Times New Roman" w:hAnsi="Times New Roman" w:cs="Times New Roman"/>
        </w:rPr>
        <w:t xml:space="preserve">, </w:t>
      </w:r>
      <w:r w:rsidRPr="003C6CCC">
        <w:rPr>
          <w:rFonts w:ascii="Times New Roman" w:hAnsi="Times New Roman" w:cs="Times New Roman"/>
        </w:rPr>
        <w:tab/>
      </w:r>
      <w:r w:rsidRPr="003C6CCC">
        <w:rPr>
          <w:rFonts w:ascii="Times New Roman" w:hAnsi="Times New Roman" w:cs="Times New Roman"/>
        </w:rPr>
        <w:tab/>
      </w:r>
      <w:r w:rsidRPr="003C6CCC">
        <w:rPr>
          <w:rFonts w:ascii="Times New Roman" w:hAnsi="Times New Roman" w:cs="Times New Roman"/>
        </w:rPr>
        <w:tab/>
      </w:r>
      <w:r w:rsidRPr="003C6CCC">
        <w:rPr>
          <w:rFonts w:ascii="Times New Roman" w:hAnsi="Times New Roman" w:cs="Times New Roman"/>
        </w:rPr>
        <w:tab/>
        <w:t>30</w:t>
      </w:r>
    </w:p>
    <w:p w14:paraId="7017CE41" w14:textId="77777777" w:rsidR="00570DF1" w:rsidRPr="003C6CCC" w:rsidRDefault="00570DF1" w:rsidP="00570DF1">
      <w:pPr>
        <w:ind w:left="720"/>
        <w:rPr>
          <w:rFonts w:ascii="Times New Roman" w:hAnsi="Times New Roman" w:cs="Times New Roman"/>
        </w:rPr>
      </w:pPr>
      <w:proofErr w:type="spellStart"/>
      <w:r w:rsidRPr="003C6CCC">
        <w:rPr>
          <w:rFonts w:ascii="Times New Roman" w:hAnsi="Times New Roman" w:cs="Times New Roman"/>
        </w:rPr>
        <w:t>aut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canerem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Aegyptum</w:t>
      </w:r>
      <w:proofErr w:type="spellEnd"/>
      <w:r w:rsidRPr="003C6CCC">
        <w:rPr>
          <w:rFonts w:ascii="Times New Roman" w:hAnsi="Times New Roman" w:cs="Times New Roman"/>
        </w:rPr>
        <w:t xml:space="preserve"> et </w:t>
      </w:r>
      <w:proofErr w:type="spellStart"/>
      <w:r w:rsidRPr="003C6CCC">
        <w:rPr>
          <w:rFonts w:ascii="Times New Roman" w:hAnsi="Times New Roman" w:cs="Times New Roman"/>
        </w:rPr>
        <w:t>Nilum</w:t>
      </w:r>
      <w:proofErr w:type="spellEnd"/>
      <w:r w:rsidRPr="003C6CCC">
        <w:rPr>
          <w:rFonts w:ascii="Times New Roman" w:hAnsi="Times New Roman" w:cs="Times New Roman"/>
        </w:rPr>
        <w:t xml:space="preserve">, cum </w:t>
      </w:r>
      <w:proofErr w:type="spellStart"/>
      <w:r w:rsidRPr="003C6CCC">
        <w:rPr>
          <w:rFonts w:ascii="Times New Roman" w:hAnsi="Times New Roman" w:cs="Times New Roman"/>
        </w:rPr>
        <w:t>attractus</w:t>
      </w:r>
      <w:proofErr w:type="spellEnd"/>
      <w:r w:rsidRPr="003C6CCC">
        <w:rPr>
          <w:rFonts w:ascii="Times New Roman" w:hAnsi="Times New Roman" w:cs="Times New Roman"/>
        </w:rPr>
        <w:t xml:space="preserve"> in </w:t>
      </w:r>
      <w:proofErr w:type="spellStart"/>
      <w:r w:rsidRPr="003C6CCC">
        <w:rPr>
          <w:rFonts w:ascii="Times New Roman" w:hAnsi="Times New Roman" w:cs="Times New Roman"/>
        </w:rPr>
        <w:t>urbem</w:t>
      </w:r>
      <w:proofErr w:type="spellEnd"/>
    </w:p>
    <w:p w14:paraId="5C5099EC" w14:textId="77777777" w:rsidR="00570DF1" w:rsidRPr="003C6CCC" w:rsidRDefault="00570DF1" w:rsidP="00570DF1">
      <w:pPr>
        <w:ind w:left="720" w:firstLine="360"/>
        <w:rPr>
          <w:rFonts w:ascii="Times New Roman" w:hAnsi="Times New Roman" w:cs="Times New Roman"/>
        </w:rPr>
      </w:pPr>
      <w:proofErr w:type="spellStart"/>
      <w:r w:rsidRPr="003C6CCC">
        <w:rPr>
          <w:rFonts w:ascii="Times New Roman" w:hAnsi="Times New Roman" w:cs="Times New Roman"/>
        </w:rPr>
        <w:t>septem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captivis</w:t>
      </w:r>
      <w:proofErr w:type="spellEnd"/>
      <w:r w:rsidRPr="003C6CCC">
        <w:rPr>
          <w:rFonts w:ascii="Times New Roman" w:hAnsi="Times New Roman" w:cs="Times New Roman"/>
        </w:rPr>
        <w:t xml:space="preserve"> debilis </w:t>
      </w:r>
      <w:proofErr w:type="spellStart"/>
      <w:r w:rsidRPr="003C6CCC">
        <w:rPr>
          <w:rFonts w:ascii="Times New Roman" w:hAnsi="Times New Roman" w:cs="Times New Roman"/>
        </w:rPr>
        <w:t>ibat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aquis</w:t>
      </w:r>
      <w:proofErr w:type="spellEnd"/>
      <w:r w:rsidRPr="003C6CCC">
        <w:rPr>
          <w:rFonts w:ascii="Times New Roman" w:hAnsi="Times New Roman" w:cs="Times New Roman"/>
        </w:rPr>
        <w:t>,</w:t>
      </w:r>
    </w:p>
    <w:p w14:paraId="1B2DD02C" w14:textId="77777777" w:rsidR="00570DF1" w:rsidRPr="003C6CCC" w:rsidRDefault="00570DF1" w:rsidP="00570DF1">
      <w:pPr>
        <w:ind w:left="720"/>
        <w:rPr>
          <w:rFonts w:ascii="Times New Roman" w:hAnsi="Times New Roman" w:cs="Times New Roman"/>
        </w:rPr>
      </w:pPr>
      <w:proofErr w:type="spellStart"/>
      <w:r w:rsidRPr="003C6CCC">
        <w:rPr>
          <w:rFonts w:ascii="Times New Roman" w:hAnsi="Times New Roman" w:cs="Times New Roman"/>
        </w:rPr>
        <w:t>aut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regum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auratis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circumdata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colla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catenis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</w:p>
    <w:p w14:paraId="4797EEDE" w14:textId="77777777" w:rsidR="00570DF1" w:rsidRPr="003C6CCC" w:rsidRDefault="00570DF1" w:rsidP="00570DF1">
      <w:pPr>
        <w:ind w:left="720" w:firstLine="360"/>
        <w:rPr>
          <w:rFonts w:ascii="Times New Roman" w:hAnsi="Times New Roman" w:cs="Times New Roman"/>
        </w:rPr>
      </w:pPr>
      <w:proofErr w:type="spellStart"/>
      <w:r w:rsidRPr="003C6CCC">
        <w:rPr>
          <w:rFonts w:ascii="Times New Roman" w:hAnsi="Times New Roman" w:cs="Times New Roman"/>
        </w:rPr>
        <w:t>Actiaque</w:t>
      </w:r>
      <w:proofErr w:type="spellEnd"/>
      <w:r w:rsidRPr="003C6CCC">
        <w:rPr>
          <w:rFonts w:ascii="Times New Roman" w:hAnsi="Times New Roman" w:cs="Times New Roman"/>
        </w:rPr>
        <w:t xml:space="preserve"> in Sacra </w:t>
      </w:r>
      <w:proofErr w:type="spellStart"/>
      <w:r w:rsidRPr="003C6CCC">
        <w:rPr>
          <w:rFonts w:ascii="Times New Roman" w:hAnsi="Times New Roman" w:cs="Times New Roman"/>
        </w:rPr>
        <w:t>currere</w:t>
      </w:r>
      <w:proofErr w:type="spellEnd"/>
      <w:r w:rsidRPr="003C6CCC">
        <w:rPr>
          <w:rFonts w:ascii="Times New Roman" w:hAnsi="Times New Roman" w:cs="Times New Roman"/>
        </w:rPr>
        <w:t xml:space="preserve"> rostra Via</w:t>
      </w:r>
    </w:p>
    <w:p w14:paraId="2AB38E0C" w14:textId="77777777" w:rsidR="00570DF1" w:rsidRPr="003C6CCC" w:rsidRDefault="00570DF1" w:rsidP="00570DF1">
      <w:pPr>
        <w:ind w:left="720"/>
        <w:rPr>
          <w:rFonts w:ascii="Times New Roman" w:hAnsi="Times New Roman" w:cs="Times New Roman"/>
        </w:rPr>
      </w:pPr>
      <w:proofErr w:type="spellStart"/>
      <w:r w:rsidRPr="003C6CCC">
        <w:rPr>
          <w:rFonts w:ascii="Times New Roman" w:hAnsi="Times New Roman" w:cs="Times New Roman"/>
        </w:rPr>
        <w:t>te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mea</w:t>
      </w:r>
      <w:proofErr w:type="spellEnd"/>
      <w:r w:rsidRPr="003C6CCC">
        <w:rPr>
          <w:rFonts w:ascii="Times New Roman" w:hAnsi="Times New Roman" w:cs="Times New Roman"/>
        </w:rPr>
        <w:t xml:space="preserve"> Musa </w:t>
      </w:r>
      <w:proofErr w:type="spellStart"/>
      <w:r w:rsidRPr="003C6CCC">
        <w:rPr>
          <w:rFonts w:ascii="Times New Roman" w:hAnsi="Times New Roman" w:cs="Times New Roman"/>
        </w:rPr>
        <w:t>illis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contexteret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armis</w:t>
      </w:r>
      <w:proofErr w:type="spellEnd"/>
      <w:r w:rsidRPr="003C6CCC">
        <w:rPr>
          <w:rFonts w:ascii="Times New Roman" w:hAnsi="Times New Roman" w:cs="Times New Roman"/>
        </w:rPr>
        <w:tab/>
      </w:r>
      <w:r w:rsidRPr="003C6CCC">
        <w:rPr>
          <w:rFonts w:ascii="Times New Roman" w:hAnsi="Times New Roman" w:cs="Times New Roman"/>
        </w:rPr>
        <w:tab/>
      </w:r>
      <w:r w:rsidRPr="003C6CCC">
        <w:rPr>
          <w:rFonts w:ascii="Times New Roman" w:hAnsi="Times New Roman" w:cs="Times New Roman"/>
        </w:rPr>
        <w:tab/>
      </w:r>
      <w:r w:rsidRPr="003C6CCC">
        <w:rPr>
          <w:rFonts w:ascii="Times New Roman" w:hAnsi="Times New Roman" w:cs="Times New Roman"/>
        </w:rPr>
        <w:tab/>
        <w:t>35</w:t>
      </w:r>
    </w:p>
    <w:p w14:paraId="455D1C34" w14:textId="782FA6E7" w:rsidR="00570DF1" w:rsidRPr="003C6CCC" w:rsidRDefault="00570DF1" w:rsidP="00570DF1">
      <w:pPr>
        <w:ind w:left="720" w:firstLine="360"/>
        <w:rPr>
          <w:rFonts w:ascii="Times New Roman" w:hAnsi="Times New Roman" w:cs="Times New Roman"/>
        </w:rPr>
      </w:pPr>
      <w:bookmarkStart w:id="2" w:name="_Hlk80961514"/>
      <w:r w:rsidRPr="003C6CCC">
        <w:rPr>
          <w:rFonts w:ascii="Times New Roman" w:hAnsi="Times New Roman" w:cs="Times New Roman"/>
        </w:rPr>
        <w:t xml:space="preserve">et </w:t>
      </w:r>
      <w:proofErr w:type="spellStart"/>
      <w:r w:rsidRPr="003C6CCC">
        <w:rPr>
          <w:rFonts w:ascii="Times New Roman" w:hAnsi="Times New Roman" w:cs="Times New Roman"/>
        </w:rPr>
        <w:t>sumpta</w:t>
      </w:r>
      <w:proofErr w:type="spellEnd"/>
      <w:r w:rsidRPr="003C6CCC">
        <w:rPr>
          <w:rFonts w:ascii="Times New Roman" w:hAnsi="Times New Roman" w:cs="Times New Roman"/>
        </w:rPr>
        <w:t xml:space="preserve"> et </w:t>
      </w:r>
      <w:proofErr w:type="spellStart"/>
      <w:r w:rsidRPr="003C6CCC">
        <w:rPr>
          <w:rFonts w:ascii="Times New Roman" w:hAnsi="Times New Roman" w:cs="Times New Roman"/>
        </w:rPr>
        <w:t>posita</w:t>
      </w:r>
      <w:proofErr w:type="spellEnd"/>
      <w:r w:rsidRPr="003C6CCC">
        <w:rPr>
          <w:rFonts w:ascii="Times New Roman" w:hAnsi="Times New Roman" w:cs="Times New Roman"/>
        </w:rPr>
        <w:t xml:space="preserve"> pace </w:t>
      </w:r>
      <w:r>
        <w:rPr>
          <w:rFonts w:ascii="Times New Roman" w:hAnsi="Times New Roman" w:cs="Times New Roman"/>
        </w:rPr>
        <w:t xml:space="preserve">fidele </w:t>
      </w:r>
      <w:r w:rsidRPr="003C6CCC">
        <w:rPr>
          <w:rFonts w:ascii="Times New Roman" w:hAnsi="Times New Roman" w:cs="Times New Roman"/>
        </w:rPr>
        <w:t xml:space="preserve">caput </w:t>
      </w:r>
      <w:bookmarkEnd w:id="2"/>
    </w:p>
    <w:p w14:paraId="200FD96C" w14:textId="77777777" w:rsidR="00570DF1" w:rsidRPr="003C6CCC" w:rsidRDefault="00570DF1" w:rsidP="00570DF1">
      <w:pPr>
        <w:rPr>
          <w:rFonts w:ascii="Times New Roman" w:hAnsi="Times New Roman" w:cs="Times New Roman"/>
        </w:rPr>
      </w:pPr>
    </w:p>
    <w:p w14:paraId="1B14D89B" w14:textId="6B2B4AFB" w:rsidR="00570DF1" w:rsidRPr="003C6CCC" w:rsidRDefault="00570DF1" w:rsidP="00570DF1">
      <w:pPr>
        <w:ind w:left="720" w:right="720"/>
        <w:rPr>
          <w:rFonts w:ascii="Times New Roman" w:hAnsi="Times New Roman" w:cs="Times New Roman"/>
        </w:rPr>
      </w:pPr>
      <w:r w:rsidRPr="003C6CCC">
        <w:rPr>
          <w:rFonts w:ascii="Times New Roman" w:hAnsi="Times New Roman" w:cs="Times New Roman"/>
        </w:rPr>
        <w:t xml:space="preserve">…I’d not sing Titans; Ossa </w:t>
      </w:r>
      <w:r w:rsidR="00FC4A2D">
        <w:rPr>
          <w:rFonts w:ascii="Times New Roman" w:hAnsi="Times New Roman" w:cs="Times New Roman"/>
        </w:rPr>
        <w:t xml:space="preserve">put </w:t>
      </w:r>
      <w:r w:rsidRPr="003C6CCC">
        <w:rPr>
          <w:rFonts w:ascii="Times New Roman" w:hAnsi="Times New Roman" w:cs="Times New Roman"/>
        </w:rPr>
        <w:t xml:space="preserve">on Olympus, </w:t>
      </w:r>
      <w:r w:rsidR="00FC4A2D">
        <w:rPr>
          <w:rFonts w:ascii="Times New Roman" w:hAnsi="Times New Roman" w:cs="Times New Roman"/>
        </w:rPr>
        <w:t>as</w:t>
      </w:r>
      <w:r w:rsidRPr="003C6CCC">
        <w:rPr>
          <w:rFonts w:ascii="Times New Roman" w:hAnsi="Times New Roman" w:cs="Times New Roman"/>
        </w:rPr>
        <w:t xml:space="preserve"> Pelion a road to Heaven; </w:t>
      </w:r>
      <w:r w:rsidR="00FC4A2D">
        <w:rPr>
          <w:rFonts w:ascii="Times New Roman" w:hAnsi="Times New Roman" w:cs="Times New Roman"/>
        </w:rPr>
        <w:t>n</w:t>
      </w:r>
      <w:r w:rsidRPr="003C6CCC">
        <w:rPr>
          <w:rFonts w:ascii="Times New Roman" w:hAnsi="Times New Roman" w:cs="Times New Roman"/>
        </w:rPr>
        <w:t xml:space="preserve">or ancient Thebes; or Troy </w:t>
      </w:r>
      <w:r w:rsidR="00FC4A2D">
        <w:rPr>
          <w:rFonts w:ascii="Times New Roman" w:hAnsi="Times New Roman" w:cs="Times New Roman"/>
        </w:rPr>
        <w:t xml:space="preserve">the name of </w:t>
      </w:r>
      <w:r w:rsidRPr="003C6CCC">
        <w:rPr>
          <w:rFonts w:ascii="Times New Roman" w:hAnsi="Times New Roman" w:cs="Times New Roman"/>
        </w:rPr>
        <w:t>Homer; or split seas meeting at Xerxes’s order;</w:t>
      </w:r>
      <w:r w:rsidR="00FC4A2D">
        <w:rPr>
          <w:rFonts w:ascii="Times New Roman" w:hAnsi="Times New Roman" w:cs="Times New Roman"/>
        </w:rPr>
        <w:t xml:space="preserve"> or</w:t>
      </w:r>
      <w:r w:rsidRPr="003C6CCC">
        <w:rPr>
          <w:rFonts w:ascii="Times New Roman" w:hAnsi="Times New Roman" w:cs="Times New Roman"/>
        </w:rPr>
        <w:t xml:space="preserve"> Remus’s first kingdom, or the spirit</w:t>
      </w:r>
      <w:r w:rsidR="00FC4A2D">
        <w:rPr>
          <w:rFonts w:ascii="Times New Roman" w:hAnsi="Times New Roman" w:cs="Times New Roman"/>
        </w:rPr>
        <w:t>s</w:t>
      </w:r>
      <w:r w:rsidRPr="003C6CCC">
        <w:rPr>
          <w:rFonts w:ascii="Times New Roman" w:hAnsi="Times New Roman" w:cs="Times New Roman"/>
        </w:rPr>
        <w:t xml:space="preserve"> of proud Carthage, or the German threat</w:t>
      </w:r>
      <w:r w:rsidR="00FC4A2D">
        <w:rPr>
          <w:rFonts w:ascii="Times New Roman" w:hAnsi="Times New Roman" w:cs="Times New Roman"/>
        </w:rPr>
        <w:t>s</w:t>
      </w:r>
      <w:r w:rsidRPr="003C6CCC">
        <w:rPr>
          <w:rFonts w:ascii="Times New Roman" w:hAnsi="Times New Roman" w:cs="Times New Roman"/>
        </w:rPr>
        <w:t xml:space="preserve"> and Marius’s service. I’d remember the wars of your Caesar, his doings, and you, un</w:t>
      </w:r>
      <w:r w:rsidRPr="003C6CCC">
        <w:rPr>
          <w:rFonts w:ascii="Times New Roman" w:hAnsi="Times New Roman" w:cs="Times New Roman"/>
        </w:rPr>
        <w:softHyphen/>
        <w:t>der mighty Caesar, my next concern.</w:t>
      </w:r>
    </w:p>
    <w:p w14:paraId="09C67A05" w14:textId="77777777" w:rsidR="00570DF1" w:rsidRPr="003C6CCC" w:rsidRDefault="00570DF1" w:rsidP="00570DF1">
      <w:pPr>
        <w:ind w:left="720" w:right="720"/>
        <w:rPr>
          <w:rFonts w:ascii="Times New Roman" w:hAnsi="Times New Roman" w:cs="Times New Roman"/>
        </w:rPr>
      </w:pPr>
    </w:p>
    <w:p w14:paraId="1E43BEC7" w14:textId="35B5063D" w:rsidR="00570DF1" w:rsidRDefault="00570DF1" w:rsidP="00570DF1">
      <w:pPr>
        <w:ind w:left="720" w:right="720"/>
        <w:rPr>
          <w:rFonts w:ascii="Times New Roman" w:hAnsi="Times New Roman" w:cs="Times New Roman"/>
        </w:rPr>
      </w:pPr>
      <w:r w:rsidRPr="003C6CCC">
        <w:rPr>
          <w:rFonts w:ascii="Times New Roman" w:hAnsi="Times New Roman" w:cs="Times New Roman"/>
        </w:rPr>
        <w:t xml:space="preserve">As often as I sang </w:t>
      </w:r>
      <w:proofErr w:type="spellStart"/>
      <w:r w:rsidRPr="003C6CCC">
        <w:rPr>
          <w:rFonts w:ascii="Times New Roman" w:hAnsi="Times New Roman" w:cs="Times New Roman"/>
        </w:rPr>
        <w:t>Mutina</w:t>
      </w:r>
      <w:proofErr w:type="spellEnd"/>
      <w:r w:rsidRPr="003C6CCC">
        <w:rPr>
          <w:rFonts w:ascii="Times New Roman" w:hAnsi="Times New Roman" w:cs="Times New Roman"/>
        </w:rPr>
        <w:t>; Philippi, the citizens graveyard; the sea-fights in that Sicilian rout; the ruined Etruscan fires of the former race; Ptolemy’s Pharos, its captive shore; or sang of Egypt and Nile, when crippled, in mourning, he ran through the city, with seven imprisoned streams; or the necks of kings hung round with golden chains; or Actium’s prows on the Sacred Way; my Muse would al</w:t>
      </w:r>
      <w:r w:rsidRPr="003C6CCC">
        <w:rPr>
          <w:rFonts w:ascii="Times New Roman" w:hAnsi="Times New Roman" w:cs="Times New Roman"/>
        </w:rPr>
        <w:softHyphen/>
        <w:t>ways weave you into those wars, mind loyal at making or breaking peace.</w:t>
      </w:r>
      <w:r w:rsidRPr="003C6CCC">
        <w:rPr>
          <w:rStyle w:val="FootnoteReference"/>
          <w:rFonts w:ascii="Times New Roman" w:hAnsi="Times New Roman" w:cs="Times New Roman"/>
        </w:rPr>
        <w:footnoteReference w:id="1"/>
      </w:r>
    </w:p>
    <w:p w14:paraId="7CBD1ECF" w14:textId="7E53E46E" w:rsidR="00924223" w:rsidRDefault="00924223" w:rsidP="00570DF1">
      <w:pPr>
        <w:ind w:left="720" w:right="720"/>
        <w:rPr>
          <w:rFonts w:ascii="Times New Roman" w:hAnsi="Times New Roman" w:cs="Times New Roman"/>
        </w:rPr>
      </w:pPr>
    </w:p>
    <w:p w14:paraId="736F4C44" w14:textId="420313CB" w:rsidR="00924223" w:rsidRDefault="00924223" w:rsidP="00570DF1">
      <w:pPr>
        <w:ind w:left="720" w:right="720"/>
        <w:rPr>
          <w:rFonts w:ascii="Times New Roman" w:hAnsi="Times New Roman" w:cs="Times New Roman"/>
          <w:b/>
          <w:bCs/>
        </w:rPr>
      </w:pPr>
      <w:r w:rsidRPr="00924223">
        <w:rPr>
          <w:rFonts w:ascii="Times New Roman" w:hAnsi="Times New Roman" w:cs="Times New Roman"/>
          <w:b/>
          <w:bCs/>
        </w:rPr>
        <w:t>Dem Bones</w:t>
      </w:r>
      <w:r>
        <w:rPr>
          <w:rFonts w:ascii="Times New Roman" w:hAnsi="Times New Roman" w:cs="Times New Roman"/>
          <w:b/>
          <w:bCs/>
        </w:rPr>
        <w:t>:</w:t>
      </w:r>
    </w:p>
    <w:p w14:paraId="0B1B180F" w14:textId="77777777" w:rsidR="002C4169" w:rsidRDefault="002C4169" w:rsidP="00570DF1">
      <w:pPr>
        <w:ind w:left="720" w:right="720"/>
        <w:rPr>
          <w:rFonts w:ascii="Times New Roman" w:hAnsi="Times New Roman" w:cs="Times New Roman"/>
          <w:b/>
          <w:bCs/>
        </w:rPr>
      </w:pPr>
    </w:p>
    <w:p w14:paraId="4D91E3EE" w14:textId="3D97F29F" w:rsidR="002C4169" w:rsidRPr="002C4169" w:rsidRDefault="00337E0C" w:rsidP="002C4169">
      <w:pPr>
        <w:ind w:left="720" w:righ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Figure 2: </w:t>
      </w:r>
      <w:r w:rsidR="002C4169">
        <w:rPr>
          <w:rFonts w:ascii="Times New Roman" w:hAnsi="Times New Roman" w:cs="Times New Roman"/>
          <w:b/>
          <w:bCs/>
        </w:rPr>
        <w:t>Prop. 1.22:</w:t>
      </w:r>
    </w:p>
    <w:p w14:paraId="29474113" w14:textId="5D6B3CBC" w:rsidR="002C4169" w:rsidRPr="00707B7E" w:rsidRDefault="002C4169" w:rsidP="002C4169">
      <w:pPr>
        <w:ind w:left="1440" w:right="720"/>
        <w:rPr>
          <w:rFonts w:ascii="Times New Roman" w:hAnsi="Times New Roman" w:cs="Times New Roman"/>
        </w:rPr>
      </w:pPr>
      <w:proofErr w:type="spellStart"/>
      <w:r w:rsidRPr="00707B7E">
        <w:rPr>
          <w:rFonts w:ascii="Times New Roman" w:hAnsi="Times New Roman" w:cs="Times New Roman"/>
        </w:rPr>
        <w:t>Qualis</w:t>
      </w:r>
      <w:proofErr w:type="spellEnd"/>
      <w:r w:rsidRPr="00707B7E">
        <w:rPr>
          <w:rFonts w:ascii="Times New Roman" w:hAnsi="Times New Roman" w:cs="Times New Roman"/>
        </w:rPr>
        <w:t xml:space="preserve"> et </w:t>
      </w:r>
      <w:proofErr w:type="spellStart"/>
      <w:r w:rsidRPr="00707B7E">
        <w:rPr>
          <w:rFonts w:ascii="Times New Roman" w:hAnsi="Times New Roman" w:cs="Times New Roman"/>
        </w:rPr>
        <w:t>unde</w:t>
      </w:r>
      <w:proofErr w:type="spellEnd"/>
      <w:r w:rsidRPr="00707B7E">
        <w:rPr>
          <w:rFonts w:ascii="Times New Roman" w:hAnsi="Times New Roman" w:cs="Times New Roman"/>
        </w:rPr>
        <w:t xml:space="preserve"> genus, qui </w:t>
      </w:r>
      <w:proofErr w:type="spellStart"/>
      <w:r w:rsidRPr="00707B7E">
        <w:rPr>
          <w:rFonts w:ascii="Times New Roman" w:hAnsi="Times New Roman" w:cs="Times New Roman"/>
        </w:rPr>
        <w:t>sint</w:t>
      </w:r>
      <w:proofErr w:type="spellEnd"/>
      <w:r w:rsidRPr="00707B7E">
        <w:rPr>
          <w:rFonts w:ascii="Times New Roman" w:hAnsi="Times New Roman" w:cs="Times New Roman"/>
        </w:rPr>
        <w:t xml:space="preserve"> mihi, Tulle, Penates,</w:t>
      </w:r>
    </w:p>
    <w:p w14:paraId="47717B1C" w14:textId="7605E1CB" w:rsidR="002C4169" w:rsidRPr="002C4169" w:rsidRDefault="002C4169" w:rsidP="002C4169">
      <w:pPr>
        <w:ind w:left="1440" w:right="720" w:firstLine="720"/>
        <w:rPr>
          <w:rFonts w:ascii="Times New Roman" w:hAnsi="Times New Roman" w:cs="Times New Roman"/>
        </w:rPr>
      </w:pPr>
      <w:proofErr w:type="spellStart"/>
      <w:r w:rsidRPr="002C4169">
        <w:rPr>
          <w:rFonts w:ascii="Times New Roman" w:hAnsi="Times New Roman" w:cs="Times New Roman"/>
        </w:rPr>
        <w:t>quaeris</w:t>
      </w:r>
      <w:proofErr w:type="spellEnd"/>
      <w:r w:rsidRPr="002C4169">
        <w:rPr>
          <w:rFonts w:ascii="Times New Roman" w:hAnsi="Times New Roman" w:cs="Times New Roman"/>
        </w:rPr>
        <w:t xml:space="preserve"> pro nostra semper </w:t>
      </w:r>
      <w:proofErr w:type="spellStart"/>
      <w:r w:rsidRPr="002C4169">
        <w:rPr>
          <w:rFonts w:ascii="Times New Roman" w:hAnsi="Times New Roman" w:cs="Times New Roman"/>
        </w:rPr>
        <w:t>amicitia</w:t>
      </w:r>
      <w:proofErr w:type="spellEnd"/>
      <w:r w:rsidRPr="002C4169">
        <w:rPr>
          <w:rFonts w:ascii="Times New Roman" w:hAnsi="Times New Roman" w:cs="Times New Roman"/>
        </w:rPr>
        <w:t>.</w:t>
      </w:r>
    </w:p>
    <w:p w14:paraId="1C037E5E" w14:textId="5AB41F5B" w:rsidR="002C4169" w:rsidRPr="002C4169" w:rsidRDefault="002C4169" w:rsidP="002C4169">
      <w:pPr>
        <w:ind w:left="1440" w:right="720"/>
        <w:rPr>
          <w:rFonts w:ascii="Times New Roman" w:hAnsi="Times New Roman" w:cs="Times New Roman"/>
        </w:rPr>
      </w:pPr>
      <w:proofErr w:type="spellStart"/>
      <w:r w:rsidRPr="002C4169">
        <w:rPr>
          <w:rFonts w:ascii="Times New Roman" w:hAnsi="Times New Roman" w:cs="Times New Roman"/>
        </w:rPr>
        <w:t>si</w:t>
      </w:r>
      <w:proofErr w:type="spellEnd"/>
      <w:r w:rsidRPr="002C4169">
        <w:rPr>
          <w:rFonts w:ascii="Times New Roman" w:hAnsi="Times New Roman" w:cs="Times New Roman"/>
        </w:rPr>
        <w:t xml:space="preserve"> </w:t>
      </w:r>
      <w:proofErr w:type="spellStart"/>
      <w:r w:rsidRPr="002C4169">
        <w:rPr>
          <w:rFonts w:ascii="Times New Roman" w:hAnsi="Times New Roman" w:cs="Times New Roman"/>
        </w:rPr>
        <w:t>Perusina</w:t>
      </w:r>
      <w:proofErr w:type="spellEnd"/>
      <w:r w:rsidRPr="002C4169">
        <w:rPr>
          <w:rFonts w:ascii="Times New Roman" w:hAnsi="Times New Roman" w:cs="Times New Roman"/>
        </w:rPr>
        <w:t xml:space="preserve"> </w:t>
      </w:r>
      <w:proofErr w:type="spellStart"/>
      <w:r w:rsidRPr="002C4169">
        <w:rPr>
          <w:rFonts w:ascii="Times New Roman" w:hAnsi="Times New Roman" w:cs="Times New Roman"/>
        </w:rPr>
        <w:t>tibi</w:t>
      </w:r>
      <w:proofErr w:type="spellEnd"/>
      <w:r w:rsidRPr="002C4169">
        <w:rPr>
          <w:rFonts w:ascii="Times New Roman" w:hAnsi="Times New Roman" w:cs="Times New Roman"/>
        </w:rPr>
        <w:t xml:space="preserve"> patriae sunt nota </w:t>
      </w:r>
      <w:proofErr w:type="spellStart"/>
      <w:r w:rsidRPr="002C4169">
        <w:rPr>
          <w:rFonts w:ascii="Times New Roman" w:hAnsi="Times New Roman" w:cs="Times New Roman"/>
        </w:rPr>
        <w:t>sepulcra</w:t>
      </w:r>
      <w:proofErr w:type="spellEnd"/>
      <w:r w:rsidRPr="002C4169">
        <w:rPr>
          <w:rFonts w:ascii="Times New Roman" w:hAnsi="Times New Roman" w:cs="Times New Roman"/>
        </w:rPr>
        <w:t>,</w:t>
      </w:r>
    </w:p>
    <w:p w14:paraId="070E8A09" w14:textId="4B23D494" w:rsidR="002C4169" w:rsidRPr="002C4169" w:rsidRDefault="002C4169" w:rsidP="002C4169">
      <w:pPr>
        <w:ind w:left="1440" w:right="720" w:firstLine="720"/>
        <w:rPr>
          <w:rFonts w:ascii="Times New Roman" w:hAnsi="Times New Roman" w:cs="Times New Roman"/>
        </w:rPr>
      </w:pPr>
      <w:proofErr w:type="spellStart"/>
      <w:r w:rsidRPr="002C4169">
        <w:rPr>
          <w:rFonts w:ascii="Times New Roman" w:hAnsi="Times New Roman" w:cs="Times New Roman"/>
        </w:rPr>
        <w:t>Italiae</w:t>
      </w:r>
      <w:proofErr w:type="spellEnd"/>
      <w:r w:rsidRPr="002C4169">
        <w:rPr>
          <w:rFonts w:ascii="Times New Roman" w:hAnsi="Times New Roman" w:cs="Times New Roman"/>
        </w:rPr>
        <w:t xml:space="preserve"> </w:t>
      </w:r>
      <w:proofErr w:type="spellStart"/>
      <w:r w:rsidRPr="002C4169">
        <w:rPr>
          <w:rFonts w:ascii="Times New Roman" w:hAnsi="Times New Roman" w:cs="Times New Roman"/>
        </w:rPr>
        <w:t>duris</w:t>
      </w:r>
      <w:proofErr w:type="spellEnd"/>
      <w:r w:rsidRPr="002C4169">
        <w:rPr>
          <w:rFonts w:ascii="Times New Roman" w:hAnsi="Times New Roman" w:cs="Times New Roman"/>
        </w:rPr>
        <w:t xml:space="preserve"> </w:t>
      </w:r>
      <w:proofErr w:type="spellStart"/>
      <w:r w:rsidRPr="002C4169">
        <w:rPr>
          <w:rFonts w:ascii="Times New Roman" w:hAnsi="Times New Roman" w:cs="Times New Roman"/>
        </w:rPr>
        <w:t>funera</w:t>
      </w:r>
      <w:proofErr w:type="spellEnd"/>
      <w:r w:rsidRPr="002C4169">
        <w:rPr>
          <w:rFonts w:ascii="Times New Roman" w:hAnsi="Times New Roman" w:cs="Times New Roman"/>
        </w:rPr>
        <w:t xml:space="preserve"> </w:t>
      </w:r>
      <w:proofErr w:type="spellStart"/>
      <w:r w:rsidRPr="002C4169">
        <w:rPr>
          <w:rFonts w:ascii="Times New Roman" w:hAnsi="Times New Roman" w:cs="Times New Roman"/>
        </w:rPr>
        <w:t>temporibus</w:t>
      </w:r>
      <w:proofErr w:type="spellEnd"/>
      <w:r w:rsidRPr="002C4169">
        <w:rPr>
          <w:rFonts w:ascii="Times New Roman" w:hAnsi="Times New Roman" w:cs="Times New Roman"/>
        </w:rPr>
        <w:t>,</w:t>
      </w:r>
    </w:p>
    <w:p w14:paraId="4243DC74" w14:textId="389F0889" w:rsidR="002C4169" w:rsidRPr="002C4169" w:rsidRDefault="002C4169" w:rsidP="002C4169">
      <w:pPr>
        <w:ind w:left="1440" w:right="720"/>
        <w:rPr>
          <w:rFonts w:ascii="Times New Roman" w:hAnsi="Times New Roman" w:cs="Times New Roman"/>
        </w:rPr>
      </w:pPr>
      <w:r w:rsidRPr="002C4169">
        <w:rPr>
          <w:rFonts w:ascii="Times New Roman" w:hAnsi="Times New Roman" w:cs="Times New Roman"/>
        </w:rPr>
        <w:lastRenderedPageBreak/>
        <w:t xml:space="preserve">cum Romana </w:t>
      </w:r>
      <w:proofErr w:type="spellStart"/>
      <w:r w:rsidRPr="002C4169">
        <w:rPr>
          <w:rFonts w:ascii="Times New Roman" w:hAnsi="Times New Roman" w:cs="Times New Roman"/>
        </w:rPr>
        <w:t>suos</w:t>
      </w:r>
      <w:proofErr w:type="spellEnd"/>
      <w:r w:rsidRPr="002C4169">
        <w:rPr>
          <w:rFonts w:ascii="Times New Roman" w:hAnsi="Times New Roman" w:cs="Times New Roman"/>
        </w:rPr>
        <w:t xml:space="preserve"> </w:t>
      </w:r>
      <w:proofErr w:type="spellStart"/>
      <w:r w:rsidRPr="002C4169">
        <w:rPr>
          <w:rFonts w:ascii="Times New Roman" w:hAnsi="Times New Roman" w:cs="Times New Roman"/>
        </w:rPr>
        <w:t>egit</w:t>
      </w:r>
      <w:proofErr w:type="spellEnd"/>
      <w:r w:rsidRPr="002C4169">
        <w:rPr>
          <w:rFonts w:ascii="Times New Roman" w:hAnsi="Times New Roman" w:cs="Times New Roman"/>
        </w:rPr>
        <w:t xml:space="preserve"> Discordia </w:t>
      </w:r>
      <w:proofErr w:type="spellStart"/>
      <w:r w:rsidRPr="002C4169">
        <w:rPr>
          <w:rFonts w:ascii="Times New Roman" w:hAnsi="Times New Roman" w:cs="Times New Roman"/>
        </w:rPr>
        <w:t>ciuis</w:t>
      </w:r>
      <w:proofErr w:type="spellEnd"/>
      <w:r w:rsidRPr="002C4169">
        <w:rPr>
          <w:rFonts w:ascii="Times New Roman" w:hAnsi="Times New Roman" w:cs="Times New Roman"/>
        </w:rPr>
        <w:t>,</w:t>
      </w:r>
    </w:p>
    <w:p w14:paraId="37AC0DF5" w14:textId="48173048" w:rsidR="002C4169" w:rsidRPr="002C4169" w:rsidRDefault="002C4169" w:rsidP="002C4169">
      <w:pPr>
        <w:ind w:left="1440" w:right="720" w:firstLine="720"/>
        <w:rPr>
          <w:rFonts w:ascii="Times New Roman" w:hAnsi="Times New Roman" w:cs="Times New Roman"/>
        </w:rPr>
      </w:pPr>
      <w:r w:rsidRPr="002C4169">
        <w:rPr>
          <w:rFonts w:ascii="Times New Roman" w:hAnsi="Times New Roman" w:cs="Times New Roman"/>
        </w:rPr>
        <w:t>(</w:t>
      </w:r>
      <w:proofErr w:type="gramStart"/>
      <w:r w:rsidRPr="002C4169">
        <w:rPr>
          <w:rFonts w:ascii="Times New Roman" w:hAnsi="Times New Roman" w:cs="Times New Roman"/>
        </w:rPr>
        <w:t>sic</w:t>
      </w:r>
      <w:proofErr w:type="gramEnd"/>
      <w:r w:rsidRPr="002C4169">
        <w:rPr>
          <w:rFonts w:ascii="Times New Roman" w:hAnsi="Times New Roman" w:cs="Times New Roman"/>
        </w:rPr>
        <w:t xml:space="preserve"> mihi </w:t>
      </w:r>
      <w:proofErr w:type="spellStart"/>
      <w:r w:rsidRPr="002C4169">
        <w:rPr>
          <w:rFonts w:ascii="Times New Roman" w:hAnsi="Times New Roman" w:cs="Times New Roman"/>
        </w:rPr>
        <w:t>praecipue</w:t>
      </w:r>
      <w:proofErr w:type="spellEnd"/>
      <w:r w:rsidRPr="002C4169">
        <w:rPr>
          <w:rFonts w:ascii="Times New Roman" w:hAnsi="Times New Roman" w:cs="Times New Roman"/>
        </w:rPr>
        <w:t xml:space="preserve">, </w:t>
      </w:r>
      <w:proofErr w:type="spellStart"/>
      <w:r w:rsidRPr="002C4169">
        <w:rPr>
          <w:rFonts w:ascii="Times New Roman" w:hAnsi="Times New Roman" w:cs="Times New Roman"/>
        </w:rPr>
        <w:t>puluis</w:t>
      </w:r>
      <w:proofErr w:type="spellEnd"/>
      <w:r w:rsidRPr="002C4169">
        <w:rPr>
          <w:rFonts w:ascii="Times New Roman" w:hAnsi="Times New Roman" w:cs="Times New Roman"/>
        </w:rPr>
        <w:t xml:space="preserve"> </w:t>
      </w:r>
      <w:proofErr w:type="spellStart"/>
      <w:r w:rsidRPr="002C4169">
        <w:rPr>
          <w:rFonts w:ascii="Times New Roman" w:hAnsi="Times New Roman" w:cs="Times New Roman"/>
        </w:rPr>
        <w:t>Etrusca</w:t>
      </w:r>
      <w:proofErr w:type="spellEnd"/>
      <w:r w:rsidRPr="002C4169">
        <w:rPr>
          <w:rFonts w:ascii="Times New Roman" w:hAnsi="Times New Roman" w:cs="Times New Roman"/>
        </w:rPr>
        <w:t>, dolor,</w:t>
      </w:r>
    </w:p>
    <w:p w14:paraId="46D8EE28" w14:textId="3CA4230E" w:rsidR="002C4169" w:rsidRPr="002C4169" w:rsidRDefault="002C4169" w:rsidP="002C4169">
      <w:pPr>
        <w:ind w:left="1440" w:right="720"/>
        <w:rPr>
          <w:rFonts w:ascii="Times New Roman" w:hAnsi="Times New Roman" w:cs="Times New Roman"/>
          <w:b/>
          <w:bCs/>
        </w:rPr>
      </w:pPr>
      <w:proofErr w:type="spellStart"/>
      <w:r w:rsidRPr="002C4169">
        <w:rPr>
          <w:rFonts w:ascii="Times New Roman" w:hAnsi="Times New Roman" w:cs="Times New Roman"/>
          <w:b/>
          <w:bCs/>
        </w:rPr>
        <w:t>tu</w:t>
      </w:r>
      <w:proofErr w:type="spellEnd"/>
      <w:r w:rsidRPr="002C41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4169">
        <w:rPr>
          <w:rFonts w:ascii="Times New Roman" w:hAnsi="Times New Roman" w:cs="Times New Roman"/>
          <w:b/>
          <w:bCs/>
        </w:rPr>
        <w:t>proiecta</w:t>
      </w:r>
      <w:proofErr w:type="spellEnd"/>
      <w:r w:rsidRPr="002C41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4169">
        <w:rPr>
          <w:rFonts w:ascii="Times New Roman" w:hAnsi="Times New Roman" w:cs="Times New Roman"/>
          <w:b/>
          <w:bCs/>
        </w:rPr>
        <w:t>mei</w:t>
      </w:r>
      <w:proofErr w:type="spellEnd"/>
      <w:r w:rsidRPr="002C41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4169">
        <w:rPr>
          <w:rFonts w:ascii="Times New Roman" w:hAnsi="Times New Roman" w:cs="Times New Roman"/>
          <w:b/>
          <w:bCs/>
        </w:rPr>
        <w:t>perpessa</w:t>
      </w:r>
      <w:proofErr w:type="spellEnd"/>
      <w:r w:rsidRPr="002C4169">
        <w:rPr>
          <w:rFonts w:ascii="Times New Roman" w:hAnsi="Times New Roman" w:cs="Times New Roman"/>
          <w:b/>
          <w:bCs/>
        </w:rPr>
        <w:t xml:space="preserve"> es membra </w:t>
      </w:r>
      <w:proofErr w:type="spellStart"/>
      <w:r w:rsidRPr="002C4169">
        <w:rPr>
          <w:rFonts w:ascii="Times New Roman" w:hAnsi="Times New Roman" w:cs="Times New Roman"/>
          <w:b/>
          <w:bCs/>
        </w:rPr>
        <w:t>propinqui</w:t>
      </w:r>
      <w:proofErr w:type="spellEnd"/>
      <w:r w:rsidRPr="002C4169">
        <w:rPr>
          <w:rFonts w:ascii="Times New Roman" w:hAnsi="Times New Roman" w:cs="Times New Roman"/>
          <w:b/>
          <w:bCs/>
        </w:rPr>
        <w:t>,</w:t>
      </w:r>
    </w:p>
    <w:p w14:paraId="182057C5" w14:textId="7FE1B54F" w:rsidR="002C4169" w:rsidRPr="002C4169" w:rsidRDefault="002C4169" w:rsidP="002C4169">
      <w:pPr>
        <w:ind w:left="1440" w:right="720" w:firstLine="720"/>
        <w:rPr>
          <w:rFonts w:ascii="Times New Roman" w:hAnsi="Times New Roman" w:cs="Times New Roman"/>
          <w:b/>
          <w:bCs/>
        </w:rPr>
      </w:pPr>
      <w:proofErr w:type="spellStart"/>
      <w:r w:rsidRPr="002C4169">
        <w:rPr>
          <w:rFonts w:ascii="Times New Roman" w:hAnsi="Times New Roman" w:cs="Times New Roman"/>
          <w:b/>
          <w:bCs/>
        </w:rPr>
        <w:t>tu</w:t>
      </w:r>
      <w:proofErr w:type="spellEnd"/>
      <w:r w:rsidRPr="002C41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4169">
        <w:rPr>
          <w:rFonts w:ascii="Times New Roman" w:hAnsi="Times New Roman" w:cs="Times New Roman"/>
          <w:b/>
          <w:bCs/>
        </w:rPr>
        <w:t>nullo</w:t>
      </w:r>
      <w:proofErr w:type="spellEnd"/>
      <w:r w:rsidRPr="002C41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4169">
        <w:rPr>
          <w:rFonts w:ascii="Times New Roman" w:hAnsi="Times New Roman" w:cs="Times New Roman"/>
          <w:b/>
          <w:bCs/>
        </w:rPr>
        <w:t>miseri</w:t>
      </w:r>
      <w:proofErr w:type="spellEnd"/>
      <w:r w:rsidRPr="002C41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4169">
        <w:rPr>
          <w:rFonts w:ascii="Times New Roman" w:hAnsi="Times New Roman" w:cs="Times New Roman"/>
          <w:b/>
          <w:bCs/>
        </w:rPr>
        <w:t>contegis</w:t>
      </w:r>
      <w:proofErr w:type="spellEnd"/>
      <w:r w:rsidRPr="002C4169">
        <w:rPr>
          <w:rFonts w:ascii="Times New Roman" w:hAnsi="Times New Roman" w:cs="Times New Roman"/>
          <w:b/>
          <w:bCs/>
        </w:rPr>
        <w:t xml:space="preserve"> ossa solo),</w:t>
      </w:r>
    </w:p>
    <w:p w14:paraId="7C5D0EEB" w14:textId="47094E61" w:rsidR="002C4169" w:rsidRPr="002C4169" w:rsidRDefault="002C4169" w:rsidP="002C4169">
      <w:pPr>
        <w:ind w:left="1440" w:right="720"/>
        <w:rPr>
          <w:rFonts w:ascii="Times New Roman" w:hAnsi="Times New Roman" w:cs="Times New Roman"/>
        </w:rPr>
      </w:pPr>
      <w:proofErr w:type="spellStart"/>
      <w:r w:rsidRPr="002C4169">
        <w:rPr>
          <w:rFonts w:ascii="Times New Roman" w:hAnsi="Times New Roman" w:cs="Times New Roman"/>
        </w:rPr>
        <w:t>proxima</w:t>
      </w:r>
      <w:proofErr w:type="spellEnd"/>
      <w:r w:rsidRPr="002C4169">
        <w:rPr>
          <w:rFonts w:ascii="Times New Roman" w:hAnsi="Times New Roman" w:cs="Times New Roman"/>
        </w:rPr>
        <w:t xml:space="preserve"> </w:t>
      </w:r>
      <w:proofErr w:type="spellStart"/>
      <w:r w:rsidRPr="002C4169">
        <w:rPr>
          <w:rFonts w:ascii="Times New Roman" w:hAnsi="Times New Roman" w:cs="Times New Roman"/>
        </w:rPr>
        <w:t>supposito</w:t>
      </w:r>
      <w:proofErr w:type="spellEnd"/>
      <w:r w:rsidRPr="002C4169">
        <w:rPr>
          <w:rFonts w:ascii="Times New Roman" w:hAnsi="Times New Roman" w:cs="Times New Roman"/>
        </w:rPr>
        <w:t xml:space="preserve"> </w:t>
      </w:r>
      <w:proofErr w:type="spellStart"/>
      <w:r w:rsidRPr="002C4169">
        <w:rPr>
          <w:rFonts w:ascii="Times New Roman" w:hAnsi="Times New Roman" w:cs="Times New Roman"/>
        </w:rPr>
        <w:t>contingens</w:t>
      </w:r>
      <w:proofErr w:type="spellEnd"/>
      <w:r w:rsidRPr="002C4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2C4169">
        <w:rPr>
          <w:rFonts w:ascii="Times New Roman" w:hAnsi="Times New Roman" w:cs="Times New Roman"/>
        </w:rPr>
        <w:t>mbria campo</w:t>
      </w:r>
    </w:p>
    <w:p w14:paraId="63106B77" w14:textId="0A2E4AB7" w:rsidR="00570DF1" w:rsidRDefault="002C4169" w:rsidP="002C4169">
      <w:pPr>
        <w:ind w:left="1440" w:right="720" w:firstLine="720"/>
        <w:rPr>
          <w:rFonts w:ascii="Times New Roman" w:hAnsi="Times New Roman" w:cs="Times New Roman"/>
        </w:rPr>
      </w:pPr>
      <w:r w:rsidRPr="002C4169">
        <w:rPr>
          <w:rFonts w:ascii="Times New Roman" w:hAnsi="Times New Roman" w:cs="Times New Roman"/>
        </w:rPr>
        <w:t xml:space="preserve">me </w:t>
      </w:r>
      <w:proofErr w:type="spellStart"/>
      <w:r w:rsidRPr="002C4169">
        <w:rPr>
          <w:rFonts w:ascii="Times New Roman" w:hAnsi="Times New Roman" w:cs="Times New Roman"/>
        </w:rPr>
        <w:t>genuit</w:t>
      </w:r>
      <w:proofErr w:type="spellEnd"/>
      <w:r w:rsidRPr="002C4169">
        <w:rPr>
          <w:rFonts w:ascii="Times New Roman" w:hAnsi="Times New Roman" w:cs="Times New Roman"/>
        </w:rPr>
        <w:t xml:space="preserve"> </w:t>
      </w:r>
      <w:proofErr w:type="spellStart"/>
      <w:r w:rsidRPr="002C4169">
        <w:rPr>
          <w:rFonts w:ascii="Times New Roman" w:hAnsi="Times New Roman" w:cs="Times New Roman"/>
        </w:rPr>
        <w:t>terris</w:t>
      </w:r>
      <w:proofErr w:type="spellEnd"/>
      <w:r w:rsidRPr="002C4169">
        <w:rPr>
          <w:rFonts w:ascii="Times New Roman" w:hAnsi="Times New Roman" w:cs="Times New Roman"/>
        </w:rPr>
        <w:t xml:space="preserve"> </w:t>
      </w:r>
      <w:proofErr w:type="spellStart"/>
      <w:r w:rsidRPr="002C4169">
        <w:rPr>
          <w:rFonts w:ascii="Times New Roman" w:hAnsi="Times New Roman" w:cs="Times New Roman"/>
        </w:rPr>
        <w:t>fertilis</w:t>
      </w:r>
      <w:proofErr w:type="spellEnd"/>
      <w:r w:rsidRPr="002C4169">
        <w:rPr>
          <w:rFonts w:ascii="Times New Roman" w:hAnsi="Times New Roman" w:cs="Times New Roman"/>
        </w:rPr>
        <w:t xml:space="preserve"> </w:t>
      </w:r>
      <w:proofErr w:type="spellStart"/>
      <w:r w:rsidRPr="002C4169">
        <w:rPr>
          <w:rFonts w:ascii="Times New Roman" w:hAnsi="Times New Roman" w:cs="Times New Roman"/>
        </w:rPr>
        <w:t>uberibus</w:t>
      </w:r>
      <w:proofErr w:type="spellEnd"/>
      <w:r w:rsidRPr="002C4169">
        <w:rPr>
          <w:rFonts w:ascii="Times New Roman" w:hAnsi="Times New Roman" w:cs="Times New Roman"/>
        </w:rPr>
        <w:t>.</w:t>
      </w:r>
    </w:p>
    <w:p w14:paraId="2CF506FA" w14:textId="77777777" w:rsidR="00EA33AE" w:rsidRDefault="00EA33AE" w:rsidP="002C4169">
      <w:pPr>
        <w:ind w:left="1440" w:right="720" w:firstLine="720"/>
        <w:rPr>
          <w:rFonts w:ascii="Times New Roman" w:hAnsi="Times New Roman" w:cs="Times New Roman"/>
        </w:rPr>
      </w:pPr>
    </w:p>
    <w:p w14:paraId="5A965193" w14:textId="28F19851" w:rsidR="002C4169" w:rsidRDefault="002C4169" w:rsidP="002C4169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always ask in the name of </w:t>
      </w:r>
      <w:r w:rsidR="004C030A">
        <w:rPr>
          <w:rFonts w:ascii="Times New Roman" w:hAnsi="Times New Roman" w:cs="Times New Roman"/>
        </w:rPr>
        <w:t xml:space="preserve">our friendship, </w:t>
      </w:r>
      <w:proofErr w:type="spellStart"/>
      <w:r w:rsidR="004C030A">
        <w:rPr>
          <w:rFonts w:ascii="Times New Roman" w:hAnsi="Times New Roman" w:cs="Times New Roman"/>
        </w:rPr>
        <w:t>Tullus</w:t>
      </w:r>
      <w:proofErr w:type="spellEnd"/>
      <w:r w:rsidR="004C030A">
        <w:rPr>
          <w:rFonts w:ascii="Times New Roman" w:hAnsi="Times New Roman" w:cs="Times New Roman"/>
        </w:rPr>
        <w:t xml:space="preserve">, from where and of what sort my people are, and who my household gods are. If the </w:t>
      </w:r>
      <w:proofErr w:type="spellStart"/>
      <w:r w:rsidR="004C030A">
        <w:rPr>
          <w:rFonts w:ascii="Times New Roman" w:hAnsi="Times New Roman" w:cs="Times New Roman"/>
        </w:rPr>
        <w:t>Perusine</w:t>
      </w:r>
      <w:proofErr w:type="spellEnd"/>
      <w:r w:rsidR="004C030A">
        <w:rPr>
          <w:rFonts w:ascii="Times New Roman" w:hAnsi="Times New Roman" w:cs="Times New Roman"/>
        </w:rPr>
        <w:t xml:space="preserve"> tombs are known to you, the graves from </w:t>
      </w:r>
      <w:r w:rsidR="004850BE">
        <w:rPr>
          <w:rFonts w:ascii="Times New Roman" w:hAnsi="Times New Roman" w:cs="Times New Roman"/>
        </w:rPr>
        <w:t xml:space="preserve">Italy’s </w:t>
      </w:r>
      <w:r w:rsidR="004C030A">
        <w:rPr>
          <w:rFonts w:ascii="Times New Roman" w:hAnsi="Times New Roman" w:cs="Times New Roman"/>
        </w:rPr>
        <w:t>hard times</w:t>
      </w:r>
      <w:r w:rsidR="004850BE">
        <w:rPr>
          <w:rFonts w:ascii="Times New Roman" w:hAnsi="Times New Roman" w:cs="Times New Roman"/>
        </w:rPr>
        <w:t>, when Roman discord egged on her own citizens, (thus to me in particular, the Etruscan dirt was a pain</w:t>
      </w:r>
      <w:r w:rsidR="00EA33AE">
        <w:rPr>
          <w:rFonts w:ascii="Times New Roman" w:hAnsi="Times New Roman" w:cs="Times New Roman"/>
        </w:rPr>
        <w:t>:</w:t>
      </w:r>
      <w:r w:rsidR="004850BE">
        <w:rPr>
          <w:rFonts w:ascii="Times New Roman" w:hAnsi="Times New Roman" w:cs="Times New Roman"/>
        </w:rPr>
        <w:t xml:space="preserve"> you allowed the limbs of your neighbor to be scattered; you covered them with no scrap of soil), neighboring Umbria touching below </w:t>
      </w:r>
      <w:r w:rsidR="00EA33AE">
        <w:rPr>
          <w:rFonts w:ascii="Times New Roman" w:hAnsi="Times New Roman" w:cs="Times New Roman"/>
        </w:rPr>
        <w:t>bore me from her lands, rich and fertile.</w:t>
      </w:r>
    </w:p>
    <w:p w14:paraId="576D33D7" w14:textId="136AA5D6" w:rsidR="00A176CD" w:rsidRDefault="00A176CD" w:rsidP="002C4169">
      <w:pPr>
        <w:ind w:right="720"/>
        <w:rPr>
          <w:rFonts w:ascii="Times New Roman" w:hAnsi="Times New Roman" w:cs="Times New Roman"/>
        </w:rPr>
      </w:pPr>
    </w:p>
    <w:p w14:paraId="7D68B757" w14:textId="5597FE52" w:rsidR="00A176CD" w:rsidRDefault="00337E0C" w:rsidP="002C4169">
      <w:pPr>
        <w:ind w:righ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Figure 3: </w:t>
      </w:r>
      <w:r w:rsidR="00A176CD">
        <w:rPr>
          <w:rFonts w:ascii="Times New Roman" w:hAnsi="Times New Roman" w:cs="Times New Roman"/>
          <w:b/>
          <w:bCs/>
        </w:rPr>
        <w:t>Prop. 2.15.41-48:</w:t>
      </w:r>
    </w:p>
    <w:p w14:paraId="4D1E388A" w14:textId="77777777" w:rsidR="00A176CD" w:rsidRPr="00A176CD" w:rsidRDefault="00A176CD" w:rsidP="00A176CD">
      <w:pPr>
        <w:ind w:left="720" w:right="720"/>
        <w:rPr>
          <w:rFonts w:ascii="Times New Roman" w:hAnsi="Times New Roman" w:cs="Times New Roman"/>
        </w:rPr>
      </w:pPr>
      <w:proofErr w:type="spellStart"/>
      <w:r w:rsidRPr="00A176CD">
        <w:rPr>
          <w:rFonts w:ascii="Times New Roman" w:hAnsi="Times New Roman" w:cs="Times New Roman"/>
        </w:rPr>
        <w:t>qualem</w:t>
      </w:r>
      <w:proofErr w:type="spellEnd"/>
      <w:r w:rsidRPr="00A176CD">
        <w:rPr>
          <w:rFonts w:ascii="Times New Roman" w:hAnsi="Times New Roman" w:cs="Times New Roman"/>
        </w:rPr>
        <w:t xml:space="preserve"> </w:t>
      </w:r>
      <w:proofErr w:type="spellStart"/>
      <w:r w:rsidRPr="00A176CD">
        <w:rPr>
          <w:rFonts w:ascii="Times New Roman" w:hAnsi="Times New Roman" w:cs="Times New Roman"/>
        </w:rPr>
        <w:t>si</w:t>
      </w:r>
      <w:proofErr w:type="spellEnd"/>
      <w:r w:rsidRPr="00A176CD">
        <w:rPr>
          <w:rFonts w:ascii="Times New Roman" w:hAnsi="Times New Roman" w:cs="Times New Roman"/>
        </w:rPr>
        <w:t xml:space="preserve"> </w:t>
      </w:r>
      <w:proofErr w:type="spellStart"/>
      <w:r w:rsidRPr="00A176CD">
        <w:rPr>
          <w:rFonts w:ascii="Times New Roman" w:hAnsi="Times New Roman" w:cs="Times New Roman"/>
        </w:rPr>
        <w:t>cuncti</w:t>
      </w:r>
      <w:proofErr w:type="spellEnd"/>
      <w:r w:rsidRPr="00A176CD">
        <w:rPr>
          <w:rFonts w:ascii="Times New Roman" w:hAnsi="Times New Roman" w:cs="Times New Roman"/>
        </w:rPr>
        <w:t xml:space="preserve"> </w:t>
      </w:r>
      <w:proofErr w:type="spellStart"/>
      <w:r w:rsidRPr="00A176CD">
        <w:rPr>
          <w:rFonts w:ascii="Times New Roman" w:hAnsi="Times New Roman" w:cs="Times New Roman"/>
        </w:rPr>
        <w:t>cuperent</w:t>
      </w:r>
      <w:proofErr w:type="spellEnd"/>
      <w:r w:rsidRPr="00A176CD">
        <w:rPr>
          <w:rFonts w:ascii="Times New Roman" w:hAnsi="Times New Roman" w:cs="Times New Roman"/>
        </w:rPr>
        <w:t xml:space="preserve"> </w:t>
      </w:r>
      <w:proofErr w:type="spellStart"/>
      <w:r w:rsidRPr="00A176CD">
        <w:rPr>
          <w:rFonts w:ascii="Times New Roman" w:hAnsi="Times New Roman" w:cs="Times New Roman"/>
        </w:rPr>
        <w:t>decurrere</w:t>
      </w:r>
      <w:proofErr w:type="spellEnd"/>
      <w:r w:rsidRPr="00A176CD">
        <w:rPr>
          <w:rFonts w:ascii="Times New Roman" w:hAnsi="Times New Roman" w:cs="Times New Roman"/>
        </w:rPr>
        <w:t xml:space="preserve"> </w:t>
      </w:r>
      <w:proofErr w:type="spellStart"/>
      <w:r w:rsidRPr="00A176CD">
        <w:rPr>
          <w:rFonts w:ascii="Times New Roman" w:hAnsi="Times New Roman" w:cs="Times New Roman"/>
        </w:rPr>
        <w:t>vitam</w:t>
      </w:r>
      <w:proofErr w:type="spellEnd"/>
    </w:p>
    <w:p w14:paraId="1B6BEDE9" w14:textId="77777777" w:rsidR="00A176CD" w:rsidRPr="00A176CD" w:rsidRDefault="00A176CD" w:rsidP="00A176CD">
      <w:pPr>
        <w:ind w:left="720" w:right="720" w:firstLine="720"/>
        <w:rPr>
          <w:rFonts w:ascii="Times New Roman" w:hAnsi="Times New Roman" w:cs="Times New Roman"/>
        </w:rPr>
      </w:pPr>
      <w:r w:rsidRPr="00A176CD">
        <w:rPr>
          <w:rFonts w:ascii="Times New Roman" w:hAnsi="Times New Roman" w:cs="Times New Roman"/>
        </w:rPr>
        <w:t xml:space="preserve">et </w:t>
      </w:r>
      <w:proofErr w:type="spellStart"/>
      <w:r w:rsidRPr="00A176CD">
        <w:rPr>
          <w:rFonts w:ascii="Times New Roman" w:hAnsi="Times New Roman" w:cs="Times New Roman"/>
        </w:rPr>
        <w:t>pressi</w:t>
      </w:r>
      <w:proofErr w:type="spellEnd"/>
      <w:r w:rsidRPr="00A176CD">
        <w:rPr>
          <w:rFonts w:ascii="Times New Roman" w:hAnsi="Times New Roman" w:cs="Times New Roman"/>
        </w:rPr>
        <w:t xml:space="preserve"> </w:t>
      </w:r>
      <w:proofErr w:type="spellStart"/>
      <w:r w:rsidRPr="00A176CD">
        <w:rPr>
          <w:rFonts w:ascii="Times New Roman" w:hAnsi="Times New Roman" w:cs="Times New Roman"/>
        </w:rPr>
        <w:t>multo</w:t>
      </w:r>
      <w:proofErr w:type="spellEnd"/>
      <w:r w:rsidRPr="00A176CD">
        <w:rPr>
          <w:rFonts w:ascii="Times New Roman" w:hAnsi="Times New Roman" w:cs="Times New Roman"/>
        </w:rPr>
        <w:t xml:space="preserve"> membra </w:t>
      </w:r>
      <w:proofErr w:type="spellStart"/>
      <w:r w:rsidRPr="00A176CD">
        <w:rPr>
          <w:rFonts w:ascii="Times New Roman" w:hAnsi="Times New Roman" w:cs="Times New Roman"/>
        </w:rPr>
        <w:t>iacere</w:t>
      </w:r>
      <w:proofErr w:type="spellEnd"/>
      <w:r w:rsidRPr="00A176CD">
        <w:rPr>
          <w:rFonts w:ascii="Times New Roman" w:hAnsi="Times New Roman" w:cs="Times New Roman"/>
        </w:rPr>
        <w:t xml:space="preserve"> </w:t>
      </w:r>
      <w:proofErr w:type="spellStart"/>
      <w:r w:rsidRPr="00A176CD">
        <w:rPr>
          <w:rFonts w:ascii="Times New Roman" w:hAnsi="Times New Roman" w:cs="Times New Roman"/>
        </w:rPr>
        <w:t>mero</w:t>
      </w:r>
      <w:proofErr w:type="spellEnd"/>
      <w:r w:rsidRPr="00A176CD">
        <w:rPr>
          <w:rFonts w:ascii="Times New Roman" w:hAnsi="Times New Roman" w:cs="Times New Roman"/>
        </w:rPr>
        <w:t>,</w:t>
      </w:r>
    </w:p>
    <w:p w14:paraId="1692CD14" w14:textId="77777777" w:rsidR="00A176CD" w:rsidRPr="00A176CD" w:rsidRDefault="00A176CD" w:rsidP="00A176CD">
      <w:pPr>
        <w:ind w:left="720" w:right="720"/>
        <w:rPr>
          <w:rFonts w:ascii="Times New Roman" w:hAnsi="Times New Roman" w:cs="Times New Roman"/>
          <w:b/>
          <w:bCs/>
        </w:rPr>
      </w:pPr>
      <w:r w:rsidRPr="00A176CD">
        <w:rPr>
          <w:rFonts w:ascii="Times New Roman" w:hAnsi="Times New Roman" w:cs="Times New Roman"/>
          <w:b/>
          <w:bCs/>
        </w:rPr>
        <w:t xml:space="preserve">non </w:t>
      </w:r>
      <w:proofErr w:type="spellStart"/>
      <w:r w:rsidRPr="00A176CD">
        <w:rPr>
          <w:rFonts w:ascii="Times New Roman" w:hAnsi="Times New Roman" w:cs="Times New Roman"/>
          <w:b/>
          <w:bCs/>
        </w:rPr>
        <w:t>ferrum</w:t>
      </w:r>
      <w:proofErr w:type="spellEnd"/>
      <w:r w:rsidRPr="00A176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76CD">
        <w:rPr>
          <w:rFonts w:ascii="Times New Roman" w:hAnsi="Times New Roman" w:cs="Times New Roman"/>
          <w:b/>
          <w:bCs/>
        </w:rPr>
        <w:t>crudele</w:t>
      </w:r>
      <w:proofErr w:type="spellEnd"/>
      <w:r w:rsidRPr="00A176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76CD">
        <w:rPr>
          <w:rFonts w:ascii="Times New Roman" w:hAnsi="Times New Roman" w:cs="Times New Roman"/>
          <w:b/>
          <w:bCs/>
        </w:rPr>
        <w:t>neque</w:t>
      </w:r>
      <w:proofErr w:type="spellEnd"/>
      <w:r w:rsidRPr="00A176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76CD">
        <w:rPr>
          <w:rFonts w:ascii="Times New Roman" w:hAnsi="Times New Roman" w:cs="Times New Roman"/>
          <w:b/>
          <w:bCs/>
        </w:rPr>
        <w:t>esset</w:t>
      </w:r>
      <w:proofErr w:type="spellEnd"/>
      <w:r w:rsidRPr="00A176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76CD">
        <w:rPr>
          <w:rFonts w:ascii="Times New Roman" w:hAnsi="Times New Roman" w:cs="Times New Roman"/>
          <w:b/>
          <w:bCs/>
        </w:rPr>
        <w:t>bellica</w:t>
      </w:r>
      <w:proofErr w:type="spellEnd"/>
      <w:r w:rsidRPr="00A176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76CD">
        <w:rPr>
          <w:rFonts w:ascii="Times New Roman" w:hAnsi="Times New Roman" w:cs="Times New Roman"/>
          <w:b/>
          <w:bCs/>
        </w:rPr>
        <w:t>navis</w:t>
      </w:r>
      <w:proofErr w:type="spellEnd"/>
      <w:r w:rsidRPr="00A176CD">
        <w:rPr>
          <w:rFonts w:ascii="Times New Roman" w:hAnsi="Times New Roman" w:cs="Times New Roman"/>
          <w:b/>
          <w:bCs/>
        </w:rPr>
        <w:t>,</w:t>
      </w:r>
    </w:p>
    <w:p w14:paraId="18D22C0B" w14:textId="77777777" w:rsidR="00A176CD" w:rsidRPr="00A176CD" w:rsidRDefault="00A176CD" w:rsidP="00A176CD">
      <w:pPr>
        <w:ind w:left="720" w:right="720" w:firstLine="720"/>
        <w:rPr>
          <w:rFonts w:ascii="Times New Roman" w:hAnsi="Times New Roman" w:cs="Times New Roman"/>
          <w:b/>
          <w:bCs/>
        </w:rPr>
      </w:pPr>
      <w:proofErr w:type="spellStart"/>
      <w:r w:rsidRPr="00A176CD">
        <w:rPr>
          <w:rFonts w:ascii="Times New Roman" w:hAnsi="Times New Roman" w:cs="Times New Roman"/>
          <w:b/>
          <w:bCs/>
        </w:rPr>
        <w:t>nec</w:t>
      </w:r>
      <w:proofErr w:type="spellEnd"/>
      <w:r w:rsidRPr="00A176CD">
        <w:rPr>
          <w:rFonts w:ascii="Times New Roman" w:hAnsi="Times New Roman" w:cs="Times New Roman"/>
          <w:b/>
          <w:bCs/>
        </w:rPr>
        <w:t xml:space="preserve"> nostra </w:t>
      </w:r>
      <w:proofErr w:type="spellStart"/>
      <w:r w:rsidRPr="00A176CD">
        <w:rPr>
          <w:rFonts w:ascii="Times New Roman" w:hAnsi="Times New Roman" w:cs="Times New Roman"/>
          <w:b/>
          <w:bCs/>
        </w:rPr>
        <w:t>Actiacum</w:t>
      </w:r>
      <w:proofErr w:type="spellEnd"/>
      <w:r w:rsidRPr="00A176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76CD">
        <w:rPr>
          <w:rFonts w:ascii="Times New Roman" w:hAnsi="Times New Roman" w:cs="Times New Roman"/>
          <w:b/>
          <w:bCs/>
        </w:rPr>
        <w:t>verteret</w:t>
      </w:r>
      <w:proofErr w:type="spellEnd"/>
      <w:r w:rsidRPr="00A176CD">
        <w:rPr>
          <w:rFonts w:ascii="Times New Roman" w:hAnsi="Times New Roman" w:cs="Times New Roman"/>
          <w:b/>
          <w:bCs/>
        </w:rPr>
        <w:t xml:space="preserve"> ossa mare,</w:t>
      </w:r>
    </w:p>
    <w:p w14:paraId="51F0692D" w14:textId="77777777" w:rsidR="00A176CD" w:rsidRPr="00A176CD" w:rsidRDefault="00A176CD" w:rsidP="00A176CD">
      <w:pPr>
        <w:ind w:left="720" w:right="720"/>
        <w:rPr>
          <w:rFonts w:ascii="Times New Roman" w:hAnsi="Times New Roman" w:cs="Times New Roman"/>
        </w:rPr>
      </w:pPr>
      <w:proofErr w:type="spellStart"/>
      <w:r w:rsidRPr="00A176CD">
        <w:rPr>
          <w:rFonts w:ascii="Times New Roman" w:hAnsi="Times New Roman" w:cs="Times New Roman"/>
        </w:rPr>
        <w:t>nec</w:t>
      </w:r>
      <w:proofErr w:type="spellEnd"/>
      <w:r w:rsidRPr="00A176CD">
        <w:rPr>
          <w:rFonts w:ascii="Times New Roman" w:hAnsi="Times New Roman" w:cs="Times New Roman"/>
        </w:rPr>
        <w:t xml:space="preserve"> </w:t>
      </w:r>
      <w:proofErr w:type="spellStart"/>
      <w:r w:rsidRPr="00A176CD">
        <w:rPr>
          <w:rFonts w:ascii="Times New Roman" w:hAnsi="Times New Roman" w:cs="Times New Roman"/>
        </w:rPr>
        <w:t>totiens</w:t>
      </w:r>
      <w:proofErr w:type="spellEnd"/>
      <w:r w:rsidRPr="00A176CD">
        <w:rPr>
          <w:rFonts w:ascii="Times New Roman" w:hAnsi="Times New Roman" w:cs="Times New Roman"/>
        </w:rPr>
        <w:t xml:space="preserve"> </w:t>
      </w:r>
      <w:proofErr w:type="spellStart"/>
      <w:r w:rsidRPr="00A176CD">
        <w:rPr>
          <w:rFonts w:ascii="Times New Roman" w:hAnsi="Times New Roman" w:cs="Times New Roman"/>
        </w:rPr>
        <w:t>propriis</w:t>
      </w:r>
      <w:proofErr w:type="spellEnd"/>
      <w:r w:rsidRPr="00A176CD">
        <w:rPr>
          <w:rFonts w:ascii="Times New Roman" w:hAnsi="Times New Roman" w:cs="Times New Roman"/>
        </w:rPr>
        <w:t xml:space="preserve"> </w:t>
      </w:r>
      <w:proofErr w:type="spellStart"/>
      <w:r w:rsidRPr="00A176CD">
        <w:rPr>
          <w:rFonts w:ascii="Times New Roman" w:hAnsi="Times New Roman" w:cs="Times New Roman"/>
        </w:rPr>
        <w:t>circum</w:t>
      </w:r>
      <w:proofErr w:type="spellEnd"/>
      <w:r w:rsidRPr="00A176CD">
        <w:rPr>
          <w:rFonts w:ascii="Times New Roman" w:hAnsi="Times New Roman" w:cs="Times New Roman"/>
        </w:rPr>
        <w:t xml:space="preserve"> </w:t>
      </w:r>
      <w:proofErr w:type="spellStart"/>
      <w:r w:rsidRPr="00A176CD">
        <w:rPr>
          <w:rFonts w:ascii="Times New Roman" w:hAnsi="Times New Roman" w:cs="Times New Roman"/>
        </w:rPr>
        <w:t>oppugnata</w:t>
      </w:r>
      <w:proofErr w:type="spellEnd"/>
      <w:r w:rsidRPr="00A176CD">
        <w:rPr>
          <w:rFonts w:ascii="Times New Roman" w:hAnsi="Times New Roman" w:cs="Times New Roman"/>
        </w:rPr>
        <w:t xml:space="preserve"> </w:t>
      </w:r>
      <w:proofErr w:type="spellStart"/>
      <w:r w:rsidRPr="00A176CD">
        <w:rPr>
          <w:rFonts w:ascii="Times New Roman" w:hAnsi="Times New Roman" w:cs="Times New Roman"/>
        </w:rPr>
        <w:t>triumphis</w:t>
      </w:r>
      <w:proofErr w:type="spellEnd"/>
    </w:p>
    <w:p w14:paraId="0EFFD29F" w14:textId="5F008046" w:rsidR="00A176CD" w:rsidRPr="00A176CD" w:rsidRDefault="00A176CD" w:rsidP="00A176CD">
      <w:pPr>
        <w:ind w:left="720" w:right="720" w:firstLine="720"/>
        <w:rPr>
          <w:rFonts w:ascii="Times New Roman" w:hAnsi="Times New Roman" w:cs="Times New Roman"/>
        </w:rPr>
      </w:pPr>
      <w:proofErr w:type="spellStart"/>
      <w:r w:rsidRPr="00A176CD">
        <w:rPr>
          <w:rFonts w:ascii="Times New Roman" w:hAnsi="Times New Roman" w:cs="Times New Roman"/>
        </w:rPr>
        <w:t>lassa</w:t>
      </w:r>
      <w:proofErr w:type="spellEnd"/>
      <w:r w:rsidRPr="00A176CD">
        <w:rPr>
          <w:rFonts w:ascii="Times New Roman" w:hAnsi="Times New Roman" w:cs="Times New Roman"/>
        </w:rPr>
        <w:t xml:space="preserve"> </w:t>
      </w:r>
      <w:proofErr w:type="spellStart"/>
      <w:r w:rsidRPr="00A176CD">
        <w:rPr>
          <w:rFonts w:ascii="Times New Roman" w:hAnsi="Times New Roman" w:cs="Times New Roman"/>
        </w:rPr>
        <w:t>foret</w:t>
      </w:r>
      <w:proofErr w:type="spellEnd"/>
      <w:r w:rsidRPr="00A176CD">
        <w:rPr>
          <w:rFonts w:ascii="Times New Roman" w:hAnsi="Times New Roman" w:cs="Times New Roman"/>
        </w:rPr>
        <w:t xml:space="preserve"> </w:t>
      </w:r>
      <w:proofErr w:type="spellStart"/>
      <w:r w:rsidRPr="00A176CD">
        <w:rPr>
          <w:rFonts w:ascii="Times New Roman" w:hAnsi="Times New Roman" w:cs="Times New Roman"/>
        </w:rPr>
        <w:t>crin</w:t>
      </w:r>
      <w:r w:rsidR="000F0947">
        <w:rPr>
          <w:rFonts w:ascii="Times New Roman" w:hAnsi="Times New Roman" w:cs="Times New Roman"/>
        </w:rPr>
        <w:t>i</w:t>
      </w:r>
      <w:r w:rsidRPr="00A176CD">
        <w:rPr>
          <w:rFonts w:ascii="Times New Roman" w:hAnsi="Times New Roman" w:cs="Times New Roman"/>
        </w:rPr>
        <w:t>s</w:t>
      </w:r>
      <w:proofErr w:type="spellEnd"/>
      <w:r w:rsidRPr="00A176CD">
        <w:rPr>
          <w:rFonts w:ascii="Times New Roman" w:hAnsi="Times New Roman" w:cs="Times New Roman"/>
        </w:rPr>
        <w:t xml:space="preserve"> </w:t>
      </w:r>
      <w:proofErr w:type="spellStart"/>
      <w:r w:rsidRPr="00A176CD">
        <w:rPr>
          <w:rFonts w:ascii="Times New Roman" w:hAnsi="Times New Roman" w:cs="Times New Roman"/>
        </w:rPr>
        <w:t>sol</w:t>
      </w:r>
      <w:r w:rsidR="000F0947">
        <w:rPr>
          <w:rFonts w:ascii="Times New Roman" w:hAnsi="Times New Roman" w:cs="Times New Roman"/>
        </w:rPr>
        <w:t>v</w:t>
      </w:r>
      <w:r w:rsidRPr="00A176CD">
        <w:rPr>
          <w:rFonts w:ascii="Times New Roman" w:hAnsi="Times New Roman" w:cs="Times New Roman"/>
        </w:rPr>
        <w:t>ere</w:t>
      </w:r>
      <w:proofErr w:type="spellEnd"/>
      <w:r w:rsidRPr="00A176CD">
        <w:rPr>
          <w:rFonts w:ascii="Times New Roman" w:hAnsi="Times New Roman" w:cs="Times New Roman"/>
        </w:rPr>
        <w:t xml:space="preserve"> Roma </w:t>
      </w:r>
      <w:proofErr w:type="spellStart"/>
      <w:r w:rsidRPr="00A176CD">
        <w:rPr>
          <w:rFonts w:ascii="Times New Roman" w:hAnsi="Times New Roman" w:cs="Times New Roman"/>
        </w:rPr>
        <w:t>suos</w:t>
      </w:r>
      <w:proofErr w:type="spellEnd"/>
      <w:r w:rsidRPr="00A176CD">
        <w:rPr>
          <w:rFonts w:ascii="Times New Roman" w:hAnsi="Times New Roman" w:cs="Times New Roman"/>
        </w:rPr>
        <w:t>.</w:t>
      </w:r>
    </w:p>
    <w:p w14:paraId="22F8FF14" w14:textId="77777777" w:rsidR="005E0336" w:rsidRDefault="005E0336" w:rsidP="005E0336">
      <w:pPr>
        <w:ind w:left="720"/>
        <w:rPr>
          <w:rFonts w:ascii="Times New Roman" w:hAnsi="Times New Roman" w:cs="Times New Roman"/>
        </w:rPr>
      </w:pPr>
      <w:proofErr w:type="spellStart"/>
      <w:r w:rsidRPr="003C6CCC">
        <w:rPr>
          <w:rFonts w:ascii="Times New Roman" w:hAnsi="Times New Roman" w:cs="Times New Roman"/>
        </w:rPr>
        <w:t>haec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certe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merito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poterunt</w:t>
      </w:r>
      <w:proofErr w:type="spellEnd"/>
      <w:r w:rsidRPr="003C6CCC">
        <w:rPr>
          <w:rFonts w:ascii="Times New Roman" w:hAnsi="Times New Roman" w:cs="Times New Roman"/>
        </w:rPr>
        <w:t xml:space="preserve"> </w:t>
      </w:r>
      <w:proofErr w:type="spellStart"/>
      <w:r w:rsidRPr="003C6CCC">
        <w:rPr>
          <w:rFonts w:ascii="Times New Roman" w:hAnsi="Times New Roman" w:cs="Times New Roman"/>
        </w:rPr>
        <w:t>laudare</w:t>
      </w:r>
      <w:proofErr w:type="spellEnd"/>
      <w:r w:rsidRPr="003C6CCC">
        <w:rPr>
          <w:rFonts w:ascii="Times New Roman" w:hAnsi="Times New Roman" w:cs="Times New Roman"/>
        </w:rPr>
        <w:t xml:space="preserve"> minores:</w:t>
      </w:r>
    </w:p>
    <w:p w14:paraId="26ACDDB8" w14:textId="74B4B6AA" w:rsidR="00A176CD" w:rsidRDefault="005E0336" w:rsidP="005E0336">
      <w:pPr>
        <w:ind w:left="720" w:firstLine="720"/>
        <w:rPr>
          <w:rFonts w:ascii="Times New Roman" w:hAnsi="Times New Roman" w:cs="Times New Roman"/>
        </w:rPr>
      </w:pPr>
      <w:proofErr w:type="spellStart"/>
      <w:r w:rsidRPr="003C6CCC">
        <w:rPr>
          <w:rFonts w:ascii="Times New Roman" w:hAnsi="Times New Roman" w:cs="Times New Roman"/>
        </w:rPr>
        <w:t>laes</w:t>
      </w:r>
      <w:r>
        <w:rPr>
          <w:rFonts w:ascii="Times New Roman" w:hAnsi="Times New Roman" w:cs="Times New Roman"/>
        </w:rPr>
        <w:t>erunt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nullos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pocula</w:t>
      </w:r>
      <w:proofErr w:type="spellEnd"/>
      <w:r>
        <w:rPr>
          <w:rFonts w:ascii="Times New Roman" w:hAnsi="Times New Roman" w:cs="Times New Roman"/>
        </w:rPr>
        <w:t xml:space="preserve"> nostra </w:t>
      </w:r>
      <w:proofErr w:type="spellStart"/>
      <w:r>
        <w:rPr>
          <w:rFonts w:ascii="Times New Roman" w:hAnsi="Times New Roman" w:cs="Times New Roman"/>
        </w:rPr>
        <w:t>deos</w:t>
      </w:r>
      <w:proofErr w:type="spellEnd"/>
    </w:p>
    <w:p w14:paraId="53D08860" w14:textId="77777777" w:rsidR="008B3806" w:rsidRDefault="008B3806" w:rsidP="005E0336">
      <w:pPr>
        <w:ind w:left="720" w:firstLine="720"/>
        <w:rPr>
          <w:rFonts w:ascii="Times New Roman" w:hAnsi="Times New Roman" w:cs="Times New Roman"/>
        </w:rPr>
      </w:pPr>
    </w:p>
    <w:p w14:paraId="764352B0" w14:textId="22168DD2" w:rsidR="005E0336" w:rsidRPr="003C6CCC" w:rsidRDefault="00A176CD" w:rsidP="005E03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everyone desired to spend their life this way,</w:t>
      </w:r>
      <w:r w:rsidR="007C3A59">
        <w:rPr>
          <w:rFonts w:ascii="Times New Roman" w:hAnsi="Times New Roman" w:cs="Times New Roman"/>
        </w:rPr>
        <w:t xml:space="preserve"> compelled to lay down their limbs by much wine, </w:t>
      </w:r>
      <w:r w:rsidR="007C3A59" w:rsidRPr="00707B7E">
        <w:rPr>
          <w:rFonts w:ascii="Times New Roman" w:hAnsi="Times New Roman" w:cs="Times New Roman"/>
          <w:b/>
          <w:bCs/>
        </w:rPr>
        <w:t xml:space="preserve">there would be no cruel iron nor a warship, nor would our bones turn over in the </w:t>
      </w:r>
      <w:proofErr w:type="spellStart"/>
      <w:r w:rsidR="007C3A59" w:rsidRPr="00707B7E">
        <w:rPr>
          <w:rFonts w:ascii="Times New Roman" w:hAnsi="Times New Roman" w:cs="Times New Roman"/>
          <w:b/>
          <w:bCs/>
        </w:rPr>
        <w:t>Actian</w:t>
      </w:r>
      <w:proofErr w:type="spellEnd"/>
      <w:r w:rsidR="007C3A59" w:rsidRPr="00707B7E">
        <w:rPr>
          <w:rFonts w:ascii="Times New Roman" w:hAnsi="Times New Roman" w:cs="Times New Roman"/>
          <w:b/>
          <w:bCs/>
        </w:rPr>
        <w:t xml:space="preserve"> </w:t>
      </w:r>
      <w:r w:rsidR="00707B7E">
        <w:rPr>
          <w:rFonts w:ascii="Times New Roman" w:hAnsi="Times New Roman" w:cs="Times New Roman"/>
          <w:b/>
          <w:bCs/>
        </w:rPr>
        <w:t>deep</w:t>
      </w:r>
      <w:r w:rsidR="007C3A59">
        <w:rPr>
          <w:rFonts w:ascii="Times New Roman" w:hAnsi="Times New Roman" w:cs="Times New Roman"/>
        </w:rPr>
        <w:t xml:space="preserve">, nor </w:t>
      </w:r>
      <w:r w:rsidR="000F0947">
        <w:rPr>
          <w:rFonts w:ascii="Times New Roman" w:hAnsi="Times New Roman" w:cs="Times New Roman"/>
        </w:rPr>
        <w:t xml:space="preserve">would a tired Rome, battered around so often by her own triumphs, let down her hair. </w:t>
      </w:r>
      <w:r w:rsidR="005E0336" w:rsidRPr="003C6CCC">
        <w:rPr>
          <w:rFonts w:ascii="Times New Roman" w:hAnsi="Times New Roman" w:cs="Times New Roman"/>
        </w:rPr>
        <w:t>Th</w:t>
      </w:r>
      <w:r w:rsidR="005E0336">
        <w:rPr>
          <w:rFonts w:ascii="Times New Roman" w:hAnsi="Times New Roman" w:cs="Times New Roman"/>
        </w:rPr>
        <w:t>ese things</w:t>
      </w:r>
      <w:r w:rsidR="005E0336" w:rsidRPr="003C6CCC">
        <w:rPr>
          <w:rFonts w:ascii="Times New Roman" w:hAnsi="Times New Roman" w:cs="Times New Roman"/>
        </w:rPr>
        <w:t xml:space="preserve">, </w:t>
      </w:r>
      <w:r w:rsidR="008B3806">
        <w:rPr>
          <w:rFonts w:ascii="Times New Roman" w:hAnsi="Times New Roman" w:cs="Times New Roman"/>
        </w:rPr>
        <w:t>certainly</w:t>
      </w:r>
      <w:r w:rsidR="005E0336" w:rsidRPr="003C6CCC">
        <w:rPr>
          <w:rFonts w:ascii="Times New Roman" w:hAnsi="Times New Roman" w:cs="Times New Roman"/>
        </w:rPr>
        <w:t>, those who come after us should rightly praise: our cu</w:t>
      </w:r>
      <w:r w:rsidR="00707B7E">
        <w:rPr>
          <w:rFonts w:ascii="Times New Roman" w:hAnsi="Times New Roman" w:cs="Times New Roman"/>
        </w:rPr>
        <w:t>ps</w:t>
      </w:r>
      <w:r w:rsidR="005E0336" w:rsidRPr="003C6CCC">
        <w:rPr>
          <w:rFonts w:ascii="Times New Roman" w:hAnsi="Times New Roman" w:cs="Times New Roman"/>
        </w:rPr>
        <w:t xml:space="preserve"> </w:t>
      </w:r>
      <w:r w:rsidR="00707B7E">
        <w:rPr>
          <w:rFonts w:ascii="Times New Roman" w:hAnsi="Times New Roman" w:cs="Times New Roman"/>
        </w:rPr>
        <w:t>harmed no gods</w:t>
      </w:r>
      <w:r w:rsidR="005E0336" w:rsidRPr="003C6CCC">
        <w:rPr>
          <w:rFonts w:ascii="Times New Roman" w:hAnsi="Times New Roman" w:cs="Times New Roman"/>
        </w:rPr>
        <w:t>.</w:t>
      </w:r>
    </w:p>
    <w:p w14:paraId="3AACF6AB" w14:textId="0FC824AC" w:rsidR="00A176CD" w:rsidRPr="00A176CD" w:rsidRDefault="00A176CD" w:rsidP="00A176CD">
      <w:pPr>
        <w:ind w:right="720"/>
        <w:rPr>
          <w:rFonts w:ascii="Times New Roman" w:hAnsi="Times New Roman" w:cs="Times New Roman"/>
        </w:rPr>
      </w:pPr>
    </w:p>
    <w:p w14:paraId="35754DC5" w14:textId="71F68591" w:rsidR="00C54DC8" w:rsidRDefault="00E62BE4" w:rsidP="002C4169">
      <w:pPr>
        <w:ind w:righ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Figure </w:t>
      </w:r>
      <w:r w:rsidR="005B5A9F">
        <w:rPr>
          <w:rFonts w:ascii="Times New Roman" w:hAnsi="Times New Roman" w:cs="Times New Roman"/>
          <w:b/>
          <w:bCs/>
        </w:rPr>
        <w:t>4: 2.8</w:t>
      </w:r>
      <w:r w:rsidR="009D288E">
        <w:rPr>
          <w:rFonts w:ascii="Times New Roman" w:hAnsi="Times New Roman" w:cs="Times New Roman"/>
          <w:b/>
          <w:bCs/>
        </w:rPr>
        <w:t>.17-24</w:t>
      </w:r>
    </w:p>
    <w:p w14:paraId="6E4DF5A1" w14:textId="77777777" w:rsidR="007D0670" w:rsidRDefault="007D0670" w:rsidP="002C4169">
      <w:pPr>
        <w:ind w:right="720"/>
        <w:rPr>
          <w:rFonts w:ascii="Times New Roman" w:hAnsi="Times New Roman" w:cs="Times New Roman"/>
          <w:b/>
          <w:bCs/>
        </w:rPr>
      </w:pPr>
    </w:p>
    <w:p w14:paraId="042CDF4A" w14:textId="44A387FD" w:rsidR="007D0670" w:rsidRPr="009D288E" w:rsidRDefault="007D0670" w:rsidP="009D288E">
      <w:pPr>
        <w:ind w:left="720" w:right="720"/>
        <w:rPr>
          <w:rFonts w:ascii="Times New Roman" w:hAnsi="Times New Roman" w:cs="Times New Roman"/>
        </w:rPr>
      </w:pPr>
      <w:r w:rsidRPr="009D288E">
        <w:rPr>
          <w:rFonts w:ascii="Times New Roman" w:hAnsi="Times New Roman" w:cs="Times New Roman"/>
        </w:rPr>
        <w:t xml:space="preserve">sic </w:t>
      </w:r>
      <w:proofErr w:type="spellStart"/>
      <w:r w:rsidRPr="009D288E">
        <w:rPr>
          <w:rFonts w:ascii="Times New Roman" w:hAnsi="Times New Roman" w:cs="Times New Roman"/>
        </w:rPr>
        <w:t>igitur</w:t>
      </w:r>
      <w:proofErr w:type="spellEnd"/>
      <w:r w:rsidRPr="009D288E">
        <w:rPr>
          <w:rFonts w:ascii="Times New Roman" w:hAnsi="Times New Roman" w:cs="Times New Roman"/>
        </w:rPr>
        <w:t xml:space="preserve"> prima </w:t>
      </w:r>
      <w:proofErr w:type="spellStart"/>
      <w:r w:rsidRPr="009D288E">
        <w:rPr>
          <w:rFonts w:ascii="Times New Roman" w:hAnsi="Times New Roman" w:cs="Times New Roman"/>
        </w:rPr>
        <w:t>moriere</w:t>
      </w:r>
      <w:proofErr w:type="spellEnd"/>
      <w:r w:rsidRPr="009D288E">
        <w:rPr>
          <w:rFonts w:ascii="Times New Roman" w:hAnsi="Times New Roman" w:cs="Times New Roman"/>
        </w:rPr>
        <w:t xml:space="preserve"> aetate, </w:t>
      </w:r>
      <w:proofErr w:type="spellStart"/>
      <w:r w:rsidRPr="009D288E">
        <w:rPr>
          <w:rFonts w:ascii="Times New Roman" w:hAnsi="Times New Roman" w:cs="Times New Roman"/>
        </w:rPr>
        <w:t>Properti</w:t>
      </w:r>
      <w:proofErr w:type="spellEnd"/>
      <w:r w:rsidRPr="009D288E">
        <w:rPr>
          <w:rFonts w:ascii="Times New Roman" w:hAnsi="Times New Roman" w:cs="Times New Roman"/>
        </w:rPr>
        <w:t>?</w:t>
      </w:r>
    </w:p>
    <w:p w14:paraId="45FA78AD" w14:textId="2D6138DA" w:rsidR="007D0670" w:rsidRPr="009D288E" w:rsidRDefault="007D0670" w:rsidP="006D3889">
      <w:pPr>
        <w:ind w:left="720" w:right="720" w:firstLine="720"/>
        <w:rPr>
          <w:rFonts w:ascii="Times New Roman" w:hAnsi="Times New Roman" w:cs="Times New Roman"/>
        </w:rPr>
      </w:pPr>
      <w:r w:rsidRPr="009D288E">
        <w:rPr>
          <w:rFonts w:ascii="Times New Roman" w:hAnsi="Times New Roman" w:cs="Times New Roman"/>
        </w:rPr>
        <w:t xml:space="preserve">sed </w:t>
      </w:r>
      <w:proofErr w:type="spellStart"/>
      <w:r w:rsidRPr="009D288E">
        <w:rPr>
          <w:rFonts w:ascii="Times New Roman" w:hAnsi="Times New Roman" w:cs="Times New Roman"/>
        </w:rPr>
        <w:t>morere</w:t>
      </w:r>
      <w:proofErr w:type="spellEnd"/>
      <w:r w:rsidRPr="009D288E">
        <w:rPr>
          <w:rFonts w:ascii="Times New Roman" w:hAnsi="Times New Roman" w:cs="Times New Roman"/>
        </w:rPr>
        <w:t xml:space="preserve">; </w:t>
      </w:r>
      <w:proofErr w:type="spellStart"/>
      <w:r w:rsidRPr="009D288E">
        <w:rPr>
          <w:rFonts w:ascii="Times New Roman" w:hAnsi="Times New Roman" w:cs="Times New Roman"/>
        </w:rPr>
        <w:t>interitu</w:t>
      </w:r>
      <w:proofErr w:type="spellEnd"/>
      <w:r w:rsidRPr="009D288E">
        <w:rPr>
          <w:rFonts w:ascii="Times New Roman" w:hAnsi="Times New Roman" w:cs="Times New Roman"/>
        </w:rPr>
        <w:t xml:space="preserve"> </w:t>
      </w:r>
      <w:proofErr w:type="spellStart"/>
      <w:r w:rsidRPr="009D288E">
        <w:rPr>
          <w:rFonts w:ascii="Times New Roman" w:hAnsi="Times New Roman" w:cs="Times New Roman"/>
        </w:rPr>
        <w:t>gaudeat</w:t>
      </w:r>
      <w:proofErr w:type="spellEnd"/>
      <w:r w:rsidRPr="009D288E">
        <w:rPr>
          <w:rFonts w:ascii="Times New Roman" w:hAnsi="Times New Roman" w:cs="Times New Roman"/>
        </w:rPr>
        <w:t xml:space="preserve"> </w:t>
      </w:r>
      <w:proofErr w:type="spellStart"/>
      <w:r w:rsidRPr="009D288E">
        <w:rPr>
          <w:rFonts w:ascii="Times New Roman" w:hAnsi="Times New Roman" w:cs="Times New Roman"/>
        </w:rPr>
        <w:t>illa</w:t>
      </w:r>
      <w:proofErr w:type="spellEnd"/>
      <w:r w:rsidRPr="009D288E">
        <w:rPr>
          <w:rFonts w:ascii="Times New Roman" w:hAnsi="Times New Roman" w:cs="Times New Roman"/>
        </w:rPr>
        <w:t xml:space="preserve"> </w:t>
      </w:r>
      <w:proofErr w:type="spellStart"/>
      <w:r w:rsidRPr="009D288E">
        <w:rPr>
          <w:rFonts w:ascii="Times New Roman" w:hAnsi="Times New Roman" w:cs="Times New Roman"/>
        </w:rPr>
        <w:t>tuo</w:t>
      </w:r>
      <w:proofErr w:type="spellEnd"/>
      <w:r w:rsidRPr="009D288E">
        <w:rPr>
          <w:rFonts w:ascii="Times New Roman" w:hAnsi="Times New Roman" w:cs="Times New Roman"/>
        </w:rPr>
        <w:t>!</w:t>
      </w:r>
    </w:p>
    <w:p w14:paraId="1F1D8963" w14:textId="102A04FB" w:rsidR="007D0670" w:rsidRPr="009D288E" w:rsidRDefault="007D0670" w:rsidP="009D288E">
      <w:pPr>
        <w:ind w:left="720" w:right="720"/>
        <w:rPr>
          <w:rFonts w:ascii="Times New Roman" w:hAnsi="Times New Roman" w:cs="Times New Roman"/>
          <w:lang w:val="de-DE"/>
        </w:rPr>
      </w:pPr>
      <w:r w:rsidRPr="009D288E">
        <w:rPr>
          <w:rFonts w:ascii="Times New Roman" w:hAnsi="Times New Roman" w:cs="Times New Roman"/>
          <w:lang w:val="de-DE"/>
        </w:rPr>
        <w:t>exagitet nostros Manis, sectetur et umbras,</w:t>
      </w:r>
    </w:p>
    <w:p w14:paraId="7EC70B57" w14:textId="69D558C2" w:rsidR="007D0670" w:rsidRPr="009D288E" w:rsidRDefault="007D0670" w:rsidP="006D3889">
      <w:pPr>
        <w:ind w:left="720" w:right="720" w:firstLine="720"/>
        <w:rPr>
          <w:rFonts w:ascii="Times New Roman" w:hAnsi="Times New Roman" w:cs="Times New Roman"/>
        </w:rPr>
      </w:pPr>
      <w:proofErr w:type="spellStart"/>
      <w:r w:rsidRPr="009D288E">
        <w:rPr>
          <w:rFonts w:ascii="Times New Roman" w:hAnsi="Times New Roman" w:cs="Times New Roman"/>
        </w:rPr>
        <w:t>insultetque</w:t>
      </w:r>
      <w:proofErr w:type="spellEnd"/>
      <w:r w:rsidRPr="009D288E">
        <w:rPr>
          <w:rFonts w:ascii="Times New Roman" w:hAnsi="Times New Roman" w:cs="Times New Roman"/>
        </w:rPr>
        <w:t xml:space="preserve"> </w:t>
      </w:r>
      <w:proofErr w:type="spellStart"/>
      <w:r w:rsidRPr="009D288E">
        <w:rPr>
          <w:rFonts w:ascii="Times New Roman" w:hAnsi="Times New Roman" w:cs="Times New Roman"/>
        </w:rPr>
        <w:t>rogis</w:t>
      </w:r>
      <w:proofErr w:type="spellEnd"/>
      <w:r w:rsidRPr="009D288E">
        <w:rPr>
          <w:rFonts w:ascii="Times New Roman" w:hAnsi="Times New Roman" w:cs="Times New Roman"/>
        </w:rPr>
        <w:t xml:space="preserve">, </w:t>
      </w:r>
      <w:proofErr w:type="spellStart"/>
      <w:r w:rsidRPr="009D288E">
        <w:rPr>
          <w:rFonts w:ascii="Times New Roman" w:hAnsi="Times New Roman" w:cs="Times New Roman"/>
        </w:rPr>
        <w:t>calcet</w:t>
      </w:r>
      <w:proofErr w:type="spellEnd"/>
      <w:r w:rsidRPr="009D288E">
        <w:rPr>
          <w:rFonts w:ascii="Times New Roman" w:hAnsi="Times New Roman" w:cs="Times New Roman"/>
        </w:rPr>
        <w:t xml:space="preserve"> et ossa </w:t>
      </w:r>
      <w:proofErr w:type="spellStart"/>
      <w:r w:rsidRPr="009D288E">
        <w:rPr>
          <w:rFonts w:ascii="Times New Roman" w:hAnsi="Times New Roman" w:cs="Times New Roman"/>
        </w:rPr>
        <w:t>mea</w:t>
      </w:r>
      <w:proofErr w:type="spellEnd"/>
      <w:r w:rsidRPr="009D288E">
        <w:rPr>
          <w:rFonts w:ascii="Times New Roman" w:hAnsi="Times New Roman" w:cs="Times New Roman"/>
        </w:rPr>
        <w:t>!</w:t>
      </w:r>
    </w:p>
    <w:p w14:paraId="00B19DBB" w14:textId="43AACF62" w:rsidR="007D0670" w:rsidRPr="00461C72" w:rsidRDefault="007D0670" w:rsidP="009D288E">
      <w:pPr>
        <w:ind w:left="720" w:right="720"/>
        <w:rPr>
          <w:rFonts w:ascii="Times New Roman" w:hAnsi="Times New Roman" w:cs="Times New Roman"/>
          <w:b/>
          <w:bCs/>
        </w:rPr>
      </w:pPr>
      <w:r w:rsidRPr="00461C72">
        <w:rPr>
          <w:rFonts w:ascii="Times New Roman" w:hAnsi="Times New Roman" w:cs="Times New Roman"/>
          <w:b/>
          <w:bCs/>
        </w:rPr>
        <w:t xml:space="preserve">quid? non </w:t>
      </w:r>
      <w:proofErr w:type="spellStart"/>
      <w:r w:rsidRPr="00461C72">
        <w:rPr>
          <w:rFonts w:ascii="Times New Roman" w:hAnsi="Times New Roman" w:cs="Times New Roman"/>
          <w:b/>
          <w:bCs/>
        </w:rPr>
        <w:t>Antigonae</w:t>
      </w:r>
      <w:proofErr w:type="spellEnd"/>
      <w:r w:rsidRPr="00461C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61C72">
        <w:rPr>
          <w:rFonts w:ascii="Times New Roman" w:hAnsi="Times New Roman" w:cs="Times New Roman"/>
          <w:b/>
          <w:bCs/>
        </w:rPr>
        <w:t>tumulo</w:t>
      </w:r>
      <w:proofErr w:type="spellEnd"/>
      <w:r w:rsidRPr="00461C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61C72">
        <w:rPr>
          <w:rFonts w:ascii="Times New Roman" w:hAnsi="Times New Roman" w:cs="Times New Roman"/>
          <w:b/>
          <w:bCs/>
        </w:rPr>
        <w:t>Boeotius</w:t>
      </w:r>
      <w:proofErr w:type="spellEnd"/>
      <w:r w:rsidRPr="00461C72">
        <w:rPr>
          <w:rFonts w:ascii="Times New Roman" w:hAnsi="Times New Roman" w:cs="Times New Roman"/>
          <w:b/>
          <w:bCs/>
        </w:rPr>
        <w:t xml:space="preserve"> Haemon</w:t>
      </w:r>
    </w:p>
    <w:p w14:paraId="5236F947" w14:textId="5393B6C7" w:rsidR="007D0670" w:rsidRPr="00461C72" w:rsidRDefault="007D0670" w:rsidP="006D3889">
      <w:pPr>
        <w:ind w:left="720" w:right="720" w:firstLine="720"/>
        <w:rPr>
          <w:rFonts w:ascii="Times New Roman" w:hAnsi="Times New Roman" w:cs="Times New Roman"/>
          <w:b/>
          <w:bCs/>
        </w:rPr>
      </w:pPr>
      <w:proofErr w:type="spellStart"/>
      <w:r w:rsidRPr="00461C72">
        <w:rPr>
          <w:rFonts w:ascii="Times New Roman" w:hAnsi="Times New Roman" w:cs="Times New Roman"/>
          <w:b/>
          <w:bCs/>
        </w:rPr>
        <w:t>corruit</w:t>
      </w:r>
      <w:proofErr w:type="spellEnd"/>
      <w:r w:rsidRPr="00461C72">
        <w:rPr>
          <w:rFonts w:ascii="Times New Roman" w:hAnsi="Times New Roman" w:cs="Times New Roman"/>
          <w:b/>
          <w:bCs/>
        </w:rPr>
        <w:t xml:space="preserve"> ipse </w:t>
      </w:r>
      <w:proofErr w:type="spellStart"/>
      <w:r w:rsidRPr="00461C72">
        <w:rPr>
          <w:rFonts w:ascii="Times New Roman" w:hAnsi="Times New Roman" w:cs="Times New Roman"/>
          <w:b/>
          <w:bCs/>
        </w:rPr>
        <w:t>suo</w:t>
      </w:r>
      <w:proofErr w:type="spellEnd"/>
      <w:r w:rsidRPr="00461C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61C72">
        <w:rPr>
          <w:rFonts w:ascii="Times New Roman" w:hAnsi="Times New Roman" w:cs="Times New Roman"/>
          <w:b/>
          <w:bCs/>
        </w:rPr>
        <w:t>saucius</w:t>
      </w:r>
      <w:proofErr w:type="spellEnd"/>
      <w:r w:rsidRPr="00461C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61C72">
        <w:rPr>
          <w:rFonts w:ascii="Times New Roman" w:hAnsi="Times New Roman" w:cs="Times New Roman"/>
          <w:b/>
          <w:bCs/>
        </w:rPr>
        <w:t>ense</w:t>
      </w:r>
      <w:proofErr w:type="spellEnd"/>
      <w:r w:rsidRPr="00461C72">
        <w:rPr>
          <w:rFonts w:ascii="Times New Roman" w:hAnsi="Times New Roman" w:cs="Times New Roman"/>
          <w:b/>
          <w:bCs/>
        </w:rPr>
        <w:t xml:space="preserve"> latus,</w:t>
      </w:r>
    </w:p>
    <w:p w14:paraId="5803907D" w14:textId="5E56B777" w:rsidR="007D0670" w:rsidRPr="00461C72" w:rsidRDefault="007D0670" w:rsidP="009D288E">
      <w:pPr>
        <w:ind w:left="720" w:right="720"/>
        <w:rPr>
          <w:rFonts w:ascii="Times New Roman" w:hAnsi="Times New Roman" w:cs="Times New Roman"/>
          <w:b/>
          <w:bCs/>
        </w:rPr>
      </w:pPr>
      <w:r w:rsidRPr="00461C72">
        <w:rPr>
          <w:rFonts w:ascii="Times New Roman" w:hAnsi="Times New Roman" w:cs="Times New Roman"/>
          <w:b/>
          <w:bCs/>
        </w:rPr>
        <w:t xml:space="preserve">et </w:t>
      </w:r>
      <w:proofErr w:type="spellStart"/>
      <w:r w:rsidRPr="00461C72">
        <w:rPr>
          <w:rFonts w:ascii="Times New Roman" w:hAnsi="Times New Roman" w:cs="Times New Roman"/>
          <w:b/>
          <w:bCs/>
        </w:rPr>
        <w:t>sua</w:t>
      </w:r>
      <w:proofErr w:type="spellEnd"/>
      <w:r w:rsidRPr="00461C72">
        <w:rPr>
          <w:rFonts w:ascii="Times New Roman" w:hAnsi="Times New Roman" w:cs="Times New Roman"/>
          <w:b/>
          <w:bCs/>
        </w:rPr>
        <w:t xml:space="preserve"> cum </w:t>
      </w:r>
      <w:proofErr w:type="spellStart"/>
      <w:r w:rsidRPr="00461C72">
        <w:rPr>
          <w:rFonts w:ascii="Times New Roman" w:hAnsi="Times New Roman" w:cs="Times New Roman"/>
          <w:b/>
          <w:bCs/>
        </w:rPr>
        <w:t>miserae</w:t>
      </w:r>
      <w:proofErr w:type="spellEnd"/>
      <w:r w:rsidRPr="00461C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61C72">
        <w:rPr>
          <w:rFonts w:ascii="Times New Roman" w:hAnsi="Times New Roman" w:cs="Times New Roman"/>
          <w:b/>
          <w:bCs/>
        </w:rPr>
        <w:t>permiscuit</w:t>
      </w:r>
      <w:proofErr w:type="spellEnd"/>
      <w:r w:rsidRPr="00461C72">
        <w:rPr>
          <w:rFonts w:ascii="Times New Roman" w:hAnsi="Times New Roman" w:cs="Times New Roman"/>
          <w:b/>
          <w:bCs/>
        </w:rPr>
        <w:t xml:space="preserve"> ossa </w:t>
      </w:r>
      <w:proofErr w:type="spellStart"/>
      <w:r w:rsidRPr="00461C72">
        <w:rPr>
          <w:rFonts w:ascii="Times New Roman" w:hAnsi="Times New Roman" w:cs="Times New Roman"/>
          <w:b/>
          <w:bCs/>
        </w:rPr>
        <w:t>puellae</w:t>
      </w:r>
      <w:proofErr w:type="spellEnd"/>
      <w:r w:rsidRPr="00461C72">
        <w:rPr>
          <w:rFonts w:ascii="Times New Roman" w:hAnsi="Times New Roman" w:cs="Times New Roman"/>
          <w:b/>
          <w:bCs/>
        </w:rPr>
        <w:t>,</w:t>
      </w:r>
    </w:p>
    <w:p w14:paraId="4DED3D5C" w14:textId="6636C34C" w:rsidR="00067740" w:rsidRPr="00461C72" w:rsidRDefault="007D0670" w:rsidP="006D3889">
      <w:pPr>
        <w:ind w:left="720" w:right="720" w:firstLine="720"/>
        <w:rPr>
          <w:rFonts w:ascii="Times New Roman" w:hAnsi="Times New Roman" w:cs="Times New Roman"/>
          <w:b/>
          <w:bCs/>
        </w:rPr>
      </w:pPr>
      <w:r w:rsidRPr="00461C72">
        <w:rPr>
          <w:rFonts w:ascii="Times New Roman" w:hAnsi="Times New Roman" w:cs="Times New Roman"/>
          <w:b/>
          <w:bCs/>
        </w:rPr>
        <w:t xml:space="preserve">qua sine </w:t>
      </w:r>
      <w:proofErr w:type="spellStart"/>
      <w:r w:rsidRPr="00461C72">
        <w:rPr>
          <w:rFonts w:ascii="Times New Roman" w:hAnsi="Times New Roman" w:cs="Times New Roman"/>
          <w:b/>
          <w:bCs/>
        </w:rPr>
        <w:t>Thebanam</w:t>
      </w:r>
      <w:proofErr w:type="spellEnd"/>
      <w:r w:rsidRPr="00461C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61C72">
        <w:rPr>
          <w:rFonts w:ascii="Times New Roman" w:hAnsi="Times New Roman" w:cs="Times New Roman"/>
          <w:b/>
          <w:bCs/>
        </w:rPr>
        <w:t>noluit</w:t>
      </w:r>
      <w:proofErr w:type="spellEnd"/>
      <w:r w:rsidRPr="00461C72">
        <w:rPr>
          <w:rFonts w:ascii="Times New Roman" w:hAnsi="Times New Roman" w:cs="Times New Roman"/>
          <w:b/>
          <w:bCs/>
        </w:rPr>
        <w:t xml:space="preserve"> ire </w:t>
      </w:r>
      <w:proofErr w:type="spellStart"/>
      <w:r w:rsidRPr="00461C72">
        <w:rPr>
          <w:rFonts w:ascii="Times New Roman" w:hAnsi="Times New Roman" w:cs="Times New Roman"/>
          <w:b/>
          <w:bCs/>
        </w:rPr>
        <w:t>domum</w:t>
      </w:r>
      <w:proofErr w:type="spellEnd"/>
      <w:r w:rsidRPr="00461C72">
        <w:rPr>
          <w:rFonts w:ascii="Times New Roman" w:hAnsi="Times New Roman" w:cs="Times New Roman"/>
          <w:b/>
          <w:bCs/>
        </w:rPr>
        <w:t>?</w:t>
      </w:r>
    </w:p>
    <w:p w14:paraId="6DFF39EC" w14:textId="77777777" w:rsidR="005B5A9F" w:rsidRDefault="005B5A9F" w:rsidP="002C4169">
      <w:pPr>
        <w:ind w:right="720"/>
        <w:rPr>
          <w:rFonts w:ascii="Times New Roman" w:hAnsi="Times New Roman" w:cs="Times New Roman"/>
          <w:b/>
          <w:bCs/>
        </w:rPr>
      </w:pPr>
    </w:p>
    <w:p w14:paraId="2BEA2E42" w14:textId="6C4AFC67" w:rsidR="000915BE" w:rsidRDefault="005B5A9F" w:rsidP="002C4169">
      <w:pPr>
        <w:ind w:right="720"/>
        <w:rPr>
          <w:rFonts w:ascii="Times New Roman" w:hAnsi="Times New Roman" w:cs="Times New Roman"/>
          <w:b/>
          <w:bCs/>
        </w:rPr>
      </w:pPr>
      <w:r w:rsidRPr="005B5A9F">
        <w:rPr>
          <w:rFonts w:ascii="Times New Roman" w:hAnsi="Times New Roman" w:cs="Times New Roman"/>
        </w:rPr>
        <w:t xml:space="preserve">So, will you die, like this, Propertius, you who are still young? Then </w:t>
      </w:r>
      <w:r w:rsidR="00B43641" w:rsidRPr="005B5A9F">
        <w:rPr>
          <w:rFonts w:ascii="Times New Roman" w:hAnsi="Times New Roman" w:cs="Times New Roman"/>
        </w:rPr>
        <w:t>die</w:t>
      </w:r>
      <w:r w:rsidR="00071406">
        <w:rPr>
          <w:rFonts w:ascii="Times New Roman" w:hAnsi="Times New Roman" w:cs="Times New Roman"/>
        </w:rPr>
        <w:t>. L</w:t>
      </w:r>
      <w:r w:rsidRPr="005B5A9F">
        <w:rPr>
          <w:rFonts w:ascii="Times New Roman" w:hAnsi="Times New Roman" w:cs="Times New Roman"/>
        </w:rPr>
        <w:t xml:space="preserve">et her rejoice at your death! Let her disturb my ghost, and harass my shade, insult my pyre, </w:t>
      </w:r>
      <w:r w:rsidR="009D288E">
        <w:rPr>
          <w:rFonts w:ascii="Times New Roman" w:hAnsi="Times New Roman" w:cs="Times New Roman"/>
        </w:rPr>
        <w:t>even</w:t>
      </w:r>
      <w:r w:rsidRPr="005B5A9F">
        <w:rPr>
          <w:rFonts w:ascii="Times New Roman" w:hAnsi="Times New Roman" w:cs="Times New Roman"/>
        </w:rPr>
        <w:t xml:space="preserve"> trample on my bones! </w:t>
      </w:r>
      <w:r w:rsidRPr="00461C72">
        <w:rPr>
          <w:rFonts w:ascii="Times New Roman" w:hAnsi="Times New Roman" w:cs="Times New Roman"/>
          <w:b/>
          <w:bCs/>
        </w:rPr>
        <w:t>Why</w:t>
      </w:r>
      <w:r w:rsidR="002456A3">
        <w:rPr>
          <w:rFonts w:ascii="Times New Roman" w:hAnsi="Times New Roman" w:cs="Times New Roman"/>
          <w:b/>
          <w:bCs/>
        </w:rPr>
        <w:t>?</w:t>
      </w:r>
      <w:r w:rsidRPr="00461C72">
        <w:rPr>
          <w:rFonts w:ascii="Times New Roman" w:hAnsi="Times New Roman" w:cs="Times New Roman"/>
          <w:b/>
          <w:bCs/>
        </w:rPr>
        <w:t xml:space="preserve"> Didn’t </w:t>
      </w:r>
      <w:r w:rsidR="00CC253D" w:rsidRPr="00461C72">
        <w:rPr>
          <w:rFonts w:ascii="Times New Roman" w:hAnsi="Times New Roman" w:cs="Times New Roman"/>
          <w:b/>
          <w:bCs/>
        </w:rPr>
        <w:t>that Boeotian Haemon</w:t>
      </w:r>
      <w:r w:rsidRPr="00461C72">
        <w:rPr>
          <w:rFonts w:ascii="Times New Roman" w:hAnsi="Times New Roman" w:cs="Times New Roman"/>
          <w:b/>
          <w:bCs/>
        </w:rPr>
        <w:t xml:space="preserve">, his flank wounded by his own sword, fall by Antigone’s tomb, and mingle his bones with those of the luckless girl, </w:t>
      </w:r>
    </w:p>
    <w:p w14:paraId="767487B2" w14:textId="370D422F" w:rsidR="005B5A9F" w:rsidRDefault="005B5A9F" w:rsidP="002C4169">
      <w:pPr>
        <w:ind w:right="720"/>
        <w:rPr>
          <w:rFonts w:ascii="Times New Roman" w:hAnsi="Times New Roman" w:cs="Times New Roman"/>
          <w:b/>
          <w:bCs/>
        </w:rPr>
      </w:pPr>
      <w:r w:rsidRPr="00461C72">
        <w:rPr>
          <w:rFonts w:ascii="Times New Roman" w:hAnsi="Times New Roman" w:cs="Times New Roman"/>
          <w:b/>
          <w:bCs/>
        </w:rPr>
        <w:lastRenderedPageBreak/>
        <w:t xml:space="preserve">not </w:t>
      </w:r>
      <w:r w:rsidR="00461C72" w:rsidRPr="00461C72">
        <w:rPr>
          <w:rFonts w:ascii="Times New Roman" w:hAnsi="Times New Roman" w:cs="Times New Roman"/>
          <w:b/>
          <w:bCs/>
        </w:rPr>
        <w:t>wanting</w:t>
      </w:r>
      <w:r w:rsidRPr="00461C72">
        <w:rPr>
          <w:rFonts w:ascii="Times New Roman" w:hAnsi="Times New Roman" w:cs="Times New Roman"/>
          <w:b/>
          <w:bCs/>
        </w:rPr>
        <w:t xml:space="preserve"> to return to the</w:t>
      </w:r>
      <w:r w:rsidR="00461C72" w:rsidRPr="00461C72">
        <w:rPr>
          <w:rFonts w:ascii="Times New Roman" w:hAnsi="Times New Roman" w:cs="Times New Roman"/>
          <w:b/>
          <w:bCs/>
        </w:rPr>
        <w:t>ir Theban</w:t>
      </w:r>
      <w:r w:rsidRPr="00461C72">
        <w:rPr>
          <w:rFonts w:ascii="Times New Roman" w:hAnsi="Times New Roman" w:cs="Times New Roman"/>
          <w:b/>
          <w:bCs/>
        </w:rPr>
        <w:t xml:space="preserve"> </w:t>
      </w:r>
      <w:r w:rsidR="00461C72" w:rsidRPr="00461C72">
        <w:rPr>
          <w:rFonts w:ascii="Times New Roman" w:hAnsi="Times New Roman" w:cs="Times New Roman"/>
          <w:b/>
          <w:bCs/>
        </w:rPr>
        <w:t>home without</w:t>
      </w:r>
      <w:r w:rsidRPr="00461C7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61C72">
        <w:rPr>
          <w:rFonts w:ascii="Times New Roman" w:hAnsi="Times New Roman" w:cs="Times New Roman"/>
          <w:b/>
          <w:bCs/>
        </w:rPr>
        <w:t>her?</w:t>
      </w:r>
      <w:proofErr w:type="gramEnd"/>
    </w:p>
    <w:p w14:paraId="01E99AC4" w14:textId="77777777" w:rsidR="000915BE" w:rsidRDefault="000915BE" w:rsidP="002C4169">
      <w:pPr>
        <w:ind w:right="720"/>
        <w:rPr>
          <w:rFonts w:ascii="Times New Roman" w:hAnsi="Times New Roman" w:cs="Times New Roman"/>
          <w:b/>
          <w:bCs/>
        </w:rPr>
      </w:pPr>
    </w:p>
    <w:p w14:paraId="58A3D123" w14:textId="0D8541F0" w:rsidR="004B105D" w:rsidRDefault="004B105D" w:rsidP="002C4169">
      <w:pPr>
        <w:ind w:righ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Dueling exempla: </w:t>
      </w:r>
      <w:proofErr w:type="spellStart"/>
      <w:r>
        <w:rPr>
          <w:rFonts w:ascii="Times New Roman" w:hAnsi="Times New Roman" w:cs="Times New Roman"/>
          <w:b/>
          <w:bCs/>
        </w:rPr>
        <w:t>Eriphyle</w:t>
      </w:r>
      <w:proofErr w:type="spellEnd"/>
      <w:r>
        <w:rPr>
          <w:rFonts w:ascii="Times New Roman" w:hAnsi="Times New Roman" w:cs="Times New Roman"/>
          <w:b/>
          <w:bCs/>
        </w:rPr>
        <w:t xml:space="preserve"> and Evadne</w:t>
      </w:r>
    </w:p>
    <w:p w14:paraId="20EB9CF8" w14:textId="77777777" w:rsidR="00E40A57" w:rsidRDefault="00E40A57" w:rsidP="002C4169">
      <w:pPr>
        <w:ind w:right="720"/>
        <w:rPr>
          <w:rFonts w:ascii="Times New Roman" w:hAnsi="Times New Roman" w:cs="Times New Roman"/>
        </w:rPr>
      </w:pPr>
    </w:p>
    <w:p w14:paraId="52C651D6" w14:textId="64853136" w:rsidR="00E821EE" w:rsidRPr="008B0ED0" w:rsidRDefault="008B0ED0" w:rsidP="002C4169">
      <w:pPr>
        <w:ind w:righ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Figure 6: 2.16.29-30</w:t>
      </w:r>
    </w:p>
    <w:p w14:paraId="36011A74" w14:textId="56ADE527" w:rsidR="009F5B0A" w:rsidRPr="009F5B0A" w:rsidRDefault="009F5B0A" w:rsidP="009F5B0A">
      <w:pPr>
        <w:ind w:right="720"/>
        <w:rPr>
          <w:rFonts w:ascii="Times New Roman" w:hAnsi="Times New Roman" w:cs="Times New Roman"/>
        </w:rPr>
      </w:pPr>
      <w:proofErr w:type="spellStart"/>
      <w:r w:rsidRPr="009F5B0A">
        <w:rPr>
          <w:rFonts w:ascii="Times New Roman" w:hAnsi="Times New Roman" w:cs="Times New Roman"/>
        </w:rPr>
        <w:t>aspice</w:t>
      </w:r>
      <w:proofErr w:type="spellEnd"/>
      <w:r w:rsidRPr="009F5B0A">
        <w:rPr>
          <w:rFonts w:ascii="Times New Roman" w:hAnsi="Times New Roman" w:cs="Times New Roman"/>
        </w:rPr>
        <w:t xml:space="preserve"> quid </w:t>
      </w:r>
      <w:proofErr w:type="spellStart"/>
      <w:r w:rsidRPr="009F5B0A">
        <w:rPr>
          <w:rFonts w:ascii="Times New Roman" w:hAnsi="Times New Roman" w:cs="Times New Roman"/>
        </w:rPr>
        <w:t>donis</w:t>
      </w:r>
      <w:proofErr w:type="spellEnd"/>
      <w:r w:rsidRPr="009F5B0A">
        <w:rPr>
          <w:rFonts w:ascii="Times New Roman" w:hAnsi="Times New Roman" w:cs="Times New Roman"/>
        </w:rPr>
        <w:t xml:space="preserve"> </w:t>
      </w:r>
      <w:proofErr w:type="spellStart"/>
      <w:r w:rsidRPr="009F5B0A">
        <w:rPr>
          <w:rFonts w:ascii="Times New Roman" w:hAnsi="Times New Roman" w:cs="Times New Roman"/>
        </w:rPr>
        <w:t>Eriphyla</w:t>
      </w:r>
      <w:proofErr w:type="spellEnd"/>
      <w:r w:rsidRPr="009F5B0A">
        <w:rPr>
          <w:rFonts w:ascii="Times New Roman" w:hAnsi="Times New Roman" w:cs="Times New Roman"/>
        </w:rPr>
        <w:t xml:space="preserve"> invenit </w:t>
      </w:r>
      <w:proofErr w:type="spellStart"/>
      <w:r w:rsidRPr="009F5B0A">
        <w:rPr>
          <w:rFonts w:ascii="Times New Roman" w:hAnsi="Times New Roman" w:cs="Times New Roman"/>
        </w:rPr>
        <w:t>amaris</w:t>
      </w:r>
      <w:proofErr w:type="spellEnd"/>
      <w:r w:rsidRPr="009F5B0A">
        <w:rPr>
          <w:rFonts w:ascii="Times New Roman" w:hAnsi="Times New Roman" w:cs="Times New Roman"/>
        </w:rPr>
        <w:t>,</w:t>
      </w:r>
    </w:p>
    <w:p w14:paraId="4FDCF7BA" w14:textId="6360B3AC" w:rsidR="00D63D8F" w:rsidRDefault="009F5B0A" w:rsidP="008B0ED0">
      <w:pPr>
        <w:ind w:right="720" w:firstLine="720"/>
        <w:rPr>
          <w:rFonts w:ascii="Times New Roman" w:hAnsi="Times New Roman" w:cs="Times New Roman"/>
        </w:rPr>
      </w:pPr>
      <w:proofErr w:type="spellStart"/>
      <w:r w:rsidRPr="009F5B0A">
        <w:rPr>
          <w:rFonts w:ascii="Times New Roman" w:hAnsi="Times New Roman" w:cs="Times New Roman"/>
        </w:rPr>
        <w:t>arserit</w:t>
      </w:r>
      <w:proofErr w:type="spellEnd"/>
      <w:r w:rsidRPr="009F5B0A">
        <w:rPr>
          <w:rFonts w:ascii="Times New Roman" w:hAnsi="Times New Roman" w:cs="Times New Roman"/>
        </w:rPr>
        <w:t xml:space="preserve"> et </w:t>
      </w:r>
      <w:proofErr w:type="spellStart"/>
      <w:r w:rsidRPr="009F5B0A">
        <w:rPr>
          <w:rFonts w:ascii="Times New Roman" w:hAnsi="Times New Roman" w:cs="Times New Roman"/>
        </w:rPr>
        <w:t>quantis</w:t>
      </w:r>
      <w:proofErr w:type="spellEnd"/>
      <w:r w:rsidRPr="009F5B0A">
        <w:rPr>
          <w:rFonts w:ascii="Times New Roman" w:hAnsi="Times New Roman" w:cs="Times New Roman"/>
        </w:rPr>
        <w:t xml:space="preserve"> </w:t>
      </w:r>
      <w:proofErr w:type="spellStart"/>
      <w:r w:rsidRPr="009F5B0A">
        <w:rPr>
          <w:rFonts w:ascii="Times New Roman" w:hAnsi="Times New Roman" w:cs="Times New Roman"/>
        </w:rPr>
        <w:t>nupta</w:t>
      </w:r>
      <w:proofErr w:type="spellEnd"/>
      <w:r w:rsidRPr="009F5B0A">
        <w:rPr>
          <w:rFonts w:ascii="Times New Roman" w:hAnsi="Times New Roman" w:cs="Times New Roman"/>
        </w:rPr>
        <w:t xml:space="preserve"> Creusa </w:t>
      </w:r>
      <w:proofErr w:type="spellStart"/>
      <w:r w:rsidRPr="009F5B0A">
        <w:rPr>
          <w:rFonts w:ascii="Times New Roman" w:hAnsi="Times New Roman" w:cs="Times New Roman"/>
        </w:rPr>
        <w:t>malis</w:t>
      </w:r>
      <w:proofErr w:type="spellEnd"/>
      <w:r w:rsidRPr="009F5B0A">
        <w:rPr>
          <w:rFonts w:ascii="Times New Roman" w:hAnsi="Times New Roman" w:cs="Times New Roman"/>
        </w:rPr>
        <w:t>.</w:t>
      </w:r>
    </w:p>
    <w:p w14:paraId="6C3115EE" w14:textId="77777777" w:rsidR="00A96931" w:rsidRDefault="00A96931" w:rsidP="008B0ED0">
      <w:pPr>
        <w:ind w:right="720" w:firstLine="720"/>
        <w:rPr>
          <w:rFonts w:ascii="Times New Roman" w:hAnsi="Times New Roman" w:cs="Times New Roman"/>
        </w:rPr>
      </w:pPr>
    </w:p>
    <w:p w14:paraId="6F737905" w14:textId="28D45C9D" w:rsidR="00A05809" w:rsidRDefault="007B5DCC" w:rsidP="00A05809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at </w:t>
      </w:r>
      <w:r w:rsidR="00071406">
        <w:rPr>
          <w:rFonts w:ascii="Times New Roman" w:hAnsi="Times New Roman" w:cs="Times New Roman"/>
        </w:rPr>
        <w:t xml:space="preserve">what </w:t>
      </w:r>
      <w:proofErr w:type="spellStart"/>
      <w:r w:rsidR="00A96931">
        <w:rPr>
          <w:rFonts w:ascii="Times New Roman" w:hAnsi="Times New Roman" w:cs="Times New Roman"/>
        </w:rPr>
        <w:t>Eriphyle</w:t>
      </w:r>
      <w:proofErr w:type="spellEnd"/>
      <w:r w:rsidR="00A96931">
        <w:rPr>
          <w:rFonts w:ascii="Times New Roman" w:hAnsi="Times New Roman" w:cs="Times New Roman"/>
        </w:rPr>
        <w:t xml:space="preserve"> found </w:t>
      </w:r>
      <w:r w:rsidR="00071406">
        <w:rPr>
          <w:rFonts w:ascii="Times New Roman" w:hAnsi="Times New Roman" w:cs="Times New Roman"/>
        </w:rPr>
        <w:t xml:space="preserve">in </w:t>
      </w:r>
      <w:r w:rsidR="003C2661">
        <w:rPr>
          <w:rFonts w:ascii="Times New Roman" w:hAnsi="Times New Roman" w:cs="Times New Roman"/>
        </w:rPr>
        <w:t>bitter</w:t>
      </w:r>
      <w:r w:rsidR="00071406">
        <w:rPr>
          <w:rFonts w:ascii="Times New Roman" w:hAnsi="Times New Roman" w:cs="Times New Roman"/>
        </w:rPr>
        <w:t xml:space="preserve"> gifts</w:t>
      </w:r>
      <w:r w:rsidR="003C2661">
        <w:rPr>
          <w:rFonts w:ascii="Times New Roman" w:hAnsi="Times New Roman" w:cs="Times New Roman"/>
        </w:rPr>
        <w:t xml:space="preserve">, and with </w:t>
      </w:r>
      <w:r w:rsidR="00FB62D7">
        <w:rPr>
          <w:rFonts w:ascii="Times New Roman" w:hAnsi="Times New Roman" w:cs="Times New Roman"/>
        </w:rPr>
        <w:t>how many evils</w:t>
      </w:r>
      <w:r w:rsidR="003205AB" w:rsidRPr="003205AB">
        <w:rPr>
          <w:rFonts w:ascii="Times New Roman" w:hAnsi="Times New Roman" w:cs="Times New Roman"/>
        </w:rPr>
        <w:t xml:space="preserve"> </w:t>
      </w:r>
      <w:r w:rsidR="003205AB">
        <w:rPr>
          <w:rFonts w:ascii="Times New Roman" w:hAnsi="Times New Roman" w:cs="Times New Roman"/>
        </w:rPr>
        <w:t>the bride Creusa burned</w:t>
      </w:r>
      <w:r w:rsidR="00FB62D7">
        <w:rPr>
          <w:rFonts w:ascii="Times New Roman" w:hAnsi="Times New Roman" w:cs="Times New Roman"/>
        </w:rPr>
        <w:t>.</w:t>
      </w:r>
    </w:p>
    <w:p w14:paraId="7FA1DF9C" w14:textId="77777777" w:rsidR="00FB62D7" w:rsidRDefault="00FB62D7" w:rsidP="00A05809">
      <w:pPr>
        <w:ind w:right="720"/>
        <w:rPr>
          <w:rFonts w:ascii="Times New Roman" w:hAnsi="Times New Roman" w:cs="Times New Roman"/>
        </w:rPr>
      </w:pPr>
    </w:p>
    <w:p w14:paraId="35F7AF64" w14:textId="2FBEB0B9" w:rsidR="00B42CA4" w:rsidRPr="00A96931" w:rsidRDefault="00B42CA4" w:rsidP="00B42CA4">
      <w:pPr>
        <w:ind w:right="720"/>
        <w:rPr>
          <w:rFonts w:ascii="Times New Roman" w:hAnsi="Times New Roman" w:cs="Times New Roman"/>
          <w:b/>
          <w:bCs/>
        </w:rPr>
      </w:pPr>
      <w:r w:rsidRPr="00A96931">
        <w:rPr>
          <w:rFonts w:ascii="Times New Roman" w:hAnsi="Times New Roman" w:cs="Times New Roman"/>
          <w:b/>
          <w:bCs/>
        </w:rPr>
        <w:t>Figure 7: 3.13</w:t>
      </w:r>
      <w:r w:rsidR="007057C5" w:rsidRPr="00A96931">
        <w:rPr>
          <w:rFonts w:ascii="Times New Roman" w:hAnsi="Times New Roman" w:cs="Times New Roman"/>
          <w:b/>
          <w:bCs/>
        </w:rPr>
        <w:t>.</w:t>
      </w:r>
      <w:r w:rsidR="00045E64" w:rsidRPr="00A96931">
        <w:rPr>
          <w:rFonts w:ascii="Times New Roman" w:hAnsi="Times New Roman" w:cs="Times New Roman"/>
          <w:b/>
          <w:bCs/>
        </w:rPr>
        <w:t>23</w:t>
      </w:r>
      <w:r w:rsidR="005A3256" w:rsidRPr="00A96931">
        <w:rPr>
          <w:rFonts w:ascii="Times New Roman" w:hAnsi="Times New Roman" w:cs="Times New Roman"/>
          <w:b/>
          <w:bCs/>
        </w:rPr>
        <w:t xml:space="preserve">-4 </w:t>
      </w:r>
    </w:p>
    <w:p w14:paraId="0E964D4B" w14:textId="77777777" w:rsidR="00B42CA4" w:rsidRDefault="00B42CA4" w:rsidP="00B42CA4">
      <w:pPr>
        <w:ind w:right="720"/>
        <w:rPr>
          <w:rFonts w:ascii="Times New Roman" w:hAnsi="Times New Roman" w:cs="Times New Roman"/>
          <w:lang w:val="de-DE"/>
        </w:rPr>
      </w:pPr>
      <w:r w:rsidRPr="00B42CA4">
        <w:rPr>
          <w:rFonts w:ascii="Times New Roman" w:hAnsi="Times New Roman" w:cs="Times New Roman"/>
          <w:lang w:val="de-DE"/>
        </w:rPr>
        <w:t>hoc genus infidum nuptarum, hic nulla puella</w:t>
      </w:r>
    </w:p>
    <w:p w14:paraId="5EE718AC" w14:textId="1E005A56" w:rsidR="008B0ED0" w:rsidRDefault="00B42CA4" w:rsidP="00B42CA4">
      <w:pPr>
        <w:ind w:right="720" w:firstLine="720"/>
        <w:rPr>
          <w:rFonts w:ascii="Times New Roman" w:hAnsi="Times New Roman" w:cs="Times New Roman"/>
        </w:rPr>
      </w:pPr>
      <w:proofErr w:type="spellStart"/>
      <w:r w:rsidRPr="00B42CA4">
        <w:rPr>
          <w:rFonts w:ascii="Times New Roman" w:hAnsi="Times New Roman" w:cs="Times New Roman"/>
        </w:rPr>
        <w:t>nec</w:t>
      </w:r>
      <w:proofErr w:type="spellEnd"/>
      <w:r w:rsidRPr="00B42CA4">
        <w:rPr>
          <w:rFonts w:ascii="Times New Roman" w:hAnsi="Times New Roman" w:cs="Times New Roman"/>
        </w:rPr>
        <w:t xml:space="preserve"> </w:t>
      </w:r>
      <w:proofErr w:type="spellStart"/>
      <w:r w:rsidRPr="00B42CA4">
        <w:rPr>
          <w:rFonts w:ascii="Times New Roman" w:hAnsi="Times New Roman" w:cs="Times New Roman"/>
        </w:rPr>
        <w:t>fida</w:t>
      </w:r>
      <w:proofErr w:type="spellEnd"/>
      <w:r w:rsidRPr="00B42CA4">
        <w:rPr>
          <w:rFonts w:ascii="Times New Roman" w:hAnsi="Times New Roman" w:cs="Times New Roman"/>
        </w:rPr>
        <w:t xml:space="preserve"> </w:t>
      </w:r>
      <w:proofErr w:type="spellStart"/>
      <w:r w:rsidRPr="00B42CA4">
        <w:rPr>
          <w:rFonts w:ascii="Times New Roman" w:hAnsi="Times New Roman" w:cs="Times New Roman"/>
        </w:rPr>
        <w:t>Euadne</w:t>
      </w:r>
      <w:proofErr w:type="spellEnd"/>
      <w:r w:rsidRPr="00B42CA4">
        <w:rPr>
          <w:rFonts w:ascii="Times New Roman" w:hAnsi="Times New Roman" w:cs="Times New Roman"/>
        </w:rPr>
        <w:t xml:space="preserve"> </w:t>
      </w:r>
      <w:proofErr w:type="spellStart"/>
      <w:r w:rsidRPr="00B42CA4">
        <w:rPr>
          <w:rFonts w:ascii="Times New Roman" w:hAnsi="Times New Roman" w:cs="Times New Roman"/>
        </w:rPr>
        <w:t>nec</w:t>
      </w:r>
      <w:proofErr w:type="spellEnd"/>
      <w:r w:rsidRPr="00B42CA4">
        <w:rPr>
          <w:rFonts w:ascii="Times New Roman" w:hAnsi="Times New Roman" w:cs="Times New Roman"/>
        </w:rPr>
        <w:t xml:space="preserve"> pia Penelope.</w:t>
      </w:r>
    </w:p>
    <w:p w14:paraId="4AFB2373" w14:textId="77777777" w:rsidR="00AA447F" w:rsidRDefault="00AA447F" w:rsidP="007A74F6">
      <w:pPr>
        <w:ind w:right="720"/>
        <w:rPr>
          <w:rFonts w:ascii="Times New Roman" w:hAnsi="Times New Roman" w:cs="Times New Roman"/>
        </w:rPr>
      </w:pPr>
    </w:p>
    <w:p w14:paraId="7C1FC3A4" w14:textId="4F01A87A" w:rsidR="00A05809" w:rsidRDefault="002726F2" w:rsidP="007A74F6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sort is one of unfaithful wives</w:t>
      </w:r>
      <w:r w:rsidR="005B298B">
        <w:rPr>
          <w:rFonts w:ascii="Times New Roman" w:hAnsi="Times New Roman" w:cs="Times New Roman"/>
        </w:rPr>
        <w:t>: here there is no girl, neither</w:t>
      </w:r>
      <w:r w:rsidR="007A2C15">
        <w:rPr>
          <w:rFonts w:ascii="Times New Roman" w:hAnsi="Times New Roman" w:cs="Times New Roman"/>
        </w:rPr>
        <w:t xml:space="preserve"> (one like)</w:t>
      </w:r>
      <w:r w:rsidR="005B298B">
        <w:rPr>
          <w:rFonts w:ascii="Times New Roman" w:hAnsi="Times New Roman" w:cs="Times New Roman"/>
        </w:rPr>
        <w:t xml:space="preserve"> </w:t>
      </w:r>
      <w:r w:rsidR="00AA447F">
        <w:rPr>
          <w:rFonts w:ascii="Times New Roman" w:hAnsi="Times New Roman" w:cs="Times New Roman"/>
        </w:rPr>
        <w:t>a faithful Evadne nor dutiful Penelope.</w:t>
      </w:r>
    </w:p>
    <w:p w14:paraId="32EC651B" w14:textId="77777777" w:rsidR="00AA447F" w:rsidRDefault="00AA447F" w:rsidP="007A74F6">
      <w:pPr>
        <w:ind w:right="720"/>
        <w:rPr>
          <w:rFonts w:ascii="Times New Roman" w:hAnsi="Times New Roman" w:cs="Times New Roman"/>
        </w:rPr>
      </w:pPr>
    </w:p>
    <w:p w14:paraId="2611C0DB" w14:textId="013B01C6" w:rsidR="00C046C0" w:rsidRPr="00A05809" w:rsidRDefault="005A3256" w:rsidP="005A3256">
      <w:pPr>
        <w:ind w:right="720"/>
        <w:rPr>
          <w:rFonts w:ascii="Times New Roman" w:hAnsi="Times New Roman" w:cs="Times New Roman"/>
          <w:b/>
          <w:bCs/>
        </w:rPr>
      </w:pPr>
      <w:r w:rsidRPr="00A05809">
        <w:rPr>
          <w:rFonts w:ascii="Times New Roman" w:hAnsi="Times New Roman" w:cs="Times New Roman"/>
          <w:b/>
          <w:bCs/>
        </w:rPr>
        <w:t xml:space="preserve">Figure </w:t>
      </w:r>
      <w:r w:rsidR="00A05809" w:rsidRPr="00A05809">
        <w:rPr>
          <w:rFonts w:ascii="Times New Roman" w:hAnsi="Times New Roman" w:cs="Times New Roman"/>
          <w:b/>
          <w:bCs/>
        </w:rPr>
        <w:t>8</w:t>
      </w:r>
      <w:r w:rsidRPr="00A05809">
        <w:rPr>
          <w:rFonts w:ascii="Times New Roman" w:hAnsi="Times New Roman" w:cs="Times New Roman"/>
          <w:b/>
          <w:bCs/>
        </w:rPr>
        <w:t>: 3.13.</w:t>
      </w:r>
      <w:r w:rsidR="00A05809" w:rsidRPr="00A05809">
        <w:rPr>
          <w:rFonts w:ascii="Times New Roman" w:hAnsi="Times New Roman" w:cs="Times New Roman"/>
          <w:b/>
          <w:bCs/>
        </w:rPr>
        <w:t>57-8</w:t>
      </w:r>
      <w:r w:rsidRPr="00A05809">
        <w:rPr>
          <w:rFonts w:ascii="Times New Roman" w:hAnsi="Times New Roman" w:cs="Times New Roman"/>
          <w:b/>
          <w:bCs/>
        </w:rPr>
        <w:t xml:space="preserve"> </w:t>
      </w:r>
    </w:p>
    <w:p w14:paraId="0DA8E05A" w14:textId="5500FE1E" w:rsidR="00C046C0" w:rsidRPr="00C046C0" w:rsidRDefault="00C046C0" w:rsidP="00C046C0">
      <w:pPr>
        <w:ind w:right="720"/>
        <w:rPr>
          <w:rFonts w:ascii="Times New Roman" w:hAnsi="Times New Roman" w:cs="Times New Roman"/>
        </w:rPr>
      </w:pPr>
      <w:proofErr w:type="spellStart"/>
      <w:r w:rsidRPr="00C046C0">
        <w:rPr>
          <w:rFonts w:ascii="Times New Roman" w:hAnsi="Times New Roman" w:cs="Times New Roman"/>
        </w:rPr>
        <w:t>tu</w:t>
      </w:r>
      <w:proofErr w:type="spellEnd"/>
      <w:r w:rsidRPr="00C046C0">
        <w:rPr>
          <w:rFonts w:ascii="Times New Roman" w:hAnsi="Times New Roman" w:cs="Times New Roman"/>
        </w:rPr>
        <w:t xml:space="preserve"> quoque </w:t>
      </w:r>
      <w:proofErr w:type="spellStart"/>
      <w:r w:rsidRPr="00C046C0">
        <w:rPr>
          <w:rFonts w:ascii="Times New Roman" w:hAnsi="Times New Roman" w:cs="Times New Roman"/>
        </w:rPr>
        <w:t>ut</w:t>
      </w:r>
      <w:proofErr w:type="spellEnd"/>
      <w:r w:rsidRPr="00C046C0">
        <w:rPr>
          <w:rFonts w:ascii="Times New Roman" w:hAnsi="Times New Roman" w:cs="Times New Roman"/>
        </w:rPr>
        <w:t xml:space="preserve"> </w:t>
      </w:r>
      <w:proofErr w:type="spellStart"/>
      <w:r w:rsidRPr="00C046C0">
        <w:rPr>
          <w:rFonts w:ascii="Times New Roman" w:hAnsi="Times New Roman" w:cs="Times New Roman"/>
        </w:rPr>
        <w:t>auratos</w:t>
      </w:r>
      <w:proofErr w:type="spellEnd"/>
      <w:r w:rsidRPr="00C046C0">
        <w:rPr>
          <w:rFonts w:ascii="Times New Roman" w:hAnsi="Times New Roman" w:cs="Times New Roman"/>
        </w:rPr>
        <w:t xml:space="preserve"> </w:t>
      </w:r>
      <w:proofErr w:type="spellStart"/>
      <w:r w:rsidRPr="00C046C0">
        <w:rPr>
          <w:rFonts w:ascii="Times New Roman" w:hAnsi="Times New Roman" w:cs="Times New Roman"/>
        </w:rPr>
        <w:t>gereres</w:t>
      </w:r>
      <w:proofErr w:type="spellEnd"/>
      <w:r w:rsidRPr="00C046C0">
        <w:rPr>
          <w:rFonts w:ascii="Times New Roman" w:hAnsi="Times New Roman" w:cs="Times New Roman"/>
        </w:rPr>
        <w:t xml:space="preserve"> </w:t>
      </w:r>
      <w:proofErr w:type="spellStart"/>
      <w:r w:rsidRPr="00C046C0">
        <w:rPr>
          <w:rFonts w:ascii="Times New Roman" w:hAnsi="Times New Roman" w:cs="Times New Roman"/>
        </w:rPr>
        <w:t>Eriphyla</w:t>
      </w:r>
      <w:proofErr w:type="spellEnd"/>
      <w:r w:rsidRPr="00C046C0">
        <w:rPr>
          <w:rFonts w:ascii="Times New Roman" w:hAnsi="Times New Roman" w:cs="Times New Roman"/>
        </w:rPr>
        <w:t xml:space="preserve"> </w:t>
      </w:r>
      <w:proofErr w:type="spellStart"/>
      <w:r w:rsidRPr="00C046C0">
        <w:rPr>
          <w:rFonts w:ascii="Times New Roman" w:hAnsi="Times New Roman" w:cs="Times New Roman"/>
        </w:rPr>
        <w:t>lacertos</w:t>
      </w:r>
      <w:proofErr w:type="spellEnd"/>
      <w:r w:rsidR="008B6D1F">
        <w:rPr>
          <w:rFonts w:ascii="Times New Roman" w:hAnsi="Times New Roman" w:cs="Times New Roman"/>
        </w:rPr>
        <w:t>.</w:t>
      </w:r>
    </w:p>
    <w:p w14:paraId="0257B94C" w14:textId="36393035" w:rsidR="00C046C0" w:rsidRDefault="00C046C0" w:rsidP="00C046C0">
      <w:pPr>
        <w:ind w:right="720" w:firstLine="720"/>
        <w:rPr>
          <w:rFonts w:ascii="Times New Roman" w:hAnsi="Times New Roman" w:cs="Times New Roman"/>
        </w:rPr>
      </w:pPr>
      <w:proofErr w:type="spellStart"/>
      <w:r w:rsidRPr="00C046C0">
        <w:rPr>
          <w:rFonts w:ascii="Times New Roman" w:hAnsi="Times New Roman" w:cs="Times New Roman"/>
        </w:rPr>
        <w:t>delapsis</w:t>
      </w:r>
      <w:proofErr w:type="spellEnd"/>
      <w:r w:rsidRPr="00C046C0">
        <w:rPr>
          <w:rFonts w:ascii="Times New Roman" w:hAnsi="Times New Roman" w:cs="Times New Roman"/>
        </w:rPr>
        <w:t xml:space="preserve"> </w:t>
      </w:r>
      <w:proofErr w:type="spellStart"/>
      <w:r w:rsidRPr="00C046C0">
        <w:rPr>
          <w:rFonts w:ascii="Times New Roman" w:hAnsi="Times New Roman" w:cs="Times New Roman"/>
        </w:rPr>
        <w:t>nusquam</w:t>
      </w:r>
      <w:proofErr w:type="spellEnd"/>
      <w:r w:rsidR="00EE3EFD">
        <w:rPr>
          <w:rFonts w:ascii="Times New Roman" w:hAnsi="Times New Roman" w:cs="Times New Roman"/>
        </w:rPr>
        <w:t xml:space="preserve"> </w:t>
      </w:r>
      <w:proofErr w:type="spellStart"/>
      <w:r w:rsidR="00EE3EFD">
        <w:rPr>
          <w:rFonts w:ascii="Times New Roman" w:hAnsi="Times New Roman" w:cs="Times New Roman"/>
        </w:rPr>
        <w:t>e</w:t>
      </w:r>
      <w:r w:rsidRPr="00C046C0">
        <w:rPr>
          <w:rFonts w:ascii="Times New Roman" w:hAnsi="Times New Roman" w:cs="Times New Roman"/>
        </w:rPr>
        <w:t>st</w:t>
      </w:r>
      <w:proofErr w:type="spellEnd"/>
      <w:r w:rsidRPr="00C046C0">
        <w:rPr>
          <w:rFonts w:ascii="Times New Roman" w:hAnsi="Times New Roman" w:cs="Times New Roman"/>
        </w:rPr>
        <w:t xml:space="preserve"> </w:t>
      </w:r>
      <w:proofErr w:type="spellStart"/>
      <w:r w:rsidRPr="00C046C0">
        <w:rPr>
          <w:rFonts w:ascii="Times New Roman" w:hAnsi="Times New Roman" w:cs="Times New Roman"/>
        </w:rPr>
        <w:t>Amphiaraus</w:t>
      </w:r>
      <w:proofErr w:type="spellEnd"/>
      <w:r w:rsidRPr="00C046C0">
        <w:rPr>
          <w:rFonts w:ascii="Times New Roman" w:hAnsi="Times New Roman" w:cs="Times New Roman"/>
        </w:rPr>
        <w:t xml:space="preserve"> </w:t>
      </w:r>
      <w:proofErr w:type="spellStart"/>
      <w:r w:rsidRPr="00C046C0">
        <w:rPr>
          <w:rFonts w:ascii="Times New Roman" w:hAnsi="Times New Roman" w:cs="Times New Roman"/>
        </w:rPr>
        <w:t>equis</w:t>
      </w:r>
      <w:proofErr w:type="spellEnd"/>
      <w:r w:rsidRPr="00C046C0">
        <w:rPr>
          <w:rFonts w:ascii="Times New Roman" w:hAnsi="Times New Roman" w:cs="Times New Roman"/>
        </w:rPr>
        <w:t>.</w:t>
      </w:r>
    </w:p>
    <w:p w14:paraId="06A68432" w14:textId="77777777" w:rsidR="00FB7CA8" w:rsidRDefault="00FB7CA8" w:rsidP="00C046C0">
      <w:pPr>
        <w:ind w:right="720" w:firstLine="720"/>
        <w:rPr>
          <w:rFonts w:ascii="Times New Roman" w:hAnsi="Times New Roman" w:cs="Times New Roman"/>
        </w:rPr>
      </w:pPr>
    </w:p>
    <w:p w14:paraId="478C352A" w14:textId="2D6FF352" w:rsidR="007A74F6" w:rsidRDefault="00D80581" w:rsidP="006526F9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you also</w:t>
      </w:r>
      <w:r w:rsidR="00A053E5">
        <w:rPr>
          <w:rFonts w:ascii="Times New Roman" w:hAnsi="Times New Roman" w:cs="Times New Roman"/>
        </w:rPr>
        <w:t xml:space="preserve"> might bear gold on your</w:t>
      </w:r>
      <w:r w:rsidR="00210671">
        <w:rPr>
          <w:rFonts w:ascii="Times New Roman" w:hAnsi="Times New Roman" w:cs="Times New Roman"/>
        </w:rPr>
        <w:t xml:space="preserve"> shoulders, like </w:t>
      </w:r>
      <w:proofErr w:type="spellStart"/>
      <w:r w:rsidR="00210671">
        <w:rPr>
          <w:rFonts w:ascii="Times New Roman" w:hAnsi="Times New Roman" w:cs="Times New Roman"/>
        </w:rPr>
        <w:t>Eriphyle</w:t>
      </w:r>
      <w:proofErr w:type="spellEnd"/>
      <w:r w:rsidR="00045736">
        <w:rPr>
          <w:rFonts w:ascii="Times New Roman" w:hAnsi="Times New Roman" w:cs="Times New Roman"/>
        </w:rPr>
        <w:t>,</w:t>
      </w:r>
      <w:r w:rsidR="008B6D1F">
        <w:rPr>
          <w:rFonts w:ascii="Times New Roman" w:hAnsi="Times New Roman" w:cs="Times New Roman"/>
        </w:rPr>
        <w:t xml:space="preserve"> </w:t>
      </w:r>
      <w:r w:rsidR="007A2C15">
        <w:rPr>
          <w:rFonts w:ascii="Times New Roman" w:hAnsi="Times New Roman" w:cs="Times New Roman"/>
        </w:rPr>
        <w:t>after</w:t>
      </w:r>
      <w:r w:rsidR="008B6D1F">
        <w:rPr>
          <w:rFonts w:ascii="Times New Roman" w:hAnsi="Times New Roman" w:cs="Times New Roman"/>
        </w:rPr>
        <w:t xml:space="preserve"> </w:t>
      </w:r>
      <w:r w:rsidR="00662676">
        <w:rPr>
          <w:rFonts w:ascii="Times New Roman" w:hAnsi="Times New Roman" w:cs="Times New Roman"/>
        </w:rPr>
        <w:t xml:space="preserve">his </w:t>
      </w:r>
      <w:r w:rsidR="00FB7CA8">
        <w:rPr>
          <w:rFonts w:ascii="Times New Roman" w:hAnsi="Times New Roman" w:cs="Times New Roman"/>
        </w:rPr>
        <w:t xml:space="preserve">horses sank, </w:t>
      </w:r>
      <w:proofErr w:type="spellStart"/>
      <w:r w:rsidR="00FB7CA8">
        <w:rPr>
          <w:rFonts w:ascii="Times New Roman" w:hAnsi="Times New Roman" w:cs="Times New Roman"/>
        </w:rPr>
        <w:t>Amphiaraus</w:t>
      </w:r>
      <w:proofErr w:type="spellEnd"/>
      <w:r w:rsidR="008B6D1F">
        <w:rPr>
          <w:rFonts w:ascii="Times New Roman" w:hAnsi="Times New Roman" w:cs="Times New Roman"/>
        </w:rPr>
        <w:t xml:space="preserve"> is nowhere to be found</w:t>
      </w:r>
      <w:r w:rsidR="00FB7CA8">
        <w:rPr>
          <w:rFonts w:ascii="Times New Roman" w:hAnsi="Times New Roman" w:cs="Times New Roman"/>
        </w:rPr>
        <w:t>.</w:t>
      </w:r>
    </w:p>
    <w:p w14:paraId="76FE7315" w14:textId="77777777" w:rsidR="00FB62D7" w:rsidRDefault="00FB62D7" w:rsidP="006526F9">
      <w:pPr>
        <w:ind w:right="720"/>
        <w:rPr>
          <w:rFonts w:ascii="Times New Roman" w:hAnsi="Times New Roman" w:cs="Times New Roman"/>
        </w:rPr>
      </w:pPr>
    </w:p>
    <w:p w14:paraId="77A1EC10" w14:textId="57DE51EC" w:rsidR="007A74F6" w:rsidRPr="007A74F6" w:rsidRDefault="006526F9" w:rsidP="007A74F6">
      <w:pPr>
        <w:ind w:right="720"/>
        <w:rPr>
          <w:rFonts w:ascii="Times New Roman" w:hAnsi="Times New Roman" w:cs="Times New Roman"/>
          <w:b/>
          <w:bCs/>
        </w:rPr>
      </w:pPr>
      <w:r w:rsidRPr="007A74F6">
        <w:rPr>
          <w:rFonts w:ascii="Times New Roman" w:hAnsi="Times New Roman" w:cs="Times New Roman"/>
          <w:b/>
          <w:bCs/>
        </w:rPr>
        <w:t>Figure 9: 1.15.</w:t>
      </w:r>
      <w:r w:rsidR="007A74F6" w:rsidRPr="007A74F6">
        <w:rPr>
          <w:rFonts w:ascii="Times New Roman" w:hAnsi="Times New Roman" w:cs="Times New Roman"/>
          <w:b/>
          <w:bCs/>
        </w:rPr>
        <w:t>19-22</w:t>
      </w:r>
    </w:p>
    <w:p w14:paraId="194D6904" w14:textId="7C62DC14" w:rsidR="007A74F6" w:rsidRPr="007A74F6" w:rsidRDefault="007A74F6" w:rsidP="007A74F6">
      <w:pPr>
        <w:ind w:right="720"/>
        <w:rPr>
          <w:rFonts w:ascii="Times New Roman" w:hAnsi="Times New Roman" w:cs="Times New Roman"/>
        </w:rPr>
      </w:pPr>
      <w:proofErr w:type="spellStart"/>
      <w:r w:rsidRPr="007A74F6">
        <w:rPr>
          <w:rFonts w:ascii="Times New Roman" w:hAnsi="Times New Roman" w:cs="Times New Roman"/>
        </w:rPr>
        <w:t>coniugis</w:t>
      </w:r>
      <w:proofErr w:type="spellEnd"/>
      <w:r w:rsidRPr="007A74F6">
        <w:rPr>
          <w:rFonts w:ascii="Times New Roman" w:hAnsi="Times New Roman" w:cs="Times New Roman"/>
        </w:rPr>
        <w:t xml:space="preserve"> </w:t>
      </w:r>
      <w:proofErr w:type="spellStart"/>
      <w:r w:rsidRPr="007A74F6">
        <w:rPr>
          <w:rFonts w:ascii="Times New Roman" w:hAnsi="Times New Roman" w:cs="Times New Roman"/>
        </w:rPr>
        <w:t>Euadne</w:t>
      </w:r>
      <w:proofErr w:type="spellEnd"/>
      <w:r w:rsidRPr="007A74F6">
        <w:rPr>
          <w:rFonts w:ascii="Times New Roman" w:hAnsi="Times New Roman" w:cs="Times New Roman"/>
        </w:rPr>
        <w:t xml:space="preserve"> </w:t>
      </w:r>
      <w:proofErr w:type="spellStart"/>
      <w:r w:rsidRPr="007A74F6">
        <w:rPr>
          <w:rFonts w:ascii="Times New Roman" w:hAnsi="Times New Roman" w:cs="Times New Roman"/>
        </w:rPr>
        <w:t>miseros</w:t>
      </w:r>
      <w:proofErr w:type="spellEnd"/>
      <w:r w:rsidRPr="007A74F6">
        <w:rPr>
          <w:rFonts w:ascii="Times New Roman" w:hAnsi="Times New Roman" w:cs="Times New Roman"/>
        </w:rPr>
        <w:t xml:space="preserve"> </w:t>
      </w:r>
      <w:proofErr w:type="spellStart"/>
      <w:r w:rsidRPr="007A74F6">
        <w:rPr>
          <w:rFonts w:ascii="Times New Roman" w:hAnsi="Times New Roman" w:cs="Times New Roman"/>
        </w:rPr>
        <w:t>elata</w:t>
      </w:r>
      <w:proofErr w:type="spellEnd"/>
      <w:r w:rsidRPr="007A74F6">
        <w:rPr>
          <w:rFonts w:ascii="Times New Roman" w:hAnsi="Times New Roman" w:cs="Times New Roman"/>
        </w:rPr>
        <w:t xml:space="preserve"> per ignis</w:t>
      </w:r>
    </w:p>
    <w:p w14:paraId="42BC3317" w14:textId="108CD1DE" w:rsidR="007A74F6" w:rsidRPr="007A74F6" w:rsidRDefault="007A74F6" w:rsidP="007A74F6">
      <w:pPr>
        <w:ind w:right="720" w:firstLine="720"/>
        <w:rPr>
          <w:rFonts w:ascii="Times New Roman" w:hAnsi="Times New Roman" w:cs="Times New Roman"/>
        </w:rPr>
      </w:pPr>
      <w:proofErr w:type="spellStart"/>
      <w:r w:rsidRPr="007A74F6">
        <w:rPr>
          <w:rFonts w:ascii="Times New Roman" w:hAnsi="Times New Roman" w:cs="Times New Roman"/>
        </w:rPr>
        <w:t>occidit</w:t>
      </w:r>
      <w:proofErr w:type="spellEnd"/>
      <w:r w:rsidRPr="007A74F6">
        <w:rPr>
          <w:rFonts w:ascii="Times New Roman" w:hAnsi="Times New Roman" w:cs="Times New Roman"/>
        </w:rPr>
        <w:t xml:space="preserve">, </w:t>
      </w:r>
      <w:proofErr w:type="spellStart"/>
      <w:r w:rsidRPr="007A74F6">
        <w:rPr>
          <w:rFonts w:ascii="Times New Roman" w:hAnsi="Times New Roman" w:cs="Times New Roman"/>
        </w:rPr>
        <w:t>Argiuae</w:t>
      </w:r>
      <w:proofErr w:type="spellEnd"/>
      <w:r w:rsidRPr="007A74F6">
        <w:rPr>
          <w:rFonts w:ascii="Times New Roman" w:hAnsi="Times New Roman" w:cs="Times New Roman"/>
        </w:rPr>
        <w:t xml:space="preserve"> </w:t>
      </w:r>
      <w:proofErr w:type="spellStart"/>
      <w:r w:rsidRPr="007A74F6">
        <w:rPr>
          <w:rFonts w:ascii="Times New Roman" w:hAnsi="Times New Roman" w:cs="Times New Roman"/>
        </w:rPr>
        <w:t>fama</w:t>
      </w:r>
      <w:proofErr w:type="spellEnd"/>
      <w:r w:rsidRPr="007A74F6">
        <w:rPr>
          <w:rFonts w:ascii="Times New Roman" w:hAnsi="Times New Roman" w:cs="Times New Roman"/>
        </w:rPr>
        <w:t xml:space="preserve"> </w:t>
      </w:r>
      <w:proofErr w:type="spellStart"/>
      <w:r w:rsidRPr="007A74F6">
        <w:rPr>
          <w:rFonts w:ascii="Times New Roman" w:hAnsi="Times New Roman" w:cs="Times New Roman"/>
        </w:rPr>
        <w:t>pudicitiae</w:t>
      </w:r>
      <w:proofErr w:type="spellEnd"/>
      <w:r w:rsidRPr="007A74F6">
        <w:rPr>
          <w:rFonts w:ascii="Times New Roman" w:hAnsi="Times New Roman" w:cs="Times New Roman"/>
        </w:rPr>
        <w:t>.</w:t>
      </w:r>
    </w:p>
    <w:p w14:paraId="413145A3" w14:textId="0BE8C88F" w:rsidR="007A74F6" w:rsidRPr="007A74F6" w:rsidRDefault="007A74F6" w:rsidP="007A74F6">
      <w:pPr>
        <w:ind w:right="720"/>
        <w:rPr>
          <w:rFonts w:ascii="Times New Roman" w:hAnsi="Times New Roman" w:cs="Times New Roman"/>
        </w:rPr>
      </w:pPr>
      <w:proofErr w:type="spellStart"/>
      <w:r w:rsidRPr="007A74F6">
        <w:rPr>
          <w:rFonts w:ascii="Times New Roman" w:hAnsi="Times New Roman" w:cs="Times New Roman"/>
        </w:rPr>
        <w:t>Alphesiboea</w:t>
      </w:r>
      <w:proofErr w:type="spellEnd"/>
      <w:r w:rsidRPr="007A74F6">
        <w:rPr>
          <w:rFonts w:ascii="Times New Roman" w:hAnsi="Times New Roman" w:cs="Times New Roman"/>
        </w:rPr>
        <w:t xml:space="preserve"> </w:t>
      </w:r>
      <w:proofErr w:type="spellStart"/>
      <w:r w:rsidRPr="007A74F6">
        <w:rPr>
          <w:rFonts w:ascii="Times New Roman" w:hAnsi="Times New Roman" w:cs="Times New Roman"/>
        </w:rPr>
        <w:t>suos</w:t>
      </w:r>
      <w:proofErr w:type="spellEnd"/>
      <w:r w:rsidRPr="007A74F6">
        <w:rPr>
          <w:rFonts w:ascii="Times New Roman" w:hAnsi="Times New Roman" w:cs="Times New Roman"/>
        </w:rPr>
        <w:t xml:space="preserve"> </w:t>
      </w:r>
      <w:proofErr w:type="spellStart"/>
      <w:r w:rsidRPr="007A74F6">
        <w:rPr>
          <w:rFonts w:ascii="Times New Roman" w:hAnsi="Times New Roman" w:cs="Times New Roman"/>
        </w:rPr>
        <w:t>ulta</w:t>
      </w:r>
      <w:proofErr w:type="spellEnd"/>
      <w:r w:rsidRPr="007A74F6">
        <w:rPr>
          <w:rFonts w:ascii="Times New Roman" w:hAnsi="Times New Roman" w:cs="Times New Roman"/>
        </w:rPr>
        <w:t xml:space="preserve"> </w:t>
      </w:r>
      <w:proofErr w:type="spellStart"/>
      <w:r w:rsidRPr="007A74F6">
        <w:rPr>
          <w:rFonts w:ascii="Times New Roman" w:hAnsi="Times New Roman" w:cs="Times New Roman"/>
        </w:rPr>
        <w:t>est</w:t>
      </w:r>
      <w:proofErr w:type="spellEnd"/>
      <w:r w:rsidRPr="007A74F6">
        <w:rPr>
          <w:rFonts w:ascii="Times New Roman" w:hAnsi="Times New Roman" w:cs="Times New Roman"/>
        </w:rPr>
        <w:t xml:space="preserve"> pro </w:t>
      </w:r>
      <w:proofErr w:type="spellStart"/>
      <w:r w:rsidRPr="007A74F6">
        <w:rPr>
          <w:rFonts w:ascii="Times New Roman" w:hAnsi="Times New Roman" w:cs="Times New Roman"/>
        </w:rPr>
        <w:t>coniuge</w:t>
      </w:r>
      <w:proofErr w:type="spellEnd"/>
      <w:r w:rsidRPr="007A74F6">
        <w:rPr>
          <w:rFonts w:ascii="Times New Roman" w:hAnsi="Times New Roman" w:cs="Times New Roman"/>
        </w:rPr>
        <w:t xml:space="preserve"> </w:t>
      </w:r>
      <w:proofErr w:type="spellStart"/>
      <w:r w:rsidRPr="007A74F6">
        <w:rPr>
          <w:rFonts w:ascii="Times New Roman" w:hAnsi="Times New Roman" w:cs="Times New Roman"/>
        </w:rPr>
        <w:t>fratres</w:t>
      </w:r>
      <w:proofErr w:type="spellEnd"/>
      <w:r w:rsidRPr="007A74F6">
        <w:rPr>
          <w:rFonts w:ascii="Times New Roman" w:hAnsi="Times New Roman" w:cs="Times New Roman"/>
        </w:rPr>
        <w:t>,</w:t>
      </w:r>
    </w:p>
    <w:p w14:paraId="3EDFE2F1" w14:textId="1A494C98" w:rsidR="007A74F6" w:rsidRDefault="007A74F6" w:rsidP="007A74F6">
      <w:pPr>
        <w:ind w:right="720" w:firstLine="720"/>
        <w:rPr>
          <w:rFonts w:ascii="Times New Roman" w:hAnsi="Times New Roman" w:cs="Times New Roman"/>
        </w:rPr>
      </w:pPr>
      <w:r w:rsidRPr="007A74F6">
        <w:rPr>
          <w:rFonts w:ascii="Times New Roman" w:hAnsi="Times New Roman" w:cs="Times New Roman"/>
        </w:rPr>
        <w:t xml:space="preserve">sanguinis et </w:t>
      </w:r>
      <w:proofErr w:type="spellStart"/>
      <w:r w:rsidRPr="007A74F6">
        <w:rPr>
          <w:rFonts w:ascii="Times New Roman" w:hAnsi="Times New Roman" w:cs="Times New Roman"/>
        </w:rPr>
        <w:t>cari</w:t>
      </w:r>
      <w:proofErr w:type="spellEnd"/>
      <w:r w:rsidRPr="007A74F6">
        <w:rPr>
          <w:rFonts w:ascii="Times New Roman" w:hAnsi="Times New Roman" w:cs="Times New Roman"/>
        </w:rPr>
        <w:t xml:space="preserve"> </w:t>
      </w:r>
      <w:proofErr w:type="spellStart"/>
      <w:r w:rsidRPr="007A74F6">
        <w:rPr>
          <w:rFonts w:ascii="Times New Roman" w:hAnsi="Times New Roman" w:cs="Times New Roman"/>
        </w:rPr>
        <w:t>uincula</w:t>
      </w:r>
      <w:proofErr w:type="spellEnd"/>
      <w:r w:rsidRPr="007A74F6">
        <w:rPr>
          <w:rFonts w:ascii="Times New Roman" w:hAnsi="Times New Roman" w:cs="Times New Roman"/>
        </w:rPr>
        <w:t xml:space="preserve"> </w:t>
      </w:r>
      <w:proofErr w:type="spellStart"/>
      <w:r w:rsidRPr="007A74F6">
        <w:rPr>
          <w:rFonts w:ascii="Times New Roman" w:hAnsi="Times New Roman" w:cs="Times New Roman"/>
        </w:rPr>
        <w:t>rupit</w:t>
      </w:r>
      <w:proofErr w:type="spellEnd"/>
      <w:r w:rsidRPr="007A74F6">
        <w:rPr>
          <w:rFonts w:ascii="Times New Roman" w:hAnsi="Times New Roman" w:cs="Times New Roman"/>
        </w:rPr>
        <w:t xml:space="preserve"> amor.</w:t>
      </w:r>
    </w:p>
    <w:p w14:paraId="51CEEDCC" w14:textId="77777777" w:rsidR="008B5E27" w:rsidRDefault="008B5E27" w:rsidP="007A74F6">
      <w:pPr>
        <w:ind w:right="720" w:firstLine="720"/>
        <w:rPr>
          <w:rFonts w:ascii="Times New Roman" w:hAnsi="Times New Roman" w:cs="Times New Roman"/>
        </w:rPr>
      </w:pPr>
    </w:p>
    <w:p w14:paraId="4E4B5475" w14:textId="0DC3D6E3" w:rsidR="00573097" w:rsidRPr="00B42CA4" w:rsidRDefault="00573097" w:rsidP="00573097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Evadne died</w:t>
      </w:r>
      <w:r w:rsidR="00C86BC5">
        <w:rPr>
          <w:rFonts w:ascii="Times New Roman" w:hAnsi="Times New Roman" w:cs="Times New Roman"/>
        </w:rPr>
        <w:t>, raised by the fir</w:t>
      </w:r>
      <w:r w:rsidR="002C2E09">
        <w:rPr>
          <w:rFonts w:ascii="Times New Roman" w:hAnsi="Times New Roman" w:cs="Times New Roman"/>
        </w:rPr>
        <w:t>es of her husband, she, the fame of Argive purity.</w:t>
      </w:r>
      <w:r w:rsidR="008E74CF">
        <w:rPr>
          <w:rFonts w:ascii="Times New Roman" w:hAnsi="Times New Roman" w:cs="Times New Roman"/>
        </w:rPr>
        <w:t xml:space="preserve"> </w:t>
      </w:r>
      <w:proofErr w:type="spellStart"/>
      <w:r w:rsidR="008E74CF">
        <w:rPr>
          <w:rFonts w:ascii="Times New Roman" w:hAnsi="Times New Roman" w:cs="Times New Roman"/>
        </w:rPr>
        <w:t>Alphesiboea</w:t>
      </w:r>
      <w:proofErr w:type="spellEnd"/>
      <w:r w:rsidR="008E74CF">
        <w:rPr>
          <w:rFonts w:ascii="Times New Roman" w:hAnsi="Times New Roman" w:cs="Times New Roman"/>
        </w:rPr>
        <w:t xml:space="preserve"> was avenged</w:t>
      </w:r>
      <w:r w:rsidR="00DB24ED">
        <w:rPr>
          <w:rFonts w:ascii="Times New Roman" w:hAnsi="Times New Roman" w:cs="Times New Roman"/>
        </w:rPr>
        <w:t xml:space="preserve"> </w:t>
      </w:r>
      <w:r w:rsidR="00CF29D7">
        <w:rPr>
          <w:rFonts w:ascii="Times New Roman" w:hAnsi="Times New Roman" w:cs="Times New Roman"/>
        </w:rPr>
        <w:t>for her husband against her brother</w:t>
      </w:r>
      <w:r w:rsidR="00C4451F">
        <w:rPr>
          <w:rFonts w:ascii="Times New Roman" w:hAnsi="Times New Roman" w:cs="Times New Roman"/>
        </w:rPr>
        <w:t xml:space="preserve">: love even broke the bonds of </w:t>
      </w:r>
      <w:r w:rsidR="00D3302B">
        <w:rPr>
          <w:rFonts w:ascii="Times New Roman" w:hAnsi="Times New Roman" w:cs="Times New Roman"/>
        </w:rPr>
        <w:t>dear blood.</w:t>
      </w:r>
    </w:p>
    <w:sectPr w:rsidR="00573097" w:rsidRPr="00B42C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564D" w14:textId="77777777" w:rsidR="00BC1D03" w:rsidRDefault="00BC1D03" w:rsidP="00570DF1">
      <w:r>
        <w:separator/>
      </w:r>
    </w:p>
  </w:endnote>
  <w:endnote w:type="continuationSeparator" w:id="0">
    <w:p w14:paraId="3443F04B" w14:textId="77777777" w:rsidR="00BC1D03" w:rsidRDefault="00BC1D03" w:rsidP="0057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2C07" w14:textId="77777777" w:rsidR="00BC1D03" w:rsidRDefault="00BC1D03" w:rsidP="00570DF1">
      <w:r>
        <w:separator/>
      </w:r>
    </w:p>
  </w:footnote>
  <w:footnote w:type="continuationSeparator" w:id="0">
    <w:p w14:paraId="4C885C0D" w14:textId="77777777" w:rsidR="00BC1D03" w:rsidRDefault="00BC1D03" w:rsidP="00570DF1">
      <w:r>
        <w:continuationSeparator/>
      </w:r>
    </w:p>
  </w:footnote>
  <w:footnote w:id="1">
    <w:p w14:paraId="51B9D746" w14:textId="09299C47" w:rsidR="00570DF1" w:rsidRPr="007F7723" w:rsidRDefault="00570DF1" w:rsidP="00570DF1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7F772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F7723">
        <w:rPr>
          <w:rFonts w:ascii="Times New Roman" w:hAnsi="Times New Roman" w:cs="Times New Roman"/>
          <w:sz w:val="22"/>
          <w:szCs w:val="22"/>
        </w:rPr>
        <w:t xml:space="preserve"> This translation and subsequent translations </w:t>
      </w:r>
      <w:r w:rsidR="00FC4A2D">
        <w:rPr>
          <w:rFonts w:ascii="Times New Roman" w:hAnsi="Times New Roman" w:cs="Times New Roman"/>
          <w:sz w:val="22"/>
          <w:szCs w:val="22"/>
        </w:rPr>
        <w:t>adapted from</w:t>
      </w:r>
      <w:r w:rsidRPr="007F7723">
        <w:rPr>
          <w:rFonts w:ascii="Times New Roman" w:hAnsi="Times New Roman" w:cs="Times New Roman"/>
          <w:sz w:val="22"/>
          <w:szCs w:val="22"/>
        </w:rPr>
        <w:t xml:space="preserve"> A.S. Kline.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8786" w14:textId="6AD587D8" w:rsidR="00570DF1" w:rsidRPr="00570DF1" w:rsidRDefault="00570DF1">
    <w:pPr>
      <w:pStyle w:val="Header"/>
      <w:rPr>
        <w:rFonts w:ascii="Times New Roman" w:hAnsi="Times New Roman" w:cs="Times New Roman"/>
      </w:rPr>
    </w:pPr>
    <w:r w:rsidRPr="00570DF1">
      <w:rPr>
        <w:rFonts w:ascii="Times New Roman" w:hAnsi="Times New Roman" w:cs="Times New Roman"/>
      </w:rPr>
      <w:t>Jermaine R.G. Bryant</w:t>
    </w:r>
  </w:p>
  <w:p w14:paraId="542F0F49" w14:textId="037D1A6C" w:rsidR="00570DF1" w:rsidRPr="00570DF1" w:rsidRDefault="00570DF1">
    <w:pPr>
      <w:pStyle w:val="Header"/>
      <w:rPr>
        <w:rFonts w:ascii="Times New Roman" w:hAnsi="Times New Roman" w:cs="Times New Roman"/>
      </w:rPr>
    </w:pPr>
    <w:r w:rsidRPr="00570DF1">
      <w:rPr>
        <w:rFonts w:ascii="Times New Roman" w:hAnsi="Times New Roman" w:cs="Times New Roman"/>
      </w:rPr>
      <w:t>Propertius, the Seven Against Thebes, and Civic Grief</w:t>
    </w:r>
  </w:p>
  <w:p w14:paraId="716B524F" w14:textId="1FBB4D9B" w:rsidR="00570DF1" w:rsidRPr="00570DF1" w:rsidRDefault="00570DF1">
    <w:pPr>
      <w:pStyle w:val="Header"/>
      <w:rPr>
        <w:rFonts w:ascii="Times New Roman" w:hAnsi="Times New Roman" w:cs="Times New Roman"/>
      </w:rPr>
    </w:pPr>
    <w:r w:rsidRPr="00570DF1">
      <w:rPr>
        <w:rFonts w:ascii="Times New Roman" w:hAnsi="Times New Roman" w:cs="Times New Roman"/>
      </w:rPr>
      <w:t>CAMWS 2022</w:t>
    </w:r>
  </w:p>
  <w:p w14:paraId="6F9CFE02" w14:textId="77777777" w:rsidR="00570DF1" w:rsidRDefault="00570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DF1"/>
    <w:rsid w:val="00045736"/>
    <w:rsid w:val="00045E64"/>
    <w:rsid w:val="00067740"/>
    <w:rsid w:val="00071406"/>
    <w:rsid w:val="000915BE"/>
    <w:rsid w:val="000F0947"/>
    <w:rsid w:val="00210671"/>
    <w:rsid w:val="002456A3"/>
    <w:rsid w:val="002726F2"/>
    <w:rsid w:val="00290149"/>
    <w:rsid w:val="002C2E09"/>
    <w:rsid w:val="002C4169"/>
    <w:rsid w:val="003205AB"/>
    <w:rsid w:val="00337E0C"/>
    <w:rsid w:val="003C2661"/>
    <w:rsid w:val="00461C72"/>
    <w:rsid w:val="004850BE"/>
    <w:rsid w:val="004B105D"/>
    <w:rsid w:val="004C030A"/>
    <w:rsid w:val="00510E18"/>
    <w:rsid w:val="00570DF1"/>
    <w:rsid w:val="00573097"/>
    <w:rsid w:val="005A3256"/>
    <w:rsid w:val="005B298B"/>
    <w:rsid w:val="005B5A9F"/>
    <w:rsid w:val="005E0336"/>
    <w:rsid w:val="006526F9"/>
    <w:rsid w:val="00662676"/>
    <w:rsid w:val="006D3889"/>
    <w:rsid w:val="007057C5"/>
    <w:rsid w:val="00707B7E"/>
    <w:rsid w:val="007A2C15"/>
    <w:rsid w:val="007A74F6"/>
    <w:rsid w:val="007B5DCC"/>
    <w:rsid w:val="007C3A59"/>
    <w:rsid w:val="007D0670"/>
    <w:rsid w:val="0080113D"/>
    <w:rsid w:val="008B0ED0"/>
    <w:rsid w:val="008B3806"/>
    <w:rsid w:val="008B5E27"/>
    <w:rsid w:val="008B6D1F"/>
    <w:rsid w:val="008E74CF"/>
    <w:rsid w:val="008F6D12"/>
    <w:rsid w:val="00924223"/>
    <w:rsid w:val="009D288E"/>
    <w:rsid w:val="009F5B0A"/>
    <w:rsid w:val="00A053E5"/>
    <w:rsid w:val="00A05809"/>
    <w:rsid w:val="00A176CD"/>
    <w:rsid w:val="00A306F0"/>
    <w:rsid w:val="00A96931"/>
    <w:rsid w:val="00AA447F"/>
    <w:rsid w:val="00B42CA4"/>
    <w:rsid w:val="00B43641"/>
    <w:rsid w:val="00BC1D03"/>
    <w:rsid w:val="00C046C0"/>
    <w:rsid w:val="00C4451F"/>
    <w:rsid w:val="00C54DC8"/>
    <w:rsid w:val="00C86BC5"/>
    <w:rsid w:val="00CC253D"/>
    <w:rsid w:val="00CF29D7"/>
    <w:rsid w:val="00CF5F62"/>
    <w:rsid w:val="00D3302B"/>
    <w:rsid w:val="00D63D8F"/>
    <w:rsid w:val="00D80581"/>
    <w:rsid w:val="00DB24ED"/>
    <w:rsid w:val="00E40A57"/>
    <w:rsid w:val="00E62BE4"/>
    <w:rsid w:val="00E821EE"/>
    <w:rsid w:val="00EA33AE"/>
    <w:rsid w:val="00EE3EFD"/>
    <w:rsid w:val="00F13AC9"/>
    <w:rsid w:val="00F9446B"/>
    <w:rsid w:val="00FB62D7"/>
    <w:rsid w:val="00FB7CA8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59B8"/>
  <w15:docId w15:val="{7075162B-E997-41DC-A17B-00788D36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DF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70DF1"/>
  </w:style>
  <w:style w:type="character" w:customStyle="1" w:styleId="FootnoteTextChar">
    <w:name w:val="Footnote Text Char"/>
    <w:basedOn w:val="DefaultParagraphFont"/>
    <w:link w:val="FootnoteText"/>
    <w:uiPriority w:val="99"/>
    <w:rsid w:val="00570DF1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70D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DF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D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6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2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8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Bryant</dc:creator>
  <cp:keywords/>
  <dc:description/>
  <cp:lastModifiedBy>Jermaine Bryant</cp:lastModifiedBy>
  <cp:revision>2</cp:revision>
  <dcterms:created xsi:type="dcterms:W3CDTF">2022-03-23T16:53:00Z</dcterms:created>
  <dcterms:modified xsi:type="dcterms:W3CDTF">2022-03-23T16:53:00Z</dcterms:modified>
</cp:coreProperties>
</file>